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A2E569" w14:textId="77777777" w:rsidR="00CB27CA" w:rsidRPr="00E73B6A" w:rsidRDefault="00CB27CA">
      <w:pPr>
        <w:rPr>
          <w:rFonts w:asciiTheme="minorHAnsi" w:hAnsiTheme="minorHAnsi" w:cstheme="minorHAnsi"/>
          <w:sz w:val="22"/>
          <w:szCs w:val="22"/>
        </w:rPr>
      </w:pPr>
    </w:p>
    <w:p w14:paraId="6547DB36" w14:textId="77777777" w:rsidR="00CB27CA" w:rsidRPr="00E73B6A" w:rsidRDefault="00CB27CA">
      <w:pPr>
        <w:rPr>
          <w:rFonts w:asciiTheme="minorHAnsi" w:hAnsiTheme="minorHAnsi" w:cstheme="minorHAnsi"/>
          <w:sz w:val="22"/>
          <w:szCs w:val="22"/>
        </w:rPr>
      </w:pPr>
    </w:p>
    <w:p w14:paraId="10B1A04E" w14:textId="77777777" w:rsidR="00F51021" w:rsidRPr="00E73B6A" w:rsidRDefault="00F51021">
      <w:pPr>
        <w:rPr>
          <w:rFonts w:asciiTheme="minorHAnsi" w:hAnsiTheme="minorHAnsi" w:cstheme="minorHAnsi"/>
          <w:sz w:val="22"/>
          <w:szCs w:val="22"/>
        </w:rPr>
      </w:pPr>
    </w:p>
    <w:p w14:paraId="095F8337" w14:textId="77777777" w:rsidR="00F51021" w:rsidRPr="00E73B6A" w:rsidRDefault="00F51021">
      <w:pPr>
        <w:rPr>
          <w:rFonts w:asciiTheme="minorHAnsi" w:hAnsiTheme="minorHAnsi" w:cstheme="minorHAnsi"/>
          <w:sz w:val="22"/>
          <w:szCs w:val="22"/>
        </w:rPr>
      </w:pPr>
    </w:p>
    <w:p w14:paraId="30399545" w14:textId="77777777" w:rsidR="00BA273C" w:rsidRPr="00E73B6A" w:rsidRDefault="00BA273C">
      <w:pPr>
        <w:rPr>
          <w:rFonts w:asciiTheme="minorHAnsi" w:hAnsiTheme="minorHAnsi" w:cstheme="minorHAnsi"/>
          <w:sz w:val="22"/>
          <w:szCs w:val="22"/>
        </w:rPr>
      </w:pP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t>Krankenhaus ….</w:t>
      </w:r>
    </w:p>
    <w:p w14:paraId="2C204C10" w14:textId="77777777" w:rsidR="00BA273C" w:rsidRPr="00E73B6A" w:rsidRDefault="00BA273C">
      <w:pPr>
        <w:rPr>
          <w:rFonts w:asciiTheme="minorHAnsi" w:hAnsiTheme="minorHAnsi" w:cstheme="minorHAnsi"/>
          <w:sz w:val="22"/>
          <w:szCs w:val="22"/>
        </w:rPr>
      </w:pP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t>Anschrift</w:t>
      </w:r>
    </w:p>
    <w:p w14:paraId="6E12CD0A" w14:textId="77777777" w:rsidR="00BA273C" w:rsidRPr="00E73B6A" w:rsidRDefault="00BA273C">
      <w:pPr>
        <w:rPr>
          <w:rFonts w:asciiTheme="minorHAnsi" w:hAnsiTheme="minorHAnsi" w:cstheme="minorHAnsi"/>
          <w:sz w:val="22"/>
          <w:szCs w:val="22"/>
        </w:rPr>
      </w:pP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t>IK-Nr.  ………</w:t>
      </w:r>
    </w:p>
    <w:p w14:paraId="6250E08E" w14:textId="77777777" w:rsidR="00BA273C" w:rsidRPr="00E73B6A" w:rsidRDefault="00BA273C">
      <w:pPr>
        <w:rPr>
          <w:rFonts w:asciiTheme="minorHAnsi" w:hAnsiTheme="minorHAnsi" w:cstheme="minorHAnsi"/>
          <w:sz w:val="22"/>
          <w:szCs w:val="22"/>
        </w:rPr>
      </w:pPr>
    </w:p>
    <w:p w14:paraId="53C3A564" w14:textId="77777777" w:rsidR="00BA273C" w:rsidRPr="00E73B6A" w:rsidRDefault="00BA273C">
      <w:pPr>
        <w:rPr>
          <w:rFonts w:asciiTheme="minorHAnsi" w:hAnsiTheme="minorHAnsi" w:cstheme="minorHAnsi"/>
          <w:sz w:val="22"/>
          <w:szCs w:val="22"/>
        </w:rPr>
      </w:pPr>
    </w:p>
    <w:p w14:paraId="13ACC632" w14:textId="77777777" w:rsidR="00BA273C" w:rsidRPr="00E73B6A" w:rsidRDefault="00BA273C">
      <w:pPr>
        <w:rPr>
          <w:rFonts w:asciiTheme="minorHAnsi" w:hAnsiTheme="minorHAnsi" w:cstheme="minorHAnsi"/>
          <w:sz w:val="22"/>
          <w:szCs w:val="22"/>
        </w:rPr>
      </w:pPr>
      <w:r w:rsidRPr="00E73B6A">
        <w:rPr>
          <w:rFonts w:asciiTheme="minorHAnsi" w:hAnsiTheme="minorHAnsi" w:cstheme="minorHAnsi"/>
          <w:sz w:val="22"/>
          <w:szCs w:val="22"/>
        </w:rPr>
        <w:t>Frau/Herr……</w:t>
      </w:r>
    </w:p>
    <w:p w14:paraId="663C2FF9" w14:textId="77777777" w:rsidR="00BA273C" w:rsidRPr="00E73B6A" w:rsidRDefault="00BA273C">
      <w:pPr>
        <w:rPr>
          <w:rFonts w:asciiTheme="minorHAnsi" w:hAnsiTheme="minorHAnsi" w:cstheme="minorHAnsi"/>
          <w:sz w:val="22"/>
          <w:szCs w:val="22"/>
        </w:rPr>
      </w:pPr>
      <w:r w:rsidRPr="00E73B6A">
        <w:rPr>
          <w:rFonts w:asciiTheme="minorHAnsi" w:hAnsiTheme="minorHAnsi" w:cstheme="minorHAnsi"/>
          <w:sz w:val="22"/>
          <w:szCs w:val="22"/>
        </w:rPr>
        <w:t>Anschrift</w:t>
      </w:r>
    </w:p>
    <w:p w14:paraId="2E094C0F" w14:textId="77777777" w:rsidR="00BA273C" w:rsidRPr="00E73B6A" w:rsidRDefault="00BA273C">
      <w:pPr>
        <w:rPr>
          <w:rFonts w:asciiTheme="minorHAnsi" w:hAnsiTheme="minorHAnsi" w:cstheme="minorHAnsi"/>
          <w:sz w:val="22"/>
          <w:szCs w:val="22"/>
        </w:rPr>
      </w:pPr>
    </w:p>
    <w:p w14:paraId="35B7A4CE" w14:textId="77777777" w:rsidR="00BA273C" w:rsidRPr="00E73B6A" w:rsidRDefault="00BA273C">
      <w:pPr>
        <w:rPr>
          <w:rFonts w:asciiTheme="minorHAnsi" w:hAnsiTheme="minorHAnsi" w:cstheme="minorHAnsi"/>
          <w:sz w:val="22"/>
          <w:szCs w:val="22"/>
        </w:rPr>
      </w:pP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t>Datum</w:t>
      </w:r>
    </w:p>
    <w:p w14:paraId="613A4601" w14:textId="77777777" w:rsidR="00BA273C" w:rsidRPr="00E73B6A" w:rsidRDefault="00BA273C">
      <w:pPr>
        <w:rPr>
          <w:rFonts w:asciiTheme="minorHAnsi" w:hAnsiTheme="minorHAnsi" w:cstheme="minorHAnsi"/>
          <w:sz w:val="22"/>
          <w:szCs w:val="22"/>
        </w:rPr>
      </w:pPr>
    </w:p>
    <w:p w14:paraId="139C8608" w14:textId="77777777" w:rsidR="00BA273C" w:rsidRPr="00E73B6A" w:rsidRDefault="00BA273C">
      <w:pPr>
        <w:rPr>
          <w:rFonts w:asciiTheme="minorHAnsi" w:hAnsiTheme="minorHAnsi" w:cstheme="minorHAnsi"/>
          <w:sz w:val="22"/>
          <w:szCs w:val="22"/>
        </w:rPr>
      </w:pPr>
    </w:p>
    <w:p w14:paraId="76CEA96F" w14:textId="77777777" w:rsidR="00BA273C" w:rsidRPr="00E73B6A" w:rsidRDefault="00BA273C" w:rsidP="00CB27CA">
      <w:pPr>
        <w:jc w:val="center"/>
        <w:rPr>
          <w:rFonts w:asciiTheme="minorHAnsi" w:hAnsiTheme="minorHAnsi" w:cstheme="minorHAnsi"/>
          <w:b/>
        </w:rPr>
      </w:pPr>
      <w:r w:rsidRPr="00E73B6A">
        <w:rPr>
          <w:rFonts w:asciiTheme="minorHAnsi" w:hAnsiTheme="minorHAnsi" w:cstheme="minorHAnsi"/>
          <w:b/>
        </w:rPr>
        <w:t>Rechnung</w:t>
      </w:r>
    </w:p>
    <w:p w14:paraId="714700EE" w14:textId="77777777" w:rsidR="00BA273C" w:rsidRPr="00E73B6A" w:rsidRDefault="00BA273C">
      <w:pPr>
        <w:rPr>
          <w:rFonts w:asciiTheme="minorHAnsi" w:hAnsiTheme="minorHAnsi" w:cstheme="minorHAnsi"/>
          <w:b/>
          <w:sz w:val="22"/>
          <w:szCs w:val="22"/>
        </w:rPr>
      </w:pPr>
    </w:p>
    <w:p w14:paraId="4BFBA32C" w14:textId="77777777" w:rsidR="00CB27CA" w:rsidRPr="00E73B6A" w:rsidRDefault="00CB27CA">
      <w:pPr>
        <w:jc w:val="both"/>
        <w:rPr>
          <w:rFonts w:asciiTheme="minorHAnsi" w:hAnsiTheme="minorHAnsi" w:cstheme="minorHAnsi"/>
          <w:sz w:val="22"/>
          <w:szCs w:val="22"/>
        </w:rPr>
      </w:pPr>
    </w:p>
    <w:p w14:paraId="0FAF9A71" w14:textId="77777777" w:rsidR="00BA273C" w:rsidRPr="00E73B6A" w:rsidRDefault="00BA273C">
      <w:pPr>
        <w:jc w:val="both"/>
        <w:rPr>
          <w:rFonts w:asciiTheme="minorHAnsi" w:hAnsiTheme="minorHAnsi" w:cstheme="minorHAnsi"/>
          <w:sz w:val="22"/>
          <w:szCs w:val="22"/>
        </w:rPr>
      </w:pPr>
      <w:r w:rsidRPr="00E73B6A">
        <w:rPr>
          <w:rFonts w:asciiTheme="minorHAnsi" w:hAnsiTheme="minorHAnsi" w:cstheme="minorHAnsi"/>
          <w:sz w:val="22"/>
          <w:szCs w:val="22"/>
        </w:rPr>
        <w:t>Sehr geehrte(r) Frau/Herr …,</w:t>
      </w:r>
    </w:p>
    <w:p w14:paraId="5EC49127" w14:textId="77777777" w:rsidR="00BA273C" w:rsidRPr="00E73B6A" w:rsidRDefault="00BA273C">
      <w:pPr>
        <w:jc w:val="both"/>
        <w:rPr>
          <w:rFonts w:asciiTheme="minorHAnsi" w:hAnsiTheme="minorHAnsi" w:cstheme="minorHAnsi"/>
          <w:sz w:val="22"/>
          <w:szCs w:val="22"/>
        </w:rPr>
      </w:pPr>
    </w:p>
    <w:p w14:paraId="36017689" w14:textId="77777777" w:rsidR="00CB27CA" w:rsidRPr="00E73B6A" w:rsidRDefault="00CB27CA">
      <w:pPr>
        <w:jc w:val="both"/>
        <w:rPr>
          <w:rFonts w:asciiTheme="minorHAnsi" w:hAnsiTheme="minorHAnsi" w:cstheme="minorHAnsi"/>
          <w:sz w:val="22"/>
          <w:szCs w:val="22"/>
        </w:rPr>
      </w:pPr>
    </w:p>
    <w:p w14:paraId="712D38CA" w14:textId="77777777" w:rsidR="00BA273C" w:rsidRPr="00E73B6A" w:rsidRDefault="00BA273C">
      <w:pPr>
        <w:jc w:val="both"/>
        <w:rPr>
          <w:rFonts w:asciiTheme="minorHAnsi" w:hAnsiTheme="minorHAnsi" w:cstheme="minorHAnsi"/>
          <w:sz w:val="22"/>
          <w:szCs w:val="22"/>
        </w:rPr>
      </w:pPr>
      <w:r w:rsidRPr="00E73B6A">
        <w:rPr>
          <w:rFonts w:asciiTheme="minorHAnsi" w:hAnsiTheme="minorHAnsi" w:cstheme="minorHAnsi"/>
          <w:sz w:val="22"/>
          <w:szCs w:val="22"/>
        </w:rPr>
        <w:t xml:space="preserve">Ihre in unserem Hause erfolgte Behandlung am/in der Zeit vom </w:t>
      </w:r>
      <w:r w:rsidR="007654E4" w:rsidRPr="00E73B6A">
        <w:rPr>
          <w:rFonts w:asciiTheme="minorHAnsi" w:hAnsiTheme="minorHAnsi" w:cstheme="minorHAnsi"/>
          <w:sz w:val="22"/>
          <w:szCs w:val="22"/>
        </w:rPr>
        <w:t>……….</w:t>
      </w:r>
      <w:r w:rsidRPr="00E73B6A">
        <w:rPr>
          <w:rFonts w:asciiTheme="minorHAnsi" w:hAnsiTheme="minorHAnsi" w:cstheme="minorHAnsi"/>
          <w:sz w:val="22"/>
          <w:szCs w:val="22"/>
        </w:rPr>
        <w:t xml:space="preserve"> bis </w:t>
      </w:r>
      <w:r w:rsidR="007654E4" w:rsidRPr="00E73B6A">
        <w:rPr>
          <w:rFonts w:asciiTheme="minorHAnsi" w:hAnsiTheme="minorHAnsi" w:cstheme="minorHAnsi"/>
          <w:sz w:val="22"/>
          <w:szCs w:val="22"/>
        </w:rPr>
        <w:t>……….</w:t>
      </w:r>
      <w:r w:rsidRPr="00E73B6A">
        <w:rPr>
          <w:rFonts w:asciiTheme="minorHAnsi" w:hAnsiTheme="minorHAnsi" w:cstheme="minorHAnsi"/>
          <w:sz w:val="22"/>
          <w:szCs w:val="22"/>
        </w:rPr>
        <w:t xml:space="preserve"> berechnet sich wie folgt:</w:t>
      </w:r>
    </w:p>
    <w:p w14:paraId="6EE8811C" w14:textId="77777777" w:rsidR="00BA273C" w:rsidRPr="00E73B6A" w:rsidRDefault="00BA273C">
      <w:pPr>
        <w:jc w:val="both"/>
        <w:rPr>
          <w:rFonts w:asciiTheme="minorHAnsi" w:hAnsiTheme="minorHAnsi" w:cstheme="minorHAnsi"/>
          <w:sz w:val="22"/>
          <w:szCs w:val="22"/>
        </w:rPr>
      </w:pPr>
    </w:p>
    <w:p w14:paraId="68AE0661" w14:textId="77777777" w:rsidR="00BA273C" w:rsidRPr="00E73B6A" w:rsidRDefault="00BA273C">
      <w:pPr>
        <w:jc w:val="both"/>
        <w:rPr>
          <w:rFonts w:asciiTheme="minorHAnsi" w:hAnsiTheme="minorHAnsi" w:cstheme="minorHAnsi"/>
          <w:b/>
          <w:sz w:val="22"/>
          <w:szCs w:val="22"/>
          <w:u w:val="single"/>
        </w:rPr>
      </w:pPr>
      <w:r w:rsidRPr="00E73B6A">
        <w:rPr>
          <w:rFonts w:asciiTheme="minorHAnsi" w:hAnsiTheme="minorHAnsi" w:cstheme="minorHAnsi"/>
          <w:b/>
          <w:sz w:val="22"/>
          <w:szCs w:val="22"/>
          <w:u w:val="single"/>
        </w:rPr>
        <w:t>Persönliche Daten:</w:t>
      </w:r>
    </w:p>
    <w:p w14:paraId="7737B723" w14:textId="77777777" w:rsidR="00BA273C" w:rsidRPr="00E73B6A" w:rsidRDefault="00BA273C">
      <w:pPr>
        <w:jc w:val="both"/>
        <w:rPr>
          <w:rFonts w:asciiTheme="minorHAnsi" w:hAnsiTheme="minorHAnsi" w:cstheme="minorHAnsi"/>
          <w:sz w:val="22"/>
          <w:szCs w:val="22"/>
        </w:rPr>
      </w:pPr>
    </w:p>
    <w:p w14:paraId="2F79BC3E" w14:textId="77777777" w:rsidR="00BA273C" w:rsidRPr="00E73B6A" w:rsidRDefault="00BA273C">
      <w:pPr>
        <w:jc w:val="both"/>
        <w:rPr>
          <w:rFonts w:asciiTheme="minorHAnsi" w:hAnsiTheme="minorHAnsi" w:cstheme="minorHAnsi"/>
          <w:sz w:val="22"/>
          <w:szCs w:val="22"/>
        </w:rPr>
      </w:pPr>
      <w:r w:rsidRPr="00E73B6A">
        <w:rPr>
          <w:rFonts w:asciiTheme="minorHAnsi" w:hAnsiTheme="minorHAnsi" w:cstheme="minorHAnsi"/>
          <w:sz w:val="22"/>
          <w:szCs w:val="22"/>
        </w:rPr>
        <w:t>Rechnungsnummer:</w:t>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t>Rechnungsdatum:</w:t>
      </w:r>
    </w:p>
    <w:p w14:paraId="6C375A2E" w14:textId="77777777" w:rsidR="00BA273C" w:rsidRPr="00E73B6A" w:rsidRDefault="00BA273C">
      <w:pPr>
        <w:jc w:val="both"/>
        <w:rPr>
          <w:rFonts w:asciiTheme="minorHAnsi" w:hAnsiTheme="minorHAnsi" w:cstheme="minorHAnsi"/>
          <w:sz w:val="22"/>
          <w:szCs w:val="22"/>
        </w:rPr>
      </w:pPr>
      <w:r w:rsidRPr="00E73B6A">
        <w:rPr>
          <w:rFonts w:asciiTheme="minorHAnsi" w:hAnsiTheme="minorHAnsi" w:cstheme="minorHAnsi"/>
          <w:sz w:val="22"/>
          <w:szCs w:val="22"/>
        </w:rPr>
        <w:t>Patientennummer</w:t>
      </w:r>
      <w:r w:rsidR="00B73008" w:rsidRPr="00E73B6A">
        <w:rPr>
          <w:rFonts w:asciiTheme="minorHAnsi" w:hAnsiTheme="minorHAnsi" w:cstheme="minorHAnsi"/>
          <w:sz w:val="22"/>
          <w:szCs w:val="22"/>
        </w:rPr>
        <w:t>:</w:t>
      </w:r>
      <w:r w:rsidRPr="00E73B6A">
        <w:rPr>
          <w:rFonts w:asciiTheme="minorHAnsi" w:hAnsiTheme="minorHAnsi" w:cstheme="minorHAnsi"/>
          <w:sz w:val="22"/>
          <w:szCs w:val="22"/>
        </w:rPr>
        <w:t xml:space="preserve"> (1)</w:t>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t xml:space="preserve">Fallnummer: </w:t>
      </w:r>
    </w:p>
    <w:p w14:paraId="228B97BD" w14:textId="77777777" w:rsidR="00BA273C" w:rsidRPr="00E73B6A" w:rsidRDefault="00BA273C">
      <w:pPr>
        <w:jc w:val="both"/>
        <w:rPr>
          <w:rFonts w:asciiTheme="minorHAnsi" w:hAnsiTheme="minorHAnsi" w:cstheme="minorHAnsi"/>
          <w:sz w:val="22"/>
          <w:szCs w:val="22"/>
        </w:rPr>
      </w:pPr>
    </w:p>
    <w:p w14:paraId="6048FF68" w14:textId="77777777" w:rsidR="00BA273C" w:rsidRPr="00E73B6A" w:rsidRDefault="00BA273C">
      <w:pPr>
        <w:jc w:val="both"/>
        <w:rPr>
          <w:rFonts w:asciiTheme="minorHAnsi" w:hAnsiTheme="minorHAnsi" w:cstheme="minorHAnsi"/>
          <w:sz w:val="22"/>
          <w:szCs w:val="22"/>
        </w:rPr>
      </w:pPr>
      <w:r w:rsidRPr="00E73B6A">
        <w:rPr>
          <w:rFonts w:asciiTheme="minorHAnsi" w:hAnsiTheme="minorHAnsi" w:cstheme="minorHAnsi"/>
          <w:sz w:val="22"/>
          <w:szCs w:val="22"/>
        </w:rPr>
        <w:t>Patient:</w:t>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t>Geb.-Datum:</w:t>
      </w:r>
    </w:p>
    <w:p w14:paraId="6B7B1923" w14:textId="77777777" w:rsidR="00BA273C" w:rsidRPr="00E73B6A" w:rsidRDefault="00BA273C">
      <w:pPr>
        <w:jc w:val="both"/>
        <w:rPr>
          <w:rFonts w:asciiTheme="minorHAnsi" w:hAnsiTheme="minorHAnsi" w:cstheme="minorHAnsi"/>
          <w:sz w:val="22"/>
          <w:szCs w:val="22"/>
        </w:rPr>
      </w:pPr>
      <w:r w:rsidRPr="00E73B6A">
        <w:rPr>
          <w:rFonts w:asciiTheme="minorHAnsi" w:hAnsiTheme="minorHAnsi" w:cstheme="minorHAnsi"/>
          <w:sz w:val="22"/>
          <w:szCs w:val="22"/>
        </w:rPr>
        <w:t>Straße:</w:t>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t>Ort:</w:t>
      </w:r>
    </w:p>
    <w:p w14:paraId="6C80442E" w14:textId="77777777" w:rsidR="00BA273C" w:rsidRPr="00E73B6A" w:rsidRDefault="00BA273C">
      <w:pPr>
        <w:jc w:val="both"/>
        <w:rPr>
          <w:rFonts w:asciiTheme="minorHAnsi" w:hAnsiTheme="minorHAnsi" w:cstheme="minorHAnsi"/>
          <w:sz w:val="22"/>
          <w:szCs w:val="22"/>
        </w:rPr>
      </w:pP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p>
    <w:p w14:paraId="0FC48B48" w14:textId="77777777" w:rsidR="00BA273C" w:rsidRPr="00E73B6A" w:rsidRDefault="00BA273C">
      <w:pPr>
        <w:jc w:val="both"/>
        <w:rPr>
          <w:rFonts w:asciiTheme="minorHAnsi" w:hAnsiTheme="minorHAnsi" w:cstheme="minorHAnsi"/>
          <w:sz w:val="22"/>
          <w:szCs w:val="22"/>
        </w:rPr>
      </w:pPr>
    </w:p>
    <w:p w14:paraId="021FF24C" w14:textId="77777777" w:rsidR="00BA273C" w:rsidRPr="00E73B6A" w:rsidRDefault="00BA273C">
      <w:pPr>
        <w:jc w:val="both"/>
        <w:rPr>
          <w:rFonts w:asciiTheme="minorHAnsi" w:hAnsiTheme="minorHAnsi" w:cstheme="minorHAnsi"/>
          <w:b/>
          <w:sz w:val="22"/>
          <w:szCs w:val="22"/>
          <w:u w:val="single"/>
        </w:rPr>
      </w:pPr>
      <w:r w:rsidRPr="00E73B6A">
        <w:rPr>
          <w:rFonts w:asciiTheme="minorHAnsi" w:hAnsiTheme="minorHAnsi" w:cstheme="minorHAnsi"/>
          <w:b/>
          <w:sz w:val="22"/>
          <w:szCs w:val="22"/>
          <w:u w:val="single"/>
        </w:rPr>
        <w:t>Daten des Krankenhausaufenthalts:</w:t>
      </w:r>
    </w:p>
    <w:p w14:paraId="1E9EF65F" w14:textId="77777777" w:rsidR="00BA273C" w:rsidRPr="00E73B6A" w:rsidRDefault="00BA273C">
      <w:pPr>
        <w:jc w:val="both"/>
        <w:rPr>
          <w:rFonts w:asciiTheme="minorHAnsi" w:hAnsiTheme="minorHAnsi" w:cstheme="minorHAnsi"/>
          <w:sz w:val="22"/>
          <w:szCs w:val="22"/>
        </w:rPr>
      </w:pPr>
    </w:p>
    <w:p w14:paraId="535E6D29" w14:textId="77777777" w:rsidR="00BA273C" w:rsidRPr="00E73B6A" w:rsidRDefault="00BA273C">
      <w:pPr>
        <w:jc w:val="both"/>
        <w:rPr>
          <w:rFonts w:asciiTheme="minorHAnsi" w:hAnsiTheme="minorHAnsi" w:cstheme="minorHAnsi"/>
          <w:sz w:val="22"/>
          <w:szCs w:val="22"/>
        </w:rPr>
      </w:pPr>
      <w:r w:rsidRPr="00E73B6A">
        <w:rPr>
          <w:rFonts w:asciiTheme="minorHAnsi" w:hAnsiTheme="minorHAnsi" w:cstheme="minorHAnsi"/>
          <w:sz w:val="22"/>
          <w:szCs w:val="22"/>
        </w:rPr>
        <w:t>Aufnahmedatum</w:t>
      </w:r>
      <w:r w:rsidR="00B73008" w:rsidRPr="00E73B6A">
        <w:rPr>
          <w:rFonts w:asciiTheme="minorHAnsi" w:hAnsiTheme="minorHAnsi" w:cstheme="minorHAnsi"/>
          <w:sz w:val="22"/>
          <w:szCs w:val="22"/>
        </w:rPr>
        <w:t>: (2)</w:t>
      </w:r>
      <w:r w:rsidR="00B73008" w:rsidRPr="00E73B6A">
        <w:rPr>
          <w:rFonts w:asciiTheme="minorHAnsi" w:hAnsiTheme="minorHAnsi" w:cstheme="minorHAnsi"/>
          <w:sz w:val="22"/>
          <w:szCs w:val="22"/>
        </w:rPr>
        <w:tab/>
      </w:r>
      <w:r w:rsidR="00B73008" w:rsidRPr="00E73B6A">
        <w:rPr>
          <w:rFonts w:asciiTheme="minorHAnsi" w:hAnsiTheme="minorHAnsi" w:cstheme="minorHAnsi"/>
          <w:sz w:val="22"/>
          <w:szCs w:val="22"/>
        </w:rPr>
        <w:tab/>
      </w:r>
      <w:r w:rsidR="00B73008" w:rsidRPr="00E73B6A">
        <w:rPr>
          <w:rFonts w:asciiTheme="minorHAnsi" w:hAnsiTheme="minorHAnsi" w:cstheme="minorHAnsi"/>
          <w:sz w:val="22"/>
          <w:szCs w:val="22"/>
        </w:rPr>
        <w:tab/>
      </w:r>
      <w:r w:rsidR="00B73008" w:rsidRPr="00E73B6A">
        <w:rPr>
          <w:rFonts w:asciiTheme="minorHAnsi" w:hAnsiTheme="minorHAnsi" w:cstheme="minorHAnsi"/>
          <w:sz w:val="22"/>
          <w:szCs w:val="22"/>
        </w:rPr>
        <w:tab/>
      </w:r>
      <w:r w:rsidR="00B73008" w:rsidRPr="00E73B6A">
        <w:rPr>
          <w:rFonts w:asciiTheme="minorHAnsi" w:hAnsiTheme="minorHAnsi" w:cstheme="minorHAnsi"/>
          <w:sz w:val="22"/>
          <w:szCs w:val="22"/>
        </w:rPr>
        <w:tab/>
        <w:t>IK-Nummer Krankenhaus: (3</w:t>
      </w:r>
      <w:r w:rsidRPr="00E73B6A">
        <w:rPr>
          <w:rFonts w:asciiTheme="minorHAnsi" w:hAnsiTheme="minorHAnsi" w:cstheme="minorHAnsi"/>
          <w:sz w:val="22"/>
          <w:szCs w:val="22"/>
        </w:rPr>
        <w:t>)</w:t>
      </w:r>
    </w:p>
    <w:p w14:paraId="688E95C9" w14:textId="77777777" w:rsidR="00BA273C" w:rsidRPr="00E73B6A" w:rsidRDefault="00BA273C">
      <w:pPr>
        <w:jc w:val="both"/>
        <w:rPr>
          <w:rFonts w:asciiTheme="minorHAnsi" w:hAnsiTheme="minorHAnsi" w:cstheme="minorHAnsi"/>
          <w:sz w:val="22"/>
          <w:szCs w:val="22"/>
        </w:rPr>
      </w:pPr>
      <w:proofErr w:type="spellStart"/>
      <w:r w:rsidRPr="00E73B6A">
        <w:rPr>
          <w:rFonts w:asciiTheme="minorHAnsi" w:hAnsiTheme="minorHAnsi" w:cstheme="minorHAnsi"/>
          <w:sz w:val="22"/>
          <w:szCs w:val="22"/>
        </w:rPr>
        <w:t>Entlassdatum</w:t>
      </w:r>
      <w:proofErr w:type="spellEnd"/>
      <w:r w:rsidRPr="00E73B6A">
        <w:rPr>
          <w:rFonts w:asciiTheme="minorHAnsi" w:hAnsiTheme="minorHAnsi" w:cstheme="minorHAnsi"/>
          <w:sz w:val="22"/>
          <w:szCs w:val="22"/>
        </w:rPr>
        <w:t>:</w:t>
      </w:r>
      <w:r w:rsidR="00B73008" w:rsidRPr="00E73B6A">
        <w:rPr>
          <w:rFonts w:asciiTheme="minorHAnsi" w:hAnsiTheme="minorHAnsi" w:cstheme="minorHAnsi"/>
          <w:sz w:val="22"/>
          <w:szCs w:val="22"/>
        </w:rPr>
        <w:t xml:space="preserve"> (2)</w:t>
      </w:r>
    </w:p>
    <w:p w14:paraId="41151C55" w14:textId="77777777" w:rsidR="00BA273C" w:rsidRPr="00E73B6A" w:rsidRDefault="00BA273C">
      <w:pPr>
        <w:jc w:val="both"/>
        <w:rPr>
          <w:rFonts w:asciiTheme="minorHAnsi" w:hAnsiTheme="minorHAnsi" w:cstheme="minorHAnsi"/>
          <w:sz w:val="22"/>
          <w:szCs w:val="22"/>
        </w:rPr>
      </w:pPr>
      <w:r w:rsidRPr="00E73B6A">
        <w:rPr>
          <w:rFonts w:asciiTheme="minorHAnsi" w:hAnsiTheme="minorHAnsi" w:cstheme="minorHAnsi"/>
          <w:sz w:val="22"/>
          <w:szCs w:val="22"/>
        </w:rPr>
        <w:t>Verweildauer:</w:t>
      </w:r>
      <w:r w:rsidR="00B73008" w:rsidRPr="00E73B6A">
        <w:rPr>
          <w:rFonts w:asciiTheme="minorHAnsi" w:hAnsiTheme="minorHAnsi" w:cstheme="minorHAnsi"/>
          <w:sz w:val="22"/>
          <w:szCs w:val="22"/>
        </w:rPr>
        <w:t xml:space="preserve"> (4</w:t>
      </w:r>
      <w:r w:rsidRPr="00E73B6A">
        <w:rPr>
          <w:rFonts w:asciiTheme="minorHAnsi" w:hAnsiTheme="minorHAnsi" w:cstheme="minorHAnsi"/>
          <w:sz w:val="22"/>
          <w:szCs w:val="22"/>
        </w:rPr>
        <w:t>)</w:t>
      </w:r>
      <w:r w:rsidRPr="00E73B6A">
        <w:rPr>
          <w:rFonts w:asciiTheme="minorHAnsi" w:hAnsiTheme="minorHAnsi" w:cstheme="minorHAnsi"/>
          <w:i/>
          <w:sz w:val="22"/>
          <w:szCs w:val="22"/>
        </w:rPr>
        <w:t xml:space="preserve"> </w:t>
      </w:r>
    </w:p>
    <w:p w14:paraId="61ECBA53" w14:textId="77777777" w:rsidR="00BA273C" w:rsidRPr="00E73B6A" w:rsidRDefault="00BA273C">
      <w:pPr>
        <w:jc w:val="both"/>
        <w:rPr>
          <w:rFonts w:asciiTheme="minorHAnsi" w:hAnsiTheme="minorHAnsi" w:cstheme="minorHAnsi"/>
          <w:sz w:val="22"/>
          <w:szCs w:val="22"/>
        </w:rPr>
      </w:pPr>
    </w:p>
    <w:p w14:paraId="51B4ED00" w14:textId="77777777" w:rsidR="00BA273C" w:rsidRPr="00E73B6A" w:rsidRDefault="00BA273C">
      <w:pPr>
        <w:jc w:val="both"/>
        <w:rPr>
          <w:rFonts w:asciiTheme="minorHAnsi" w:hAnsiTheme="minorHAnsi" w:cstheme="minorHAnsi"/>
          <w:b/>
          <w:sz w:val="22"/>
          <w:szCs w:val="22"/>
          <w:u w:val="single"/>
        </w:rPr>
      </w:pPr>
      <w:r w:rsidRPr="00E73B6A">
        <w:rPr>
          <w:rFonts w:asciiTheme="minorHAnsi" w:hAnsiTheme="minorHAnsi" w:cstheme="minorHAnsi"/>
          <w:b/>
          <w:sz w:val="22"/>
          <w:szCs w:val="22"/>
          <w:u w:val="single"/>
        </w:rPr>
        <w:t>erbrachte Leistungen:</w:t>
      </w:r>
    </w:p>
    <w:p w14:paraId="24F4F397" w14:textId="77777777" w:rsidR="00BA273C" w:rsidRPr="00E73B6A" w:rsidRDefault="00BA273C">
      <w:pPr>
        <w:jc w:val="both"/>
        <w:rPr>
          <w:rFonts w:asciiTheme="minorHAnsi" w:hAnsiTheme="minorHAnsi" w:cstheme="minorHAnsi"/>
          <w:sz w:val="22"/>
          <w:szCs w:val="22"/>
        </w:rPr>
      </w:pPr>
    </w:p>
    <w:p w14:paraId="6431B27B" w14:textId="77777777" w:rsidR="00BA273C" w:rsidRPr="00E73B6A" w:rsidRDefault="00BA273C">
      <w:pPr>
        <w:jc w:val="both"/>
        <w:rPr>
          <w:rFonts w:asciiTheme="minorHAnsi" w:hAnsiTheme="minorHAnsi" w:cstheme="minorHAnsi"/>
          <w:sz w:val="22"/>
          <w:szCs w:val="22"/>
        </w:rPr>
      </w:pPr>
      <w:r w:rsidRPr="00E73B6A">
        <w:rPr>
          <w:rFonts w:asciiTheme="minorHAnsi" w:hAnsiTheme="minorHAnsi" w:cstheme="minorHAnsi"/>
          <w:sz w:val="22"/>
          <w:szCs w:val="22"/>
        </w:rPr>
        <w:t>Hauptdiagnose: (</w:t>
      </w:r>
      <w:r w:rsidR="00B73008" w:rsidRPr="00E73B6A">
        <w:rPr>
          <w:rFonts w:asciiTheme="minorHAnsi" w:hAnsiTheme="minorHAnsi" w:cstheme="minorHAnsi"/>
          <w:sz w:val="22"/>
          <w:szCs w:val="22"/>
        </w:rPr>
        <w:t>5</w:t>
      </w:r>
      <w:r w:rsidRPr="00E73B6A">
        <w:rPr>
          <w:rFonts w:asciiTheme="minorHAnsi" w:hAnsiTheme="minorHAnsi" w:cstheme="minorHAnsi"/>
          <w:sz w:val="22"/>
          <w:szCs w:val="22"/>
        </w:rPr>
        <w:t>)</w:t>
      </w:r>
    </w:p>
    <w:p w14:paraId="61991596" w14:textId="77777777" w:rsidR="00BA273C" w:rsidRPr="00E73B6A" w:rsidRDefault="00BA273C">
      <w:pPr>
        <w:jc w:val="both"/>
        <w:rPr>
          <w:rFonts w:asciiTheme="minorHAnsi" w:hAnsiTheme="minorHAnsi" w:cstheme="minorHAnsi"/>
          <w:sz w:val="22"/>
          <w:szCs w:val="22"/>
        </w:rPr>
      </w:pPr>
      <w:r w:rsidRPr="00E73B6A">
        <w:rPr>
          <w:rFonts w:asciiTheme="minorHAnsi" w:hAnsiTheme="minorHAnsi" w:cstheme="minorHAnsi"/>
          <w:sz w:val="22"/>
          <w:szCs w:val="22"/>
        </w:rPr>
        <w:t>ggfs. durchgeführte Prozeduren: (</w:t>
      </w:r>
      <w:r w:rsidR="00B73008" w:rsidRPr="00E73B6A">
        <w:rPr>
          <w:rFonts w:asciiTheme="minorHAnsi" w:hAnsiTheme="minorHAnsi" w:cstheme="minorHAnsi"/>
          <w:sz w:val="22"/>
          <w:szCs w:val="22"/>
        </w:rPr>
        <w:t>6</w:t>
      </w:r>
      <w:r w:rsidRPr="00E73B6A">
        <w:rPr>
          <w:rFonts w:asciiTheme="minorHAnsi" w:hAnsiTheme="minorHAnsi" w:cstheme="minorHAnsi"/>
          <w:sz w:val="22"/>
          <w:szCs w:val="22"/>
        </w:rPr>
        <w:t>)</w:t>
      </w:r>
    </w:p>
    <w:p w14:paraId="48DE13D4" w14:textId="77777777" w:rsidR="00BA273C" w:rsidRPr="00E73B6A" w:rsidRDefault="00B73008">
      <w:pPr>
        <w:jc w:val="both"/>
        <w:rPr>
          <w:rFonts w:asciiTheme="minorHAnsi" w:hAnsiTheme="minorHAnsi" w:cstheme="minorHAnsi"/>
          <w:sz w:val="22"/>
          <w:szCs w:val="22"/>
        </w:rPr>
      </w:pPr>
      <w:r w:rsidRPr="00E73B6A">
        <w:rPr>
          <w:rFonts w:asciiTheme="minorHAnsi" w:hAnsiTheme="minorHAnsi" w:cstheme="minorHAnsi"/>
          <w:sz w:val="22"/>
          <w:szCs w:val="22"/>
        </w:rPr>
        <w:t>Nebendiagnose(n): (7</w:t>
      </w:r>
      <w:r w:rsidR="00BA273C" w:rsidRPr="00E73B6A">
        <w:rPr>
          <w:rFonts w:asciiTheme="minorHAnsi" w:hAnsiTheme="minorHAnsi" w:cstheme="minorHAnsi"/>
          <w:sz w:val="22"/>
          <w:szCs w:val="22"/>
        </w:rPr>
        <w:t>)</w:t>
      </w:r>
    </w:p>
    <w:p w14:paraId="0AAB7AEB" w14:textId="77777777" w:rsidR="00BA273C" w:rsidRPr="00E73B6A" w:rsidRDefault="00BA273C">
      <w:pPr>
        <w:jc w:val="both"/>
        <w:rPr>
          <w:rFonts w:asciiTheme="minorHAnsi" w:hAnsiTheme="minorHAnsi" w:cstheme="minorHAnsi"/>
          <w:sz w:val="22"/>
          <w:szCs w:val="22"/>
        </w:rPr>
      </w:pPr>
    </w:p>
    <w:p w14:paraId="6F97471C" w14:textId="77777777" w:rsidR="00BA273C" w:rsidRPr="00E73B6A" w:rsidRDefault="00BA273C">
      <w:pPr>
        <w:jc w:val="both"/>
        <w:rPr>
          <w:rFonts w:asciiTheme="minorHAnsi" w:hAnsiTheme="minorHAnsi" w:cstheme="minorHAnsi"/>
          <w:b/>
          <w:sz w:val="22"/>
          <w:szCs w:val="22"/>
          <w:u w:val="single"/>
        </w:rPr>
      </w:pPr>
      <w:r w:rsidRPr="00E73B6A">
        <w:rPr>
          <w:rFonts w:asciiTheme="minorHAnsi" w:hAnsiTheme="minorHAnsi" w:cstheme="minorHAnsi"/>
          <w:b/>
          <w:sz w:val="22"/>
          <w:szCs w:val="22"/>
          <w:u w:val="single"/>
        </w:rPr>
        <w:t>abgerechnete Leistungen:</w:t>
      </w:r>
    </w:p>
    <w:p w14:paraId="198FF0CA" w14:textId="77777777" w:rsidR="00054551" w:rsidRPr="00E73B6A" w:rsidRDefault="00054551" w:rsidP="00054551">
      <w:pPr>
        <w:rPr>
          <w:rFonts w:asciiTheme="minorHAnsi" w:hAnsiTheme="minorHAnsi" w:cstheme="minorHAnsi"/>
          <w:sz w:val="22"/>
          <w:szCs w:val="22"/>
        </w:rPr>
      </w:pPr>
    </w:p>
    <w:p w14:paraId="42153359" w14:textId="77777777" w:rsidR="00BA273C" w:rsidRPr="00E73B6A" w:rsidRDefault="00FA3531" w:rsidP="00FA3531">
      <w:pPr>
        <w:jc w:val="both"/>
        <w:rPr>
          <w:rFonts w:asciiTheme="minorHAnsi" w:hAnsiTheme="minorHAnsi" w:cstheme="minorHAnsi"/>
          <w:sz w:val="22"/>
          <w:szCs w:val="22"/>
        </w:rPr>
      </w:pPr>
      <w:bookmarkStart w:id="0" w:name="_Hlk167696639"/>
      <w:r w:rsidRPr="00E73B6A">
        <w:rPr>
          <w:rFonts w:asciiTheme="minorHAnsi" w:hAnsiTheme="minorHAnsi" w:cstheme="minorHAnsi"/>
          <w:sz w:val="22"/>
          <w:szCs w:val="22"/>
        </w:rPr>
        <w:t xml:space="preserve">1. </w:t>
      </w:r>
      <w:r w:rsidR="00BA273C" w:rsidRPr="00E73B6A">
        <w:rPr>
          <w:rFonts w:asciiTheme="minorHAnsi" w:hAnsiTheme="minorHAnsi" w:cstheme="minorHAnsi"/>
          <w:sz w:val="22"/>
          <w:szCs w:val="22"/>
        </w:rPr>
        <w:t>Fallpauschale</w:t>
      </w:r>
    </w:p>
    <w:p w14:paraId="425FBF7D" w14:textId="77777777" w:rsidR="00BA273C" w:rsidRPr="00E73B6A" w:rsidRDefault="00FA3531" w:rsidP="00FA3531">
      <w:pPr>
        <w:tabs>
          <w:tab w:val="left" w:pos="360"/>
        </w:tabs>
        <w:ind w:left="180" w:firstLine="180"/>
        <w:jc w:val="both"/>
        <w:rPr>
          <w:rFonts w:asciiTheme="minorHAnsi" w:hAnsiTheme="minorHAnsi" w:cstheme="minorHAnsi"/>
          <w:sz w:val="22"/>
          <w:szCs w:val="22"/>
        </w:rPr>
      </w:pPr>
      <w:r w:rsidRPr="00E73B6A">
        <w:rPr>
          <w:rFonts w:asciiTheme="minorHAnsi" w:hAnsiTheme="minorHAnsi" w:cstheme="minorHAnsi"/>
          <w:sz w:val="22"/>
          <w:szCs w:val="22"/>
        </w:rPr>
        <w:t>DRG</w:t>
      </w:r>
      <w:r w:rsidR="00F719A2">
        <w:rPr>
          <w:rFonts w:asciiTheme="minorHAnsi" w:hAnsiTheme="minorHAnsi" w:cstheme="minorHAnsi"/>
          <w:sz w:val="22"/>
          <w:szCs w:val="22"/>
        </w:rPr>
        <w:t xml:space="preserve"> </w:t>
      </w:r>
      <w:r w:rsidR="00B73008" w:rsidRPr="00E73B6A">
        <w:rPr>
          <w:rFonts w:asciiTheme="minorHAnsi" w:hAnsiTheme="minorHAnsi" w:cstheme="minorHAnsi"/>
          <w:sz w:val="22"/>
          <w:szCs w:val="22"/>
        </w:rPr>
        <w:t>(8</w:t>
      </w:r>
      <w:r w:rsidRPr="00E73B6A">
        <w:rPr>
          <w:rFonts w:asciiTheme="minorHAnsi" w:hAnsiTheme="minorHAnsi" w:cstheme="minorHAnsi"/>
          <w:sz w:val="22"/>
          <w:szCs w:val="22"/>
        </w:rPr>
        <w:t>)</w:t>
      </w:r>
      <w:r w:rsidRPr="00E73B6A">
        <w:rPr>
          <w:rFonts w:asciiTheme="minorHAnsi" w:hAnsiTheme="minorHAnsi" w:cstheme="minorHAnsi"/>
          <w:sz w:val="22"/>
          <w:szCs w:val="22"/>
        </w:rPr>
        <w:tab/>
      </w:r>
      <w:r w:rsidR="00F719A2">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t>……….</w:t>
      </w:r>
    </w:p>
    <w:p w14:paraId="6E41F64C" w14:textId="77777777" w:rsidR="00BA273C" w:rsidRPr="00E73B6A" w:rsidRDefault="00BA273C" w:rsidP="00FA3531">
      <w:pPr>
        <w:ind w:firstLine="360"/>
        <w:jc w:val="both"/>
        <w:rPr>
          <w:rFonts w:asciiTheme="minorHAnsi" w:hAnsiTheme="minorHAnsi" w:cstheme="minorHAnsi"/>
          <w:sz w:val="22"/>
          <w:szCs w:val="22"/>
        </w:rPr>
      </w:pPr>
      <w:r w:rsidRPr="00E73B6A">
        <w:rPr>
          <w:rFonts w:asciiTheme="minorHAnsi" w:hAnsiTheme="minorHAnsi" w:cstheme="minorHAnsi"/>
          <w:sz w:val="22"/>
          <w:szCs w:val="22"/>
        </w:rPr>
        <w:t>Bezeichnung Fall</w:t>
      </w:r>
      <w:r w:rsidR="00FA3531" w:rsidRPr="00E73B6A">
        <w:rPr>
          <w:rFonts w:asciiTheme="minorHAnsi" w:hAnsiTheme="minorHAnsi" w:cstheme="minorHAnsi"/>
          <w:sz w:val="22"/>
          <w:szCs w:val="22"/>
        </w:rPr>
        <w:t>pauschale (</w:t>
      </w:r>
      <w:r w:rsidR="00B73008" w:rsidRPr="00E73B6A">
        <w:rPr>
          <w:rFonts w:asciiTheme="minorHAnsi" w:hAnsiTheme="minorHAnsi" w:cstheme="minorHAnsi"/>
          <w:sz w:val="22"/>
          <w:szCs w:val="22"/>
        </w:rPr>
        <w:t>9</w:t>
      </w:r>
      <w:r w:rsidR="00FA3531" w:rsidRPr="00E73B6A">
        <w:rPr>
          <w:rFonts w:asciiTheme="minorHAnsi" w:hAnsiTheme="minorHAnsi" w:cstheme="minorHAnsi"/>
          <w:sz w:val="22"/>
          <w:szCs w:val="22"/>
        </w:rPr>
        <w:t>)</w:t>
      </w:r>
      <w:r w:rsidR="00FA3531" w:rsidRPr="00E73B6A">
        <w:rPr>
          <w:rFonts w:asciiTheme="minorHAnsi" w:hAnsiTheme="minorHAnsi" w:cstheme="minorHAnsi"/>
          <w:sz w:val="22"/>
          <w:szCs w:val="22"/>
        </w:rPr>
        <w:tab/>
      </w:r>
      <w:r w:rsidR="00F962A1" w:rsidRPr="00E73B6A">
        <w:rPr>
          <w:rFonts w:asciiTheme="minorHAnsi" w:hAnsiTheme="minorHAnsi" w:cstheme="minorHAnsi"/>
          <w:sz w:val="22"/>
          <w:szCs w:val="22"/>
        </w:rPr>
        <w:tab/>
      </w:r>
      <w:r w:rsidR="00F962A1" w:rsidRPr="00E73B6A">
        <w:rPr>
          <w:rFonts w:asciiTheme="minorHAnsi" w:hAnsiTheme="minorHAnsi" w:cstheme="minorHAnsi"/>
          <w:sz w:val="22"/>
          <w:szCs w:val="22"/>
        </w:rPr>
        <w:tab/>
      </w:r>
      <w:r w:rsidR="00FA3531" w:rsidRPr="00E73B6A">
        <w:rPr>
          <w:rFonts w:asciiTheme="minorHAnsi" w:hAnsiTheme="minorHAnsi" w:cstheme="minorHAnsi"/>
          <w:sz w:val="22"/>
          <w:szCs w:val="22"/>
        </w:rPr>
        <w:tab/>
      </w:r>
      <w:r w:rsidR="00FA3531" w:rsidRPr="00E73B6A">
        <w:rPr>
          <w:rFonts w:asciiTheme="minorHAnsi" w:hAnsiTheme="minorHAnsi" w:cstheme="minorHAnsi"/>
          <w:sz w:val="22"/>
          <w:szCs w:val="22"/>
        </w:rPr>
        <w:tab/>
      </w:r>
      <w:r w:rsidR="00FA3531" w:rsidRPr="00E73B6A">
        <w:rPr>
          <w:rFonts w:asciiTheme="minorHAnsi" w:hAnsiTheme="minorHAnsi" w:cstheme="minorHAnsi"/>
          <w:sz w:val="22"/>
          <w:szCs w:val="22"/>
        </w:rPr>
        <w:tab/>
        <w:t>……….</w:t>
      </w:r>
    </w:p>
    <w:p w14:paraId="7392C448" w14:textId="77777777" w:rsidR="00BA273C" w:rsidRPr="00E73B6A" w:rsidRDefault="00BA273C" w:rsidP="00FA3531">
      <w:pPr>
        <w:ind w:firstLine="360"/>
        <w:jc w:val="both"/>
        <w:rPr>
          <w:rFonts w:asciiTheme="minorHAnsi" w:hAnsiTheme="minorHAnsi" w:cstheme="minorHAnsi"/>
          <w:sz w:val="22"/>
          <w:szCs w:val="22"/>
        </w:rPr>
      </w:pPr>
      <w:r w:rsidRPr="00E73B6A">
        <w:rPr>
          <w:rFonts w:asciiTheme="minorHAnsi" w:hAnsiTheme="minorHAnsi" w:cstheme="minorHAnsi"/>
          <w:sz w:val="22"/>
          <w:szCs w:val="22"/>
        </w:rPr>
        <w:t>Bewertungsrelation (</w:t>
      </w:r>
      <w:r w:rsidR="00B73008" w:rsidRPr="00E73B6A">
        <w:rPr>
          <w:rFonts w:asciiTheme="minorHAnsi" w:hAnsiTheme="minorHAnsi" w:cstheme="minorHAnsi"/>
          <w:sz w:val="22"/>
          <w:szCs w:val="22"/>
        </w:rPr>
        <w:t>10</w:t>
      </w:r>
      <w:r w:rsidRPr="00E73B6A">
        <w:rPr>
          <w:rFonts w:asciiTheme="minorHAnsi" w:hAnsiTheme="minorHAnsi" w:cstheme="minorHAnsi"/>
          <w:sz w:val="22"/>
          <w:szCs w:val="22"/>
        </w:rPr>
        <w:t>)</w:t>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00FA3531" w:rsidRPr="00E73B6A">
        <w:rPr>
          <w:rFonts w:asciiTheme="minorHAnsi" w:hAnsiTheme="minorHAnsi" w:cstheme="minorHAnsi"/>
          <w:sz w:val="22"/>
          <w:szCs w:val="22"/>
        </w:rPr>
        <w:tab/>
      </w:r>
      <w:r w:rsidR="00FA3531" w:rsidRPr="00E73B6A">
        <w:rPr>
          <w:rFonts w:asciiTheme="minorHAnsi" w:hAnsiTheme="minorHAnsi" w:cstheme="minorHAnsi"/>
          <w:sz w:val="22"/>
          <w:szCs w:val="22"/>
        </w:rPr>
        <w:tab/>
      </w:r>
      <w:r w:rsidR="00FA3531" w:rsidRPr="00E73B6A">
        <w:rPr>
          <w:rFonts w:asciiTheme="minorHAnsi" w:hAnsiTheme="minorHAnsi" w:cstheme="minorHAnsi"/>
          <w:sz w:val="22"/>
          <w:szCs w:val="22"/>
        </w:rPr>
        <w:tab/>
      </w:r>
      <w:r w:rsidR="00FA3531" w:rsidRPr="00E73B6A">
        <w:rPr>
          <w:rFonts w:asciiTheme="minorHAnsi" w:hAnsiTheme="minorHAnsi" w:cstheme="minorHAnsi"/>
          <w:sz w:val="22"/>
          <w:szCs w:val="22"/>
        </w:rPr>
        <w:tab/>
        <w:t>……….</w:t>
      </w:r>
    </w:p>
    <w:p w14:paraId="6080F5F7" w14:textId="77777777" w:rsidR="00BA273C" w:rsidRPr="00E73B6A" w:rsidRDefault="00BA273C" w:rsidP="00FA3531">
      <w:pPr>
        <w:ind w:firstLine="360"/>
        <w:jc w:val="both"/>
        <w:rPr>
          <w:rFonts w:asciiTheme="minorHAnsi" w:hAnsiTheme="minorHAnsi" w:cstheme="minorHAnsi"/>
          <w:sz w:val="22"/>
          <w:szCs w:val="22"/>
        </w:rPr>
      </w:pPr>
      <w:r w:rsidRPr="00E73B6A">
        <w:rPr>
          <w:rFonts w:asciiTheme="minorHAnsi" w:hAnsiTheme="minorHAnsi" w:cstheme="minorHAnsi"/>
          <w:sz w:val="22"/>
          <w:szCs w:val="22"/>
        </w:rPr>
        <w:t>L</w:t>
      </w:r>
      <w:r w:rsidR="00B73008" w:rsidRPr="00E73B6A">
        <w:rPr>
          <w:rFonts w:asciiTheme="minorHAnsi" w:hAnsiTheme="minorHAnsi" w:cstheme="minorHAnsi"/>
          <w:sz w:val="22"/>
          <w:szCs w:val="22"/>
        </w:rPr>
        <w:t>andesbasisfallwert (11</w:t>
      </w:r>
      <w:r w:rsidRPr="00E73B6A">
        <w:rPr>
          <w:rFonts w:asciiTheme="minorHAnsi" w:hAnsiTheme="minorHAnsi" w:cstheme="minorHAnsi"/>
          <w:sz w:val="22"/>
          <w:szCs w:val="22"/>
        </w:rPr>
        <w:t>)</w:t>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00FA3531" w:rsidRPr="00E73B6A">
        <w:rPr>
          <w:rFonts w:asciiTheme="minorHAnsi" w:hAnsiTheme="minorHAnsi" w:cstheme="minorHAnsi"/>
          <w:sz w:val="22"/>
          <w:szCs w:val="22"/>
        </w:rPr>
        <w:tab/>
      </w:r>
      <w:r w:rsidR="00FA3531" w:rsidRPr="00E73B6A">
        <w:rPr>
          <w:rFonts w:asciiTheme="minorHAnsi" w:hAnsiTheme="minorHAnsi" w:cstheme="minorHAnsi"/>
          <w:sz w:val="22"/>
          <w:szCs w:val="22"/>
        </w:rPr>
        <w:tab/>
      </w:r>
      <w:r w:rsidR="00FA3531" w:rsidRPr="00E73B6A">
        <w:rPr>
          <w:rFonts w:asciiTheme="minorHAnsi" w:hAnsiTheme="minorHAnsi" w:cstheme="minorHAnsi"/>
          <w:sz w:val="22"/>
          <w:szCs w:val="22"/>
        </w:rPr>
        <w:tab/>
        <w:t>……….</w:t>
      </w:r>
    </w:p>
    <w:p w14:paraId="4E68EFA7" w14:textId="77777777" w:rsidR="00BA273C" w:rsidRPr="00E73B6A" w:rsidRDefault="00F962A1" w:rsidP="00B5741F">
      <w:pPr>
        <w:ind w:firstLine="360"/>
        <w:jc w:val="both"/>
        <w:rPr>
          <w:rFonts w:asciiTheme="minorHAnsi" w:hAnsiTheme="minorHAnsi" w:cstheme="minorHAnsi"/>
          <w:sz w:val="22"/>
          <w:szCs w:val="22"/>
        </w:rPr>
      </w:pPr>
      <w:r w:rsidRPr="00E73B6A">
        <w:rPr>
          <w:rFonts w:asciiTheme="minorHAnsi" w:hAnsiTheme="minorHAnsi" w:cstheme="minorHAnsi"/>
          <w:sz w:val="22"/>
          <w:szCs w:val="22"/>
        </w:rPr>
        <w:lastRenderedPageBreak/>
        <w:t xml:space="preserve">abrechenbares Entgelt </w:t>
      </w:r>
      <w:r w:rsidR="00B73008" w:rsidRPr="00E73B6A">
        <w:rPr>
          <w:rFonts w:asciiTheme="minorHAnsi" w:hAnsiTheme="minorHAnsi" w:cstheme="minorHAnsi"/>
          <w:sz w:val="22"/>
          <w:szCs w:val="22"/>
        </w:rPr>
        <w:t>–</w:t>
      </w:r>
      <w:r w:rsidRPr="00E73B6A">
        <w:rPr>
          <w:rFonts w:asciiTheme="minorHAnsi" w:hAnsiTheme="minorHAnsi" w:cstheme="minorHAnsi"/>
          <w:sz w:val="22"/>
          <w:szCs w:val="22"/>
        </w:rPr>
        <w:t xml:space="preserve"> Zwischenbetrag</w:t>
      </w:r>
      <w:r w:rsidR="00B73008" w:rsidRPr="00E73B6A">
        <w:rPr>
          <w:rFonts w:asciiTheme="minorHAnsi" w:hAnsiTheme="minorHAnsi" w:cstheme="minorHAnsi"/>
          <w:sz w:val="22"/>
          <w:szCs w:val="22"/>
        </w:rPr>
        <w:t xml:space="preserve"> </w:t>
      </w:r>
      <w:r w:rsidR="00BA273C" w:rsidRPr="00E73B6A">
        <w:rPr>
          <w:rFonts w:asciiTheme="minorHAnsi" w:hAnsiTheme="minorHAnsi" w:cstheme="minorHAnsi"/>
          <w:sz w:val="22"/>
          <w:szCs w:val="22"/>
        </w:rPr>
        <w:t>(1</w:t>
      </w:r>
      <w:r w:rsidR="00B73008" w:rsidRPr="00E73B6A">
        <w:rPr>
          <w:rFonts w:asciiTheme="minorHAnsi" w:hAnsiTheme="minorHAnsi" w:cstheme="minorHAnsi"/>
          <w:sz w:val="22"/>
          <w:szCs w:val="22"/>
        </w:rPr>
        <w:t>2</w:t>
      </w:r>
      <w:r w:rsidR="00BA273C" w:rsidRPr="00E73B6A">
        <w:rPr>
          <w:rFonts w:asciiTheme="minorHAnsi" w:hAnsiTheme="minorHAnsi" w:cstheme="minorHAnsi"/>
          <w:sz w:val="22"/>
          <w:szCs w:val="22"/>
        </w:rPr>
        <w:t>)</w:t>
      </w:r>
      <w:r w:rsidR="00BA273C" w:rsidRPr="00E73B6A">
        <w:rPr>
          <w:rFonts w:asciiTheme="minorHAnsi" w:hAnsiTheme="minorHAnsi" w:cstheme="minorHAnsi"/>
          <w:sz w:val="22"/>
          <w:szCs w:val="22"/>
        </w:rPr>
        <w:tab/>
      </w:r>
      <w:r w:rsidR="00BA273C" w:rsidRPr="00E73B6A">
        <w:rPr>
          <w:rFonts w:asciiTheme="minorHAnsi" w:hAnsiTheme="minorHAnsi" w:cstheme="minorHAnsi"/>
          <w:sz w:val="22"/>
          <w:szCs w:val="22"/>
        </w:rPr>
        <w:tab/>
      </w:r>
      <w:r w:rsidR="00BA273C" w:rsidRPr="00E73B6A">
        <w:rPr>
          <w:rFonts w:asciiTheme="minorHAnsi" w:hAnsiTheme="minorHAnsi" w:cstheme="minorHAnsi"/>
          <w:sz w:val="22"/>
          <w:szCs w:val="22"/>
        </w:rPr>
        <w:tab/>
      </w:r>
      <w:r w:rsidR="00BA273C" w:rsidRPr="00E73B6A">
        <w:rPr>
          <w:rFonts w:asciiTheme="minorHAnsi" w:hAnsiTheme="minorHAnsi" w:cstheme="minorHAnsi"/>
          <w:sz w:val="22"/>
          <w:szCs w:val="22"/>
        </w:rPr>
        <w:tab/>
      </w:r>
      <w:r w:rsidR="00C66D9C" w:rsidRPr="00E73B6A">
        <w:rPr>
          <w:rFonts w:asciiTheme="minorHAnsi" w:hAnsiTheme="minorHAnsi" w:cstheme="minorHAnsi"/>
          <w:sz w:val="22"/>
          <w:szCs w:val="22"/>
        </w:rPr>
        <w:tab/>
      </w:r>
      <w:r w:rsidR="00F70C6F" w:rsidRPr="00E73B6A">
        <w:rPr>
          <w:rFonts w:asciiTheme="minorHAnsi" w:hAnsiTheme="minorHAnsi" w:cstheme="minorHAnsi"/>
          <w:sz w:val="22"/>
          <w:szCs w:val="22"/>
        </w:rPr>
        <w:tab/>
      </w:r>
      <w:r w:rsidR="00B5741F" w:rsidRPr="00E73B6A">
        <w:rPr>
          <w:rFonts w:asciiTheme="minorHAnsi" w:hAnsiTheme="minorHAnsi" w:cstheme="minorHAnsi"/>
          <w:sz w:val="22"/>
          <w:szCs w:val="22"/>
        </w:rPr>
        <w:t>--------</w:t>
      </w:r>
      <w:r w:rsidR="00BA273C" w:rsidRPr="00E73B6A">
        <w:rPr>
          <w:rFonts w:asciiTheme="minorHAnsi" w:hAnsiTheme="minorHAnsi" w:cstheme="minorHAnsi"/>
          <w:sz w:val="22"/>
          <w:szCs w:val="22"/>
        </w:rPr>
        <w:tab/>
      </w:r>
      <w:r w:rsidR="00BA273C" w:rsidRPr="00E73B6A">
        <w:rPr>
          <w:rFonts w:asciiTheme="minorHAnsi" w:hAnsiTheme="minorHAnsi" w:cstheme="minorHAnsi"/>
          <w:sz w:val="22"/>
          <w:szCs w:val="22"/>
        </w:rPr>
        <w:tab/>
      </w:r>
      <w:r w:rsidR="00BA273C" w:rsidRPr="00E73B6A">
        <w:rPr>
          <w:rFonts w:asciiTheme="minorHAnsi" w:hAnsiTheme="minorHAnsi" w:cstheme="minorHAnsi"/>
          <w:sz w:val="22"/>
          <w:szCs w:val="22"/>
        </w:rPr>
        <w:tab/>
      </w:r>
      <w:r w:rsidR="00BA273C" w:rsidRPr="00E73B6A">
        <w:rPr>
          <w:rFonts w:asciiTheme="minorHAnsi" w:hAnsiTheme="minorHAnsi" w:cstheme="minorHAnsi"/>
          <w:sz w:val="22"/>
          <w:szCs w:val="22"/>
        </w:rPr>
        <w:tab/>
      </w:r>
      <w:r w:rsidR="00BA273C" w:rsidRPr="00E73B6A">
        <w:rPr>
          <w:rFonts w:asciiTheme="minorHAnsi" w:hAnsiTheme="minorHAnsi" w:cstheme="minorHAnsi"/>
          <w:sz w:val="22"/>
          <w:szCs w:val="22"/>
        </w:rPr>
        <w:tab/>
      </w:r>
      <w:r w:rsidR="00BA273C" w:rsidRPr="00E73B6A">
        <w:rPr>
          <w:rFonts w:asciiTheme="minorHAnsi" w:hAnsiTheme="minorHAnsi" w:cstheme="minorHAnsi"/>
          <w:sz w:val="22"/>
          <w:szCs w:val="22"/>
        </w:rPr>
        <w:tab/>
      </w:r>
      <w:r w:rsidR="00BA273C" w:rsidRPr="00E73B6A">
        <w:rPr>
          <w:rFonts w:asciiTheme="minorHAnsi" w:hAnsiTheme="minorHAnsi" w:cstheme="minorHAnsi"/>
          <w:sz w:val="22"/>
          <w:szCs w:val="22"/>
        </w:rPr>
        <w:tab/>
      </w:r>
      <w:r w:rsidR="00BA273C" w:rsidRPr="00E73B6A">
        <w:rPr>
          <w:rFonts w:asciiTheme="minorHAnsi" w:hAnsiTheme="minorHAnsi" w:cstheme="minorHAnsi"/>
          <w:sz w:val="22"/>
          <w:szCs w:val="22"/>
        </w:rPr>
        <w:tab/>
      </w:r>
      <w:r w:rsidR="00BA273C" w:rsidRPr="00E73B6A">
        <w:rPr>
          <w:rFonts w:asciiTheme="minorHAnsi" w:hAnsiTheme="minorHAnsi" w:cstheme="minorHAnsi"/>
          <w:sz w:val="22"/>
          <w:szCs w:val="22"/>
        </w:rPr>
        <w:tab/>
      </w:r>
      <w:r w:rsidR="00BA273C" w:rsidRPr="00E73B6A">
        <w:rPr>
          <w:rFonts w:asciiTheme="minorHAnsi" w:hAnsiTheme="minorHAnsi" w:cstheme="minorHAnsi"/>
          <w:sz w:val="22"/>
          <w:szCs w:val="22"/>
        </w:rPr>
        <w:tab/>
      </w:r>
      <w:r w:rsidR="00BA273C" w:rsidRPr="00E73B6A">
        <w:rPr>
          <w:rFonts w:asciiTheme="minorHAnsi" w:hAnsiTheme="minorHAnsi" w:cstheme="minorHAnsi"/>
          <w:sz w:val="22"/>
          <w:szCs w:val="22"/>
        </w:rPr>
        <w:tab/>
      </w:r>
      <w:r w:rsidR="00F70C6F" w:rsidRPr="00E73B6A">
        <w:rPr>
          <w:rFonts w:asciiTheme="minorHAnsi" w:hAnsiTheme="minorHAnsi" w:cstheme="minorHAnsi"/>
          <w:sz w:val="22"/>
          <w:szCs w:val="22"/>
        </w:rPr>
        <w:tab/>
      </w:r>
    </w:p>
    <w:bookmarkEnd w:id="0"/>
    <w:p w14:paraId="2ABEBB3A" w14:textId="77777777" w:rsidR="00BA273C" w:rsidRPr="00E73B6A" w:rsidRDefault="00BA273C">
      <w:pPr>
        <w:jc w:val="both"/>
        <w:rPr>
          <w:rFonts w:asciiTheme="minorHAnsi" w:hAnsiTheme="minorHAnsi" w:cstheme="minorHAnsi"/>
          <w:sz w:val="22"/>
          <w:szCs w:val="22"/>
        </w:rPr>
      </w:pPr>
      <w:r w:rsidRPr="00E73B6A">
        <w:rPr>
          <w:rFonts w:asciiTheme="minorHAnsi" w:hAnsiTheme="minorHAnsi" w:cstheme="minorHAnsi"/>
          <w:sz w:val="22"/>
          <w:szCs w:val="22"/>
        </w:rPr>
        <w:t>2. Abschlag/Zuschlag wegen Verwei</w:t>
      </w:r>
      <w:r w:rsidR="00B73008" w:rsidRPr="00E73B6A">
        <w:rPr>
          <w:rFonts w:asciiTheme="minorHAnsi" w:hAnsiTheme="minorHAnsi" w:cstheme="minorHAnsi"/>
          <w:sz w:val="22"/>
          <w:szCs w:val="22"/>
        </w:rPr>
        <w:t>ldauerunter-/-überschreitung (13</w:t>
      </w:r>
      <w:r w:rsidRPr="00E73B6A">
        <w:rPr>
          <w:rFonts w:asciiTheme="minorHAnsi" w:hAnsiTheme="minorHAnsi" w:cstheme="minorHAnsi"/>
          <w:sz w:val="22"/>
          <w:szCs w:val="22"/>
        </w:rPr>
        <w:t>)</w:t>
      </w:r>
      <w:r w:rsidR="00F70C6F" w:rsidRPr="00E73B6A">
        <w:rPr>
          <w:rFonts w:asciiTheme="minorHAnsi" w:hAnsiTheme="minorHAnsi" w:cstheme="minorHAnsi"/>
          <w:sz w:val="22"/>
          <w:szCs w:val="22"/>
        </w:rPr>
        <w:tab/>
      </w:r>
      <w:r w:rsidR="00F70C6F" w:rsidRPr="00E73B6A">
        <w:rPr>
          <w:rFonts w:asciiTheme="minorHAnsi" w:hAnsiTheme="minorHAnsi" w:cstheme="minorHAnsi"/>
          <w:sz w:val="22"/>
          <w:szCs w:val="22"/>
        </w:rPr>
        <w:tab/>
      </w:r>
    </w:p>
    <w:p w14:paraId="72216693" w14:textId="77777777" w:rsidR="00BA273C" w:rsidRPr="00E73B6A" w:rsidRDefault="00B73008" w:rsidP="00FA3531">
      <w:pPr>
        <w:ind w:firstLine="360"/>
        <w:jc w:val="both"/>
        <w:rPr>
          <w:rFonts w:asciiTheme="minorHAnsi" w:hAnsiTheme="minorHAnsi" w:cstheme="minorHAnsi"/>
          <w:sz w:val="22"/>
          <w:szCs w:val="22"/>
        </w:rPr>
      </w:pPr>
      <w:r w:rsidRPr="00E73B6A">
        <w:rPr>
          <w:rFonts w:asciiTheme="minorHAnsi" w:hAnsiTheme="minorHAnsi" w:cstheme="minorHAnsi"/>
          <w:sz w:val="22"/>
          <w:szCs w:val="22"/>
        </w:rPr>
        <w:t>Grenzverweildauer (14</w:t>
      </w:r>
      <w:r w:rsidR="00BA273C" w:rsidRPr="00E73B6A">
        <w:rPr>
          <w:rFonts w:asciiTheme="minorHAnsi" w:hAnsiTheme="minorHAnsi" w:cstheme="minorHAnsi"/>
          <w:sz w:val="22"/>
          <w:szCs w:val="22"/>
        </w:rPr>
        <w:t>)</w:t>
      </w:r>
      <w:r w:rsidR="00BA273C" w:rsidRPr="00E73B6A">
        <w:rPr>
          <w:rFonts w:asciiTheme="minorHAnsi" w:hAnsiTheme="minorHAnsi" w:cstheme="minorHAnsi"/>
          <w:sz w:val="22"/>
          <w:szCs w:val="22"/>
        </w:rPr>
        <w:tab/>
      </w:r>
      <w:r w:rsidR="00BA273C" w:rsidRPr="00E73B6A">
        <w:rPr>
          <w:rFonts w:asciiTheme="minorHAnsi" w:hAnsiTheme="minorHAnsi" w:cstheme="minorHAnsi"/>
          <w:sz w:val="22"/>
          <w:szCs w:val="22"/>
        </w:rPr>
        <w:tab/>
      </w:r>
      <w:r w:rsidR="00BA273C" w:rsidRPr="00E73B6A">
        <w:rPr>
          <w:rFonts w:asciiTheme="minorHAnsi" w:hAnsiTheme="minorHAnsi" w:cstheme="minorHAnsi"/>
          <w:sz w:val="22"/>
          <w:szCs w:val="22"/>
        </w:rPr>
        <w:tab/>
      </w:r>
      <w:r w:rsidR="00BA273C" w:rsidRPr="00E73B6A">
        <w:rPr>
          <w:rFonts w:asciiTheme="minorHAnsi" w:hAnsiTheme="minorHAnsi" w:cstheme="minorHAnsi"/>
          <w:sz w:val="22"/>
          <w:szCs w:val="22"/>
        </w:rPr>
        <w:tab/>
      </w:r>
      <w:r w:rsidR="00BA273C" w:rsidRPr="00E73B6A">
        <w:rPr>
          <w:rFonts w:asciiTheme="minorHAnsi" w:hAnsiTheme="minorHAnsi" w:cstheme="minorHAnsi"/>
          <w:sz w:val="22"/>
          <w:szCs w:val="22"/>
        </w:rPr>
        <w:tab/>
      </w:r>
      <w:r w:rsidR="00F70C6F" w:rsidRPr="00E73B6A">
        <w:rPr>
          <w:rFonts w:asciiTheme="minorHAnsi" w:hAnsiTheme="minorHAnsi" w:cstheme="minorHAnsi"/>
          <w:sz w:val="22"/>
          <w:szCs w:val="22"/>
        </w:rPr>
        <w:tab/>
      </w:r>
      <w:r w:rsidR="00F70C6F" w:rsidRPr="00E73B6A">
        <w:rPr>
          <w:rFonts w:asciiTheme="minorHAnsi" w:hAnsiTheme="minorHAnsi" w:cstheme="minorHAnsi"/>
          <w:sz w:val="22"/>
          <w:szCs w:val="22"/>
        </w:rPr>
        <w:tab/>
      </w:r>
      <w:r w:rsidR="00B5741F" w:rsidRPr="00E73B6A">
        <w:rPr>
          <w:rFonts w:asciiTheme="minorHAnsi" w:hAnsiTheme="minorHAnsi" w:cstheme="minorHAnsi"/>
          <w:sz w:val="22"/>
          <w:szCs w:val="22"/>
        </w:rPr>
        <w:t>……….</w:t>
      </w:r>
    </w:p>
    <w:p w14:paraId="066912B0" w14:textId="77777777" w:rsidR="00BA273C" w:rsidRPr="00E73B6A" w:rsidRDefault="00BA273C" w:rsidP="00FA3531">
      <w:pPr>
        <w:ind w:firstLine="360"/>
        <w:jc w:val="both"/>
        <w:rPr>
          <w:rFonts w:asciiTheme="minorHAnsi" w:hAnsiTheme="minorHAnsi" w:cstheme="minorHAnsi"/>
          <w:sz w:val="22"/>
          <w:szCs w:val="22"/>
        </w:rPr>
      </w:pPr>
      <w:r w:rsidRPr="00E73B6A">
        <w:rPr>
          <w:rFonts w:asciiTheme="minorHAnsi" w:hAnsiTheme="minorHAnsi" w:cstheme="minorHAnsi"/>
          <w:sz w:val="22"/>
          <w:szCs w:val="22"/>
        </w:rPr>
        <w:t xml:space="preserve">Grenzverweildauer unter-/überschreitende </w:t>
      </w:r>
      <w:r w:rsidR="00B73008" w:rsidRPr="00E73B6A">
        <w:rPr>
          <w:rFonts w:asciiTheme="minorHAnsi" w:hAnsiTheme="minorHAnsi" w:cstheme="minorHAnsi"/>
          <w:sz w:val="22"/>
          <w:szCs w:val="22"/>
        </w:rPr>
        <w:t>Tage (15</w:t>
      </w:r>
      <w:r w:rsidRPr="00E73B6A">
        <w:rPr>
          <w:rFonts w:asciiTheme="minorHAnsi" w:hAnsiTheme="minorHAnsi" w:cstheme="minorHAnsi"/>
          <w:sz w:val="22"/>
          <w:szCs w:val="22"/>
        </w:rPr>
        <w:t>)</w:t>
      </w:r>
      <w:r w:rsidRPr="00E73B6A">
        <w:rPr>
          <w:rFonts w:asciiTheme="minorHAnsi" w:hAnsiTheme="minorHAnsi" w:cstheme="minorHAnsi"/>
          <w:sz w:val="22"/>
          <w:szCs w:val="22"/>
        </w:rPr>
        <w:tab/>
      </w:r>
      <w:r w:rsidR="00F70C6F" w:rsidRPr="00E73B6A">
        <w:rPr>
          <w:rFonts w:asciiTheme="minorHAnsi" w:hAnsiTheme="minorHAnsi" w:cstheme="minorHAnsi"/>
          <w:sz w:val="22"/>
          <w:szCs w:val="22"/>
        </w:rPr>
        <w:tab/>
      </w:r>
      <w:r w:rsidR="00F70C6F" w:rsidRPr="00E73B6A">
        <w:rPr>
          <w:rFonts w:asciiTheme="minorHAnsi" w:hAnsiTheme="minorHAnsi" w:cstheme="minorHAnsi"/>
          <w:sz w:val="22"/>
          <w:szCs w:val="22"/>
        </w:rPr>
        <w:tab/>
      </w:r>
      <w:r w:rsidR="00B5741F" w:rsidRPr="00E73B6A">
        <w:rPr>
          <w:rFonts w:asciiTheme="minorHAnsi" w:hAnsiTheme="minorHAnsi" w:cstheme="minorHAnsi"/>
          <w:sz w:val="22"/>
          <w:szCs w:val="22"/>
        </w:rPr>
        <w:t>……….</w:t>
      </w:r>
    </w:p>
    <w:p w14:paraId="07FE9207" w14:textId="77777777" w:rsidR="00BA273C" w:rsidRPr="00E73B6A" w:rsidRDefault="00B73008" w:rsidP="00FA3531">
      <w:pPr>
        <w:ind w:firstLine="360"/>
        <w:jc w:val="both"/>
        <w:rPr>
          <w:rFonts w:asciiTheme="minorHAnsi" w:hAnsiTheme="minorHAnsi" w:cstheme="minorHAnsi"/>
          <w:sz w:val="22"/>
          <w:szCs w:val="22"/>
        </w:rPr>
      </w:pPr>
      <w:r w:rsidRPr="00E73B6A">
        <w:rPr>
          <w:rFonts w:asciiTheme="minorHAnsi" w:hAnsiTheme="minorHAnsi" w:cstheme="minorHAnsi"/>
          <w:sz w:val="22"/>
          <w:szCs w:val="22"/>
        </w:rPr>
        <w:t>Bewertungsrelation pro Tag (16</w:t>
      </w:r>
      <w:r w:rsidR="00BA273C" w:rsidRPr="00E73B6A">
        <w:rPr>
          <w:rFonts w:asciiTheme="minorHAnsi" w:hAnsiTheme="minorHAnsi" w:cstheme="minorHAnsi"/>
          <w:sz w:val="22"/>
          <w:szCs w:val="22"/>
        </w:rPr>
        <w:t>)</w:t>
      </w:r>
      <w:r w:rsidR="00BA273C" w:rsidRPr="00E73B6A">
        <w:rPr>
          <w:rFonts w:asciiTheme="minorHAnsi" w:hAnsiTheme="minorHAnsi" w:cstheme="minorHAnsi"/>
          <w:sz w:val="22"/>
          <w:szCs w:val="22"/>
        </w:rPr>
        <w:tab/>
      </w:r>
      <w:r w:rsidR="00BA273C" w:rsidRPr="00E73B6A">
        <w:rPr>
          <w:rFonts w:asciiTheme="minorHAnsi" w:hAnsiTheme="minorHAnsi" w:cstheme="minorHAnsi"/>
          <w:sz w:val="22"/>
          <w:szCs w:val="22"/>
        </w:rPr>
        <w:tab/>
      </w:r>
      <w:r w:rsidR="00F70C6F" w:rsidRPr="00E73B6A">
        <w:rPr>
          <w:rFonts w:asciiTheme="minorHAnsi" w:hAnsiTheme="minorHAnsi" w:cstheme="minorHAnsi"/>
          <w:sz w:val="22"/>
          <w:szCs w:val="22"/>
        </w:rPr>
        <w:tab/>
      </w:r>
      <w:r w:rsidR="00F70C6F" w:rsidRPr="00E73B6A">
        <w:rPr>
          <w:rFonts w:asciiTheme="minorHAnsi" w:hAnsiTheme="minorHAnsi" w:cstheme="minorHAnsi"/>
          <w:sz w:val="22"/>
          <w:szCs w:val="22"/>
        </w:rPr>
        <w:tab/>
      </w:r>
      <w:r w:rsidR="00F70C6F" w:rsidRPr="00E73B6A">
        <w:rPr>
          <w:rFonts w:asciiTheme="minorHAnsi" w:hAnsiTheme="minorHAnsi" w:cstheme="minorHAnsi"/>
          <w:sz w:val="22"/>
          <w:szCs w:val="22"/>
        </w:rPr>
        <w:tab/>
      </w:r>
      <w:r w:rsidR="00BA273C" w:rsidRPr="00E73B6A">
        <w:rPr>
          <w:rFonts w:asciiTheme="minorHAnsi" w:hAnsiTheme="minorHAnsi" w:cstheme="minorHAnsi"/>
          <w:sz w:val="22"/>
          <w:szCs w:val="22"/>
        </w:rPr>
        <w:tab/>
        <w:t>…</w:t>
      </w:r>
      <w:r w:rsidR="00F70C6F" w:rsidRPr="00E73B6A">
        <w:rPr>
          <w:rFonts w:asciiTheme="minorHAnsi" w:hAnsiTheme="minorHAnsi" w:cstheme="minorHAnsi"/>
          <w:sz w:val="22"/>
          <w:szCs w:val="22"/>
        </w:rPr>
        <w:t>…….</w:t>
      </w:r>
    </w:p>
    <w:p w14:paraId="4C34D0D6" w14:textId="77777777" w:rsidR="00BA273C" w:rsidRPr="00E73B6A" w:rsidRDefault="00B73008" w:rsidP="00FA3531">
      <w:pPr>
        <w:ind w:firstLine="360"/>
        <w:jc w:val="both"/>
        <w:rPr>
          <w:rFonts w:asciiTheme="minorHAnsi" w:hAnsiTheme="minorHAnsi" w:cstheme="minorHAnsi"/>
          <w:sz w:val="22"/>
          <w:szCs w:val="22"/>
        </w:rPr>
      </w:pPr>
      <w:r w:rsidRPr="00E73B6A">
        <w:rPr>
          <w:rFonts w:asciiTheme="minorHAnsi" w:hAnsiTheme="minorHAnsi" w:cstheme="minorHAnsi"/>
          <w:sz w:val="22"/>
          <w:szCs w:val="22"/>
        </w:rPr>
        <w:t>Abschlag/Zuschlag insgesamt (17</w:t>
      </w:r>
      <w:r w:rsidR="00BA273C" w:rsidRPr="00E73B6A">
        <w:rPr>
          <w:rFonts w:asciiTheme="minorHAnsi" w:hAnsiTheme="minorHAnsi" w:cstheme="minorHAnsi"/>
          <w:sz w:val="22"/>
          <w:szCs w:val="22"/>
        </w:rPr>
        <w:t>)</w:t>
      </w:r>
      <w:r w:rsidR="00BA273C" w:rsidRPr="00E73B6A">
        <w:rPr>
          <w:rFonts w:asciiTheme="minorHAnsi" w:hAnsiTheme="minorHAnsi" w:cstheme="minorHAnsi"/>
          <w:sz w:val="22"/>
          <w:szCs w:val="22"/>
        </w:rPr>
        <w:tab/>
      </w:r>
      <w:r w:rsidR="00BA273C" w:rsidRPr="00E73B6A">
        <w:rPr>
          <w:rFonts w:asciiTheme="minorHAnsi" w:hAnsiTheme="minorHAnsi" w:cstheme="minorHAnsi"/>
          <w:sz w:val="22"/>
          <w:szCs w:val="22"/>
        </w:rPr>
        <w:tab/>
      </w:r>
      <w:r w:rsidR="00BA273C" w:rsidRPr="00E73B6A">
        <w:rPr>
          <w:rFonts w:asciiTheme="minorHAnsi" w:hAnsiTheme="minorHAnsi" w:cstheme="minorHAnsi"/>
          <w:sz w:val="22"/>
          <w:szCs w:val="22"/>
        </w:rPr>
        <w:tab/>
      </w:r>
      <w:r w:rsidR="00BA273C" w:rsidRPr="00E73B6A">
        <w:rPr>
          <w:rFonts w:asciiTheme="minorHAnsi" w:hAnsiTheme="minorHAnsi" w:cstheme="minorHAnsi"/>
          <w:sz w:val="22"/>
          <w:szCs w:val="22"/>
        </w:rPr>
        <w:tab/>
      </w:r>
      <w:r w:rsidR="00BA273C" w:rsidRPr="00E73B6A">
        <w:rPr>
          <w:rFonts w:asciiTheme="minorHAnsi" w:hAnsiTheme="minorHAnsi" w:cstheme="minorHAnsi"/>
          <w:sz w:val="22"/>
          <w:szCs w:val="22"/>
        </w:rPr>
        <w:tab/>
      </w:r>
      <w:r w:rsidR="00BA273C" w:rsidRPr="00E73B6A">
        <w:rPr>
          <w:rFonts w:asciiTheme="minorHAnsi" w:hAnsiTheme="minorHAnsi" w:cstheme="minorHAnsi"/>
          <w:sz w:val="22"/>
          <w:szCs w:val="22"/>
        </w:rPr>
        <w:tab/>
      </w:r>
      <w:r w:rsidR="00F70C6F" w:rsidRPr="00E73B6A">
        <w:rPr>
          <w:rFonts w:asciiTheme="minorHAnsi" w:hAnsiTheme="minorHAnsi" w:cstheme="minorHAnsi"/>
          <w:sz w:val="22"/>
          <w:szCs w:val="22"/>
        </w:rPr>
        <w:tab/>
      </w:r>
      <w:r w:rsidR="00F70C6F" w:rsidRPr="00E73B6A">
        <w:rPr>
          <w:rFonts w:asciiTheme="minorHAnsi" w:hAnsiTheme="minorHAnsi" w:cstheme="minorHAnsi"/>
          <w:sz w:val="22"/>
          <w:szCs w:val="22"/>
        </w:rPr>
        <w:tab/>
        <w:t>--------</w:t>
      </w:r>
    </w:p>
    <w:p w14:paraId="213C87B9" w14:textId="77777777" w:rsidR="00DF75C8" w:rsidRPr="00E73B6A" w:rsidRDefault="00DF75C8">
      <w:pPr>
        <w:jc w:val="both"/>
        <w:rPr>
          <w:rFonts w:asciiTheme="minorHAnsi" w:hAnsiTheme="minorHAnsi" w:cstheme="minorHAnsi"/>
          <w:sz w:val="22"/>
          <w:szCs w:val="22"/>
        </w:rPr>
      </w:pPr>
    </w:p>
    <w:p w14:paraId="2A2F7FDA" w14:textId="77777777" w:rsidR="00BA273C" w:rsidRPr="00E73B6A" w:rsidRDefault="00DF75C8">
      <w:pPr>
        <w:jc w:val="both"/>
        <w:rPr>
          <w:rFonts w:asciiTheme="minorHAnsi" w:hAnsiTheme="minorHAnsi" w:cstheme="minorHAnsi"/>
          <w:sz w:val="22"/>
          <w:szCs w:val="22"/>
        </w:rPr>
      </w:pPr>
      <w:r w:rsidRPr="00E73B6A">
        <w:rPr>
          <w:rFonts w:asciiTheme="minorHAnsi" w:hAnsiTheme="minorHAnsi" w:cstheme="minorHAnsi"/>
          <w:sz w:val="22"/>
          <w:szCs w:val="22"/>
        </w:rPr>
        <w:t>3. Abschlag wegen Verlegung</w:t>
      </w:r>
      <w:r w:rsidR="00B73008" w:rsidRPr="00E73B6A">
        <w:rPr>
          <w:rFonts w:asciiTheme="minorHAnsi" w:hAnsiTheme="minorHAnsi" w:cstheme="minorHAnsi"/>
          <w:sz w:val="22"/>
          <w:szCs w:val="22"/>
        </w:rPr>
        <w:t xml:space="preserve"> (18</w:t>
      </w:r>
      <w:r w:rsidR="00E01F90" w:rsidRPr="00E73B6A">
        <w:rPr>
          <w:rFonts w:asciiTheme="minorHAnsi" w:hAnsiTheme="minorHAnsi" w:cstheme="minorHAnsi"/>
          <w:sz w:val="22"/>
          <w:szCs w:val="22"/>
        </w:rPr>
        <w:t>)</w:t>
      </w:r>
      <w:r w:rsidRPr="00E73B6A">
        <w:rPr>
          <w:rFonts w:asciiTheme="minorHAnsi" w:hAnsiTheme="minorHAnsi" w:cstheme="minorHAnsi"/>
          <w:sz w:val="22"/>
          <w:szCs w:val="22"/>
        </w:rPr>
        <w:t xml:space="preserve">  </w:t>
      </w:r>
      <w:r w:rsidR="00BA273C" w:rsidRPr="00E73B6A">
        <w:rPr>
          <w:rFonts w:asciiTheme="minorHAnsi" w:hAnsiTheme="minorHAnsi" w:cstheme="minorHAnsi"/>
          <w:sz w:val="22"/>
          <w:szCs w:val="22"/>
        </w:rPr>
        <w:tab/>
      </w:r>
    </w:p>
    <w:p w14:paraId="7B489825" w14:textId="77777777" w:rsidR="0040502F" w:rsidRPr="00E73B6A" w:rsidRDefault="00B73008" w:rsidP="0040502F">
      <w:pPr>
        <w:tabs>
          <w:tab w:val="left" w:pos="360"/>
        </w:tabs>
        <w:jc w:val="both"/>
        <w:rPr>
          <w:rFonts w:asciiTheme="minorHAnsi" w:hAnsiTheme="minorHAnsi" w:cstheme="minorHAnsi"/>
          <w:sz w:val="22"/>
          <w:szCs w:val="22"/>
        </w:rPr>
      </w:pPr>
      <w:r w:rsidRPr="00E73B6A">
        <w:rPr>
          <w:rFonts w:asciiTheme="minorHAnsi" w:hAnsiTheme="minorHAnsi" w:cstheme="minorHAnsi"/>
          <w:sz w:val="22"/>
          <w:szCs w:val="22"/>
        </w:rPr>
        <w:tab/>
        <w:t>Bewertungsrelation (19</w:t>
      </w:r>
      <w:r w:rsidR="0040502F" w:rsidRPr="00E73B6A">
        <w:rPr>
          <w:rFonts w:asciiTheme="minorHAnsi" w:hAnsiTheme="minorHAnsi" w:cstheme="minorHAnsi"/>
          <w:sz w:val="22"/>
          <w:szCs w:val="22"/>
        </w:rPr>
        <w:t>)</w:t>
      </w:r>
      <w:r w:rsidR="0040502F" w:rsidRPr="00E73B6A">
        <w:rPr>
          <w:rFonts w:asciiTheme="minorHAnsi" w:hAnsiTheme="minorHAnsi" w:cstheme="minorHAnsi"/>
          <w:sz w:val="22"/>
          <w:szCs w:val="22"/>
        </w:rPr>
        <w:tab/>
      </w:r>
      <w:r w:rsidR="0040502F" w:rsidRPr="00E73B6A">
        <w:rPr>
          <w:rFonts w:asciiTheme="minorHAnsi" w:hAnsiTheme="minorHAnsi" w:cstheme="minorHAnsi"/>
          <w:sz w:val="22"/>
          <w:szCs w:val="22"/>
        </w:rPr>
        <w:tab/>
      </w:r>
      <w:r w:rsidR="0040502F" w:rsidRPr="00E73B6A">
        <w:rPr>
          <w:rFonts w:asciiTheme="minorHAnsi" w:hAnsiTheme="minorHAnsi" w:cstheme="minorHAnsi"/>
          <w:sz w:val="22"/>
          <w:szCs w:val="22"/>
        </w:rPr>
        <w:tab/>
      </w:r>
      <w:r w:rsidR="0040502F" w:rsidRPr="00E73B6A">
        <w:rPr>
          <w:rFonts w:asciiTheme="minorHAnsi" w:hAnsiTheme="minorHAnsi" w:cstheme="minorHAnsi"/>
          <w:sz w:val="22"/>
          <w:szCs w:val="22"/>
        </w:rPr>
        <w:tab/>
      </w:r>
      <w:r w:rsidR="0040502F" w:rsidRPr="00E73B6A">
        <w:rPr>
          <w:rFonts w:asciiTheme="minorHAnsi" w:hAnsiTheme="minorHAnsi" w:cstheme="minorHAnsi"/>
          <w:sz w:val="22"/>
          <w:szCs w:val="22"/>
        </w:rPr>
        <w:tab/>
      </w:r>
      <w:r w:rsidR="0040502F" w:rsidRPr="00E73B6A">
        <w:rPr>
          <w:rFonts w:asciiTheme="minorHAnsi" w:hAnsiTheme="minorHAnsi" w:cstheme="minorHAnsi"/>
          <w:sz w:val="22"/>
          <w:szCs w:val="22"/>
        </w:rPr>
        <w:tab/>
      </w:r>
      <w:r w:rsidR="0040502F" w:rsidRPr="00E73B6A">
        <w:rPr>
          <w:rFonts w:asciiTheme="minorHAnsi" w:hAnsiTheme="minorHAnsi" w:cstheme="minorHAnsi"/>
          <w:sz w:val="22"/>
          <w:szCs w:val="22"/>
        </w:rPr>
        <w:tab/>
        <w:t>……….</w:t>
      </w:r>
    </w:p>
    <w:p w14:paraId="2B01CE5C" w14:textId="77777777" w:rsidR="00B86D1A" w:rsidRPr="00E73B6A" w:rsidRDefault="00B86D1A" w:rsidP="00677B3F">
      <w:pPr>
        <w:tabs>
          <w:tab w:val="left" w:pos="360"/>
        </w:tabs>
        <w:jc w:val="both"/>
        <w:rPr>
          <w:rFonts w:asciiTheme="minorHAnsi" w:hAnsiTheme="minorHAnsi" w:cstheme="minorHAnsi"/>
          <w:sz w:val="22"/>
          <w:szCs w:val="22"/>
        </w:rPr>
      </w:pPr>
      <w:r w:rsidRPr="00E73B6A">
        <w:rPr>
          <w:rFonts w:asciiTheme="minorHAnsi" w:hAnsiTheme="minorHAnsi" w:cstheme="minorHAnsi"/>
          <w:sz w:val="22"/>
          <w:szCs w:val="22"/>
        </w:rPr>
        <w:tab/>
        <w:t>Höhe des</w:t>
      </w:r>
      <w:r w:rsidR="00B73008" w:rsidRPr="00E73B6A">
        <w:rPr>
          <w:rFonts w:asciiTheme="minorHAnsi" w:hAnsiTheme="minorHAnsi" w:cstheme="minorHAnsi"/>
          <w:sz w:val="22"/>
          <w:szCs w:val="22"/>
        </w:rPr>
        <w:t xml:space="preserve"> Abschlages pro Abschlagstag (20</w:t>
      </w:r>
      <w:r w:rsidRPr="00E73B6A">
        <w:rPr>
          <w:rFonts w:asciiTheme="minorHAnsi" w:hAnsiTheme="minorHAnsi" w:cstheme="minorHAnsi"/>
          <w:sz w:val="22"/>
          <w:szCs w:val="22"/>
        </w:rPr>
        <w:t>)</w:t>
      </w:r>
      <w:r w:rsidRPr="00E73B6A">
        <w:rPr>
          <w:rFonts w:asciiTheme="minorHAnsi" w:hAnsiTheme="minorHAnsi" w:cstheme="minorHAnsi"/>
          <w:sz w:val="22"/>
          <w:szCs w:val="22"/>
        </w:rPr>
        <w:tab/>
      </w:r>
      <w:r w:rsidRPr="00E73B6A">
        <w:rPr>
          <w:rFonts w:asciiTheme="minorHAnsi" w:hAnsiTheme="minorHAnsi" w:cstheme="minorHAnsi"/>
          <w:sz w:val="22"/>
          <w:szCs w:val="22"/>
        </w:rPr>
        <w:tab/>
      </w:r>
      <w:r w:rsid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t>……….</w:t>
      </w:r>
      <w:r w:rsidR="0040502F" w:rsidRPr="00E73B6A">
        <w:rPr>
          <w:rFonts w:asciiTheme="minorHAnsi" w:hAnsiTheme="minorHAnsi" w:cstheme="minorHAnsi"/>
          <w:sz w:val="22"/>
          <w:szCs w:val="22"/>
        </w:rPr>
        <w:tab/>
      </w:r>
    </w:p>
    <w:p w14:paraId="7F567044" w14:textId="77777777" w:rsidR="00677B3F" w:rsidRPr="00E73B6A" w:rsidRDefault="00B86D1A" w:rsidP="00677B3F">
      <w:pPr>
        <w:tabs>
          <w:tab w:val="left" w:pos="360"/>
        </w:tabs>
        <w:jc w:val="both"/>
        <w:rPr>
          <w:rFonts w:asciiTheme="minorHAnsi" w:hAnsiTheme="minorHAnsi" w:cstheme="minorHAnsi"/>
          <w:sz w:val="22"/>
          <w:szCs w:val="22"/>
        </w:rPr>
      </w:pPr>
      <w:r w:rsidRPr="00E73B6A">
        <w:rPr>
          <w:rFonts w:asciiTheme="minorHAnsi" w:hAnsiTheme="minorHAnsi" w:cstheme="minorHAnsi"/>
          <w:sz w:val="22"/>
          <w:szCs w:val="22"/>
        </w:rPr>
        <w:tab/>
      </w:r>
      <w:r w:rsidR="0040502F" w:rsidRPr="00E73B6A">
        <w:rPr>
          <w:rFonts w:asciiTheme="minorHAnsi" w:hAnsiTheme="minorHAnsi" w:cstheme="minorHAnsi"/>
          <w:sz w:val="22"/>
          <w:szCs w:val="22"/>
        </w:rPr>
        <w:t>Abschlagstage (</w:t>
      </w:r>
      <w:r w:rsidR="00B73008" w:rsidRPr="00E73B6A">
        <w:rPr>
          <w:rFonts w:asciiTheme="minorHAnsi" w:hAnsiTheme="minorHAnsi" w:cstheme="minorHAnsi"/>
          <w:sz w:val="22"/>
          <w:szCs w:val="22"/>
        </w:rPr>
        <w:t>21</w:t>
      </w:r>
      <w:r w:rsidR="00677B3F" w:rsidRPr="00E73B6A">
        <w:rPr>
          <w:rFonts w:asciiTheme="minorHAnsi" w:hAnsiTheme="minorHAnsi" w:cstheme="minorHAnsi"/>
          <w:sz w:val="22"/>
          <w:szCs w:val="22"/>
        </w:rPr>
        <w:t>)</w:t>
      </w:r>
      <w:r w:rsidR="00677B3F" w:rsidRPr="00E73B6A">
        <w:rPr>
          <w:rFonts w:asciiTheme="minorHAnsi" w:hAnsiTheme="minorHAnsi" w:cstheme="minorHAnsi"/>
          <w:sz w:val="22"/>
          <w:szCs w:val="22"/>
        </w:rPr>
        <w:tab/>
      </w:r>
      <w:r w:rsidR="00677B3F" w:rsidRPr="00E73B6A">
        <w:rPr>
          <w:rFonts w:asciiTheme="minorHAnsi" w:hAnsiTheme="minorHAnsi" w:cstheme="minorHAnsi"/>
          <w:sz w:val="22"/>
          <w:szCs w:val="22"/>
        </w:rPr>
        <w:tab/>
      </w:r>
      <w:r w:rsidR="00677B3F" w:rsidRPr="00E73B6A">
        <w:rPr>
          <w:rFonts w:asciiTheme="minorHAnsi" w:hAnsiTheme="minorHAnsi" w:cstheme="minorHAnsi"/>
          <w:sz w:val="22"/>
          <w:szCs w:val="22"/>
        </w:rPr>
        <w:tab/>
      </w:r>
      <w:r w:rsidR="00677B3F" w:rsidRPr="00E73B6A">
        <w:rPr>
          <w:rFonts w:asciiTheme="minorHAnsi" w:hAnsiTheme="minorHAnsi" w:cstheme="minorHAnsi"/>
          <w:sz w:val="22"/>
          <w:szCs w:val="22"/>
        </w:rPr>
        <w:tab/>
      </w:r>
      <w:r w:rsidR="00677B3F" w:rsidRPr="00E73B6A">
        <w:rPr>
          <w:rFonts w:asciiTheme="minorHAnsi" w:hAnsiTheme="minorHAnsi" w:cstheme="minorHAnsi"/>
          <w:sz w:val="22"/>
          <w:szCs w:val="22"/>
        </w:rPr>
        <w:tab/>
      </w:r>
      <w:r w:rsidR="00677B3F" w:rsidRPr="00E73B6A">
        <w:rPr>
          <w:rFonts w:asciiTheme="minorHAnsi" w:hAnsiTheme="minorHAnsi" w:cstheme="minorHAnsi"/>
          <w:sz w:val="22"/>
          <w:szCs w:val="22"/>
        </w:rPr>
        <w:tab/>
      </w:r>
      <w:r w:rsidR="00677B3F" w:rsidRPr="00E73B6A">
        <w:rPr>
          <w:rFonts w:asciiTheme="minorHAnsi" w:hAnsiTheme="minorHAnsi" w:cstheme="minorHAnsi"/>
          <w:sz w:val="22"/>
          <w:szCs w:val="22"/>
        </w:rPr>
        <w:tab/>
      </w:r>
      <w:r w:rsidR="00677B3F" w:rsidRPr="00E73B6A">
        <w:rPr>
          <w:rFonts w:asciiTheme="minorHAnsi" w:hAnsiTheme="minorHAnsi" w:cstheme="minorHAnsi"/>
          <w:sz w:val="22"/>
          <w:szCs w:val="22"/>
        </w:rPr>
        <w:tab/>
        <w:t>……….</w:t>
      </w:r>
    </w:p>
    <w:p w14:paraId="321DE088" w14:textId="77777777" w:rsidR="00677B3F" w:rsidRPr="00E73B6A" w:rsidRDefault="008E109F" w:rsidP="00677B3F">
      <w:pPr>
        <w:tabs>
          <w:tab w:val="left" w:pos="360"/>
        </w:tabs>
        <w:jc w:val="both"/>
        <w:rPr>
          <w:rFonts w:asciiTheme="minorHAnsi" w:hAnsiTheme="minorHAnsi" w:cstheme="minorHAnsi"/>
          <w:sz w:val="22"/>
          <w:szCs w:val="22"/>
        </w:rPr>
      </w:pPr>
      <w:r w:rsidRPr="00E73B6A">
        <w:rPr>
          <w:rFonts w:asciiTheme="minorHAnsi" w:hAnsiTheme="minorHAnsi" w:cstheme="minorHAnsi"/>
          <w:sz w:val="22"/>
          <w:szCs w:val="22"/>
        </w:rPr>
        <w:tab/>
        <w:t xml:space="preserve">Abschlag insgesamt </w:t>
      </w:r>
      <w:r w:rsidR="00677B3F" w:rsidRPr="00E73B6A">
        <w:rPr>
          <w:rFonts w:asciiTheme="minorHAnsi" w:hAnsiTheme="minorHAnsi" w:cstheme="minorHAnsi"/>
          <w:sz w:val="22"/>
          <w:szCs w:val="22"/>
        </w:rPr>
        <w:tab/>
      </w:r>
      <w:r w:rsidR="00677B3F" w:rsidRPr="00E73B6A">
        <w:rPr>
          <w:rFonts w:asciiTheme="minorHAnsi" w:hAnsiTheme="minorHAnsi" w:cstheme="minorHAnsi"/>
          <w:sz w:val="22"/>
          <w:szCs w:val="22"/>
        </w:rPr>
        <w:tab/>
      </w:r>
      <w:r w:rsidR="00677B3F" w:rsidRPr="00E73B6A">
        <w:rPr>
          <w:rFonts w:asciiTheme="minorHAnsi" w:hAnsiTheme="minorHAnsi" w:cstheme="minorHAnsi"/>
          <w:sz w:val="22"/>
          <w:szCs w:val="22"/>
        </w:rPr>
        <w:tab/>
      </w:r>
      <w:r w:rsidR="00677B3F" w:rsidRPr="00E73B6A">
        <w:rPr>
          <w:rFonts w:asciiTheme="minorHAnsi" w:hAnsiTheme="minorHAnsi" w:cstheme="minorHAnsi"/>
          <w:sz w:val="22"/>
          <w:szCs w:val="22"/>
        </w:rPr>
        <w:tab/>
      </w:r>
      <w:r w:rsidR="00677B3F" w:rsidRPr="00E73B6A">
        <w:rPr>
          <w:rFonts w:asciiTheme="minorHAnsi" w:hAnsiTheme="minorHAnsi" w:cstheme="minorHAnsi"/>
          <w:sz w:val="22"/>
          <w:szCs w:val="22"/>
        </w:rPr>
        <w:tab/>
      </w:r>
      <w:r w:rsidR="00677B3F" w:rsidRPr="00E73B6A">
        <w:rPr>
          <w:rFonts w:asciiTheme="minorHAnsi" w:hAnsiTheme="minorHAnsi" w:cstheme="minorHAnsi"/>
          <w:sz w:val="22"/>
          <w:szCs w:val="22"/>
        </w:rPr>
        <w:tab/>
      </w:r>
      <w:r w:rsidR="00677B3F" w:rsidRPr="00E73B6A">
        <w:rPr>
          <w:rFonts w:asciiTheme="minorHAnsi" w:hAnsiTheme="minorHAnsi" w:cstheme="minorHAnsi"/>
          <w:sz w:val="22"/>
          <w:szCs w:val="22"/>
        </w:rPr>
        <w:tab/>
      </w:r>
      <w:r w:rsidR="00677B3F" w:rsidRPr="00E73B6A">
        <w:rPr>
          <w:rFonts w:asciiTheme="minorHAnsi" w:hAnsiTheme="minorHAnsi" w:cstheme="minorHAnsi"/>
          <w:sz w:val="22"/>
          <w:szCs w:val="22"/>
        </w:rPr>
        <w:tab/>
      </w:r>
      <w:r w:rsidR="00677B3F" w:rsidRPr="00E73B6A">
        <w:rPr>
          <w:rFonts w:asciiTheme="minorHAnsi" w:hAnsiTheme="minorHAnsi" w:cstheme="minorHAnsi"/>
          <w:sz w:val="22"/>
          <w:szCs w:val="22"/>
        </w:rPr>
        <w:tab/>
        <w:t>--------</w:t>
      </w:r>
    </w:p>
    <w:p w14:paraId="3F3B96C0" w14:textId="77777777" w:rsidR="00BA273C" w:rsidRPr="00E73B6A" w:rsidRDefault="00BA273C">
      <w:pPr>
        <w:jc w:val="both"/>
        <w:rPr>
          <w:rFonts w:asciiTheme="minorHAnsi" w:hAnsiTheme="minorHAnsi" w:cstheme="minorHAnsi"/>
          <w:sz w:val="22"/>
          <w:szCs w:val="22"/>
        </w:rPr>
      </w:pPr>
    </w:p>
    <w:p w14:paraId="6C131951" w14:textId="77777777" w:rsidR="00BA273C" w:rsidRPr="00E73B6A" w:rsidRDefault="00DF75C8">
      <w:pPr>
        <w:jc w:val="both"/>
        <w:rPr>
          <w:rFonts w:asciiTheme="minorHAnsi" w:hAnsiTheme="minorHAnsi" w:cstheme="minorHAnsi"/>
          <w:sz w:val="22"/>
          <w:szCs w:val="22"/>
        </w:rPr>
      </w:pPr>
      <w:r w:rsidRPr="00E73B6A">
        <w:rPr>
          <w:rFonts w:asciiTheme="minorHAnsi" w:hAnsiTheme="minorHAnsi" w:cstheme="minorHAnsi"/>
          <w:sz w:val="22"/>
          <w:szCs w:val="22"/>
        </w:rPr>
        <w:t>4</w:t>
      </w:r>
      <w:r w:rsidR="00BA273C" w:rsidRPr="00E73B6A">
        <w:rPr>
          <w:rFonts w:asciiTheme="minorHAnsi" w:hAnsiTheme="minorHAnsi" w:cstheme="minorHAnsi"/>
          <w:sz w:val="22"/>
          <w:szCs w:val="22"/>
        </w:rPr>
        <w:t>. Zusatzentgelte nach den Entgeltkatalogen zu</w:t>
      </w:r>
      <w:r w:rsidR="002C7788" w:rsidRPr="00E73B6A">
        <w:rPr>
          <w:rFonts w:asciiTheme="minorHAnsi" w:hAnsiTheme="minorHAnsi" w:cstheme="minorHAnsi"/>
          <w:sz w:val="22"/>
          <w:szCs w:val="22"/>
        </w:rPr>
        <w:t>r</w:t>
      </w:r>
      <w:r w:rsidR="00BA273C" w:rsidRPr="00E73B6A">
        <w:rPr>
          <w:rFonts w:asciiTheme="minorHAnsi" w:hAnsiTheme="minorHAnsi" w:cstheme="minorHAnsi"/>
          <w:sz w:val="22"/>
          <w:szCs w:val="22"/>
        </w:rPr>
        <w:t xml:space="preserve"> </w:t>
      </w:r>
      <w:r w:rsidR="00916016" w:rsidRPr="00E73B6A">
        <w:rPr>
          <w:rFonts w:asciiTheme="minorHAnsi" w:hAnsiTheme="minorHAnsi" w:cstheme="minorHAnsi"/>
          <w:sz w:val="22"/>
          <w:szCs w:val="22"/>
        </w:rPr>
        <w:t>FPV</w:t>
      </w:r>
      <w:r w:rsidR="00615516" w:rsidRPr="00E73B6A">
        <w:rPr>
          <w:rFonts w:asciiTheme="minorHAnsi" w:hAnsiTheme="minorHAnsi" w:cstheme="minorHAnsi"/>
          <w:sz w:val="22"/>
          <w:szCs w:val="22"/>
        </w:rPr>
        <w:t xml:space="preserve"> </w:t>
      </w:r>
      <w:r w:rsidR="00116DF1" w:rsidRPr="00E73B6A">
        <w:rPr>
          <w:rFonts w:asciiTheme="minorHAnsi" w:hAnsiTheme="minorHAnsi" w:cstheme="minorHAnsi"/>
          <w:color w:val="000000" w:themeColor="text1"/>
          <w:sz w:val="22"/>
          <w:szCs w:val="22"/>
        </w:rPr>
        <w:t>20</w:t>
      </w:r>
      <w:r w:rsidR="00B7198F" w:rsidRPr="00E73B6A">
        <w:rPr>
          <w:rFonts w:asciiTheme="minorHAnsi" w:hAnsiTheme="minorHAnsi" w:cstheme="minorHAnsi"/>
          <w:color w:val="000000" w:themeColor="text1"/>
          <w:sz w:val="22"/>
          <w:szCs w:val="22"/>
        </w:rPr>
        <w:t>2</w:t>
      </w:r>
      <w:r w:rsidR="00463EC4" w:rsidRPr="00E73B6A">
        <w:rPr>
          <w:rFonts w:asciiTheme="minorHAnsi" w:hAnsiTheme="minorHAnsi" w:cstheme="minorHAnsi"/>
          <w:color w:val="000000" w:themeColor="text1"/>
          <w:sz w:val="22"/>
          <w:szCs w:val="22"/>
        </w:rPr>
        <w:t>4</w:t>
      </w:r>
      <w:r w:rsidR="00BA273C" w:rsidRPr="00E73B6A">
        <w:rPr>
          <w:rFonts w:asciiTheme="minorHAnsi" w:hAnsiTheme="minorHAnsi" w:cstheme="minorHAnsi"/>
          <w:sz w:val="22"/>
          <w:szCs w:val="22"/>
        </w:rPr>
        <w:t xml:space="preserve"> (</w:t>
      </w:r>
      <w:r w:rsidR="00677B3F" w:rsidRPr="00E73B6A">
        <w:rPr>
          <w:rFonts w:asciiTheme="minorHAnsi" w:hAnsiTheme="minorHAnsi" w:cstheme="minorHAnsi"/>
          <w:sz w:val="22"/>
          <w:szCs w:val="22"/>
        </w:rPr>
        <w:t>2</w:t>
      </w:r>
      <w:r w:rsidR="00B73008" w:rsidRPr="00E73B6A">
        <w:rPr>
          <w:rFonts w:asciiTheme="minorHAnsi" w:hAnsiTheme="minorHAnsi" w:cstheme="minorHAnsi"/>
          <w:sz w:val="22"/>
          <w:szCs w:val="22"/>
        </w:rPr>
        <w:t>2</w:t>
      </w:r>
      <w:r w:rsidR="00BA273C" w:rsidRPr="00E73B6A">
        <w:rPr>
          <w:rFonts w:asciiTheme="minorHAnsi" w:hAnsiTheme="minorHAnsi" w:cstheme="minorHAnsi"/>
          <w:sz w:val="22"/>
          <w:szCs w:val="22"/>
        </w:rPr>
        <w:t>)</w:t>
      </w:r>
    </w:p>
    <w:p w14:paraId="33BF22E6" w14:textId="77777777" w:rsidR="00BA273C" w:rsidRPr="00E73B6A" w:rsidRDefault="00BA273C" w:rsidP="00FA3531">
      <w:pPr>
        <w:ind w:firstLine="360"/>
        <w:jc w:val="both"/>
        <w:rPr>
          <w:rFonts w:asciiTheme="minorHAnsi" w:hAnsiTheme="minorHAnsi" w:cstheme="minorHAnsi"/>
          <w:sz w:val="22"/>
          <w:szCs w:val="22"/>
        </w:rPr>
      </w:pPr>
      <w:r w:rsidRPr="00E73B6A">
        <w:rPr>
          <w:rFonts w:asciiTheme="minorHAnsi" w:hAnsiTheme="minorHAnsi" w:cstheme="minorHAnsi"/>
          <w:sz w:val="22"/>
          <w:szCs w:val="22"/>
        </w:rPr>
        <w:t xml:space="preserve">Schlüssel </w:t>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00F70C6F" w:rsidRPr="00E73B6A">
        <w:rPr>
          <w:rFonts w:asciiTheme="minorHAnsi" w:hAnsiTheme="minorHAnsi" w:cstheme="minorHAnsi"/>
          <w:sz w:val="22"/>
          <w:szCs w:val="22"/>
        </w:rPr>
        <w:tab/>
      </w:r>
      <w:r w:rsidR="00F70C6F" w:rsidRPr="00E73B6A">
        <w:rPr>
          <w:rFonts w:asciiTheme="minorHAnsi" w:hAnsiTheme="minorHAnsi" w:cstheme="minorHAnsi"/>
          <w:sz w:val="22"/>
          <w:szCs w:val="22"/>
        </w:rPr>
        <w:tab/>
      </w:r>
      <w:r w:rsidR="00F70C6F" w:rsidRPr="00E73B6A">
        <w:rPr>
          <w:rFonts w:asciiTheme="minorHAnsi" w:hAnsiTheme="minorHAnsi" w:cstheme="minorHAnsi"/>
          <w:sz w:val="22"/>
          <w:szCs w:val="22"/>
        </w:rPr>
        <w:tab/>
      </w:r>
      <w:r w:rsidRPr="00E73B6A">
        <w:rPr>
          <w:rFonts w:asciiTheme="minorHAnsi" w:hAnsiTheme="minorHAnsi" w:cstheme="minorHAnsi"/>
          <w:sz w:val="22"/>
          <w:szCs w:val="22"/>
        </w:rPr>
        <w:t>…</w:t>
      </w:r>
      <w:r w:rsidR="00F70C6F" w:rsidRPr="00E73B6A">
        <w:rPr>
          <w:rFonts w:asciiTheme="minorHAnsi" w:hAnsiTheme="minorHAnsi" w:cstheme="minorHAnsi"/>
          <w:sz w:val="22"/>
          <w:szCs w:val="22"/>
        </w:rPr>
        <w:t>…….</w:t>
      </w:r>
    </w:p>
    <w:p w14:paraId="46AAAFBD" w14:textId="77777777" w:rsidR="00BA273C" w:rsidRPr="00E73B6A" w:rsidRDefault="00BA273C" w:rsidP="00FA3531">
      <w:pPr>
        <w:ind w:firstLine="360"/>
        <w:jc w:val="both"/>
        <w:rPr>
          <w:rFonts w:asciiTheme="minorHAnsi" w:hAnsiTheme="minorHAnsi" w:cstheme="minorHAnsi"/>
          <w:sz w:val="22"/>
          <w:szCs w:val="22"/>
        </w:rPr>
      </w:pPr>
      <w:r w:rsidRPr="00E73B6A">
        <w:rPr>
          <w:rFonts w:asciiTheme="minorHAnsi" w:hAnsiTheme="minorHAnsi" w:cstheme="minorHAnsi"/>
          <w:sz w:val="22"/>
          <w:szCs w:val="22"/>
        </w:rPr>
        <w:t xml:space="preserve">Bezeichnung </w:t>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00F70C6F" w:rsidRPr="00E73B6A">
        <w:rPr>
          <w:rFonts w:asciiTheme="minorHAnsi" w:hAnsiTheme="minorHAnsi" w:cstheme="minorHAnsi"/>
          <w:sz w:val="22"/>
          <w:szCs w:val="22"/>
        </w:rPr>
        <w:tab/>
      </w:r>
      <w:r w:rsidR="00F70C6F" w:rsidRPr="00E73B6A">
        <w:rPr>
          <w:rFonts w:asciiTheme="minorHAnsi" w:hAnsiTheme="minorHAnsi" w:cstheme="minorHAnsi"/>
          <w:sz w:val="22"/>
          <w:szCs w:val="22"/>
        </w:rPr>
        <w:tab/>
      </w:r>
      <w:r w:rsidRPr="00E73B6A">
        <w:rPr>
          <w:rFonts w:asciiTheme="minorHAnsi" w:hAnsiTheme="minorHAnsi" w:cstheme="minorHAnsi"/>
          <w:sz w:val="22"/>
          <w:szCs w:val="22"/>
        </w:rPr>
        <w:tab/>
        <w:t>…</w:t>
      </w:r>
      <w:r w:rsidR="00F70C6F" w:rsidRPr="00E73B6A">
        <w:rPr>
          <w:rFonts w:asciiTheme="minorHAnsi" w:hAnsiTheme="minorHAnsi" w:cstheme="minorHAnsi"/>
          <w:sz w:val="22"/>
          <w:szCs w:val="22"/>
        </w:rPr>
        <w:t>…….</w:t>
      </w:r>
    </w:p>
    <w:p w14:paraId="1D24CBDD" w14:textId="77777777" w:rsidR="00BA273C" w:rsidRPr="00E73B6A" w:rsidRDefault="00BA273C" w:rsidP="00FA3531">
      <w:pPr>
        <w:ind w:firstLine="360"/>
        <w:jc w:val="both"/>
        <w:rPr>
          <w:rFonts w:asciiTheme="minorHAnsi" w:hAnsiTheme="minorHAnsi" w:cstheme="minorHAnsi"/>
          <w:sz w:val="22"/>
          <w:szCs w:val="22"/>
        </w:rPr>
      </w:pPr>
      <w:r w:rsidRPr="00E73B6A">
        <w:rPr>
          <w:rFonts w:asciiTheme="minorHAnsi" w:hAnsiTheme="minorHAnsi" w:cstheme="minorHAnsi"/>
          <w:sz w:val="22"/>
          <w:szCs w:val="22"/>
        </w:rPr>
        <w:t>Betrag</w:t>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00F70C6F" w:rsidRPr="00E73B6A">
        <w:rPr>
          <w:rFonts w:asciiTheme="minorHAnsi" w:hAnsiTheme="minorHAnsi" w:cstheme="minorHAnsi"/>
          <w:sz w:val="22"/>
          <w:szCs w:val="22"/>
        </w:rPr>
        <w:tab/>
        <w:t>--------</w:t>
      </w:r>
    </w:p>
    <w:p w14:paraId="27ADADD6" w14:textId="77777777" w:rsidR="00BA273C" w:rsidRPr="00E73B6A" w:rsidRDefault="00BA273C">
      <w:pPr>
        <w:jc w:val="both"/>
        <w:rPr>
          <w:rFonts w:asciiTheme="minorHAnsi" w:hAnsiTheme="minorHAnsi" w:cstheme="minorHAnsi"/>
          <w:sz w:val="22"/>
          <w:szCs w:val="22"/>
        </w:rPr>
      </w:pPr>
    </w:p>
    <w:p w14:paraId="4CF2A855" w14:textId="77777777" w:rsidR="00BA273C" w:rsidRPr="00E73B6A" w:rsidRDefault="00DF75C8">
      <w:pPr>
        <w:jc w:val="both"/>
        <w:rPr>
          <w:rFonts w:asciiTheme="minorHAnsi" w:hAnsiTheme="minorHAnsi" w:cstheme="minorHAnsi"/>
          <w:sz w:val="22"/>
          <w:szCs w:val="22"/>
        </w:rPr>
      </w:pPr>
      <w:r w:rsidRPr="00E73B6A">
        <w:rPr>
          <w:rFonts w:asciiTheme="minorHAnsi" w:hAnsiTheme="minorHAnsi" w:cstheme="minorHAnsi"/>
          <w:sz w:val="22"/>
          <w:szCs w:val="22"/>
        </w:rPr>
        <w:t>5</w:t>
      </w:r>
      <w:r w:rsidR="00BA273C" w:rsidRPr="00E73B6A">
        <w:rPr>
          <w:rFonts w:asciiTheme="minorHAnsi" w:hAnsiTheme="minorHAnsi" w:cstheme="minorHAnsi"/>
          <w:sz w:val="22"/>
          <w:szCs w:val="22"/>
        </w:rPr>
        <w:t>. krankenhausindividuelle Zusatzentgelte f</w:t>
      </w:r>
      <w:r w:rsidR="00677B3F" w:rsidRPr="00E73B6A">
        <w:rPr>
          <w:rFonts w:asciiTheme="minorHAnsi" w:hAnsiTheme="minorHAnsi" w:cstheme="minorHAnsi"/>
          <w:sz w:val="22"/>
          <w:szCs w:val="22"/>
        </w:rPr>
        <w:t>ür spezialisierte Leistungen (2</w:t>
      </w:r>
      <w:r w:rsidR="00B73008" w:rsidRPr="00E73B6A">
        <w:rPr>
          <w:rFonts w:asciiTheme="minorHAnsi" w:hAnsiTheme="minorHAnsi" w:cstheme="minorHAnsi"/>
          <w:sz w:val="22"/>
          <w:szCs w:val="22"/>
        </w:rPr>
        <w:t>3</w:t>
      </w:r>
      <w:r w:rsidR="00BA273C" w:rsidRPr="00E73B6A">
        <w:rPr>
          <w:rFonts w:asciiTheme="minorHAnsi" w:hAnsiTheme="minorHAnsi" w:cstheme="minorHAnsi"/>
          <w:sz w:val="22"/>
          <w:szCs w:val="22"/>
        </w:rPr>
        <w:t>)</w:t>
      </w:r>
    </w:p>
    <w:p w14:paraId="1430AA8F" w14:textId="77777777" w:rsidR="00BA273C" w:rsidRPr="00E73B6A" w:rsidRDefault="00BA273C" w:rsidP="00FA3531">
      <w:pPr>
        <w:ind w:firstLine="360"/>
        <w:jc w:val="both"/>
        <w:rPr>
          <w:rFonts w:asciiTheme="minorHAnsi" w:hAnsiTheme="minorHAnsi" w:cstheme="minorHAnsi"/>
          <w:sz w:val="22"/>
          <w:szCs w:val="22"/>
        </w:rPr>
      </w:pPr>
      <w:r w:rsidRPr="00E73B6A">
        <w:rPr>
          <w:rFonts w:asciiTheme="minorHAnsi" w:hAnsiTheme="minorHAnsi" w:cstheme="minorHAnsi"/>
          <w:sz w:val="22"/>
          <w:szCs w:val="22"/>
        </w:rPr>
        <w:t>Bezeichnung</w:t>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00F70C6F" w:rsidRPr="00E73B6A">
        <w:rPr>
          <w:rFonts w:asciiTheme="minorHAnsi" w:hAnsiTheme="minorHAnsi" w:cstheme="minorHAnsi"/>
          <w:sz w:val="22"/>
          <w:szCs w:val="22"/>
        </w:rPr>
        <w:tab/>
      </w:r>
      <w:r w:rsidR="00F70C6F" w:rsidRPr="00E73B6A">
        <w:rPr>
          <w:rFonts w:asciiTheme="minorHAnsi" w:hAnsiTheme="minorHAnsi" w:cstheme="minorHAnsi"/>
          <w:sz w:val="22"/>
          <w:szCs w:val="22"/>
        </w:rPr>
        <w:tab/>
      </w:r>
      <w:r w:rsidRPr="00E73B6A">
        <w:rPr>
          <w:rFonts w:asciiTheme="minorHAnsi" w:hAnsiTheme="minorHAnsi" w:cstheme="minorHAnsi"/>
          <w:sz w:val="22"/>
          <w:szCs w:val="22"/>
        </w:rPr>
        <w:t>…</w:t>
      </w:r>
      <w:r w:rsidR="004843A4" w:rsidRPr="00E73B6A">
        <w:rPr>
          <w:rFonts w:asciiTheme="minorHAnsi" w:hAnsiTheme="minorHAnsi" w:cstheme="minorHAnsi"/>
          <w:sz w:val="22"/>
          <w:szCs w:val="22"/>
        </w:rPr>
        <w:t>…….</w:t>
      </w:r>
    </w:p>
    <w:p w14:paraId="2A0BF615" w14:textId="77777777" w:rsidR="00BA273C" w:rsidRPr="00E73B6A" w:rsidRDefault="00BA273C" w:rsidP="00FA3531">
      <w:pPr>
        <w:ind w:firstLine="360"/>
        <w:jc w:val="both"/>
        <w:rPr>
          <w:rFonts w:asciiTheme="minorHAnsi" w:hAnsiTheme="minorHAnsi" w:cstheme="minorHAnsi"/>
          <w:sz w:val="22"/>
          <w:szCs w:val="22"/>
        </w:rPr>
      </w:pPr>
      <w:r w:rsidRPr="00E73B6A">
        <w:rPr>
          <w:rFonts w:asciiTheme="minorHAnsi" w:hAnsiTheme="minorHAnsi" w:cstheme="minorHAnsi"/>
          <w:sz w:val="22"/>
          <w:szCs w:val="22"/>
        </w:rPr>
        <w:t>Betrag</w:t>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004843A4" w:rsidRPr="00E73B6A">
        <w:rPr>
          <w:rFonts w:asciiTheme="minorHAnsi" w:hAnsiTheme="minorHAnsi" w:cstheme="minorHAnsi"/>
          <w:sz w:val="22"/>
          <w:szCs w:val="22"/>
        </w:rPr>
        <w:tab/>
        <w:t>--------</w:t>
      </w:r>
    </w:p>
    <w:p w14:paraId="27EC5E12" w14:textId="77777777" w:rsidR="00BA273C" w:rsidRPr="00E73B6A" w:rsidRDefault="00BA273C">
      <w:pPr>
        <w:jc w:val="both"/>
        <w:rPr>
          <w:rFonts w:asciiTheme="minorHAnsi" w:hAnsiTheme="minorHAnsi" w:cstheme="minorHAnsi"/>
          <w:sz w:val="22"/>
          <w:szCs w:val="22"/>
        </w:rPr>
      </w:pPr>
    </w:p>
    <w:p w14:paraId="31E1953B" w14:textId="77777777" w:rsidR="00BA273C" w:rsidRPr="00E73B6A" w:rsidRDefault="00DF75C8">
      <w:pPr>
        <w:jc w:val="both"/>
        <w:rPr>
          <w:rFonts w:asciiTheme="minorHAnsi" w:hAnsiTheme="minorHAnsi" w:cstheme="minorHAnsi"/>
          <w:sz w:val="22"/>
          <w:szCs w:val="22"/>
        </w:rPr>
      </w:pPr>
      <w:r w:rsidRPr="00E73B6A">
        <w:rPr>
          <w:rFonts w:asciiTheme="minorHAnsi" w:hAnsiTheme="minorHAnsi" w:cstheme="minorHAnsi"/>
          <w:sz w:val="22"/>
          <w:szCs w:val="22"/>
        </w:rPr>
        <w:t>6</w:t>
      </w:r>
      <w:r w:rsidR="00BA273C" w:rsidRPr="00E73B6A">
        <w:rPr>
          <w:rFonts w:asciiTheme="minorHAnsi" w:hAnsiTheme="minorHAnsi" w:cstheme="minorHAnsi"/>
          <w:sz w:val="22"/>
          <w:szCs w:val="22"/>
        </w:rPr>
        <w:t>. Zusatzentgelte für neue Untersuchu</w:t>
      </w:r>
      <w:r w:rsidR="00B73008" w:rsidRPr="00E73B6A">
        <w:rPr>
          <w:rFonts w:asciiTheme="minorHAnsi" w:hAnsiTheme="minorHAnsi" w:cstheme="minorHAnsi"/>
          <w:sz w:val="22"/>
          <w:szCs w:val="22"/>
        </w:rPr>
        <w:t>ngs- und Behandlungsmethoden (24</w:t>
      </w:r>
      <w:r w:rsidR="00BA273C" w:rsidRPr="00E73B6A">
        <w:rPr>
          <w:rFonts w:asciiTheme="minorHAnsi" w:hAnsiTheme="minorHAnsi" w:cstheme="minorHAnsi"/>
          <w:sz w:val="22"/>
          <w:szCs w:val="22"/>
        </w:rPr>
        <w:t>)</w:t>
      </w:r>
    </w:p>
    <w:p w14:paraId="3626D738" w14:textId="77777777" w:rsidR="00BA273C" w:rsidRPr="00E73B6A" w:rsidRDefault="00BA273C" w:rsidP="00C009D7">
      <w:pPr>
        <w:tabs>
          <w:tab w:val="left" w:pos="426"/>
        </w:tabs>
        <w:ind w:firstLine="360"/>
        <w:jc w:val="both"/>
        <w:rPr>
          <w:rFonts w:asciiTheme="minorHAnsi" w:hAnsiTheme="minorHAnsi" w:cstheme="minorHAnsi"/>
          <w:sz w:val="22"/>
          <w:szCs w:val="22"/>
        </w:rPr>
      </w:pPr>
      <w:r w:rsidRPr="00E73B6A">
        <w:rPr>
          <w:rFonts w:asciiTheme="minorHAnsi" w:hAnsiTheme="minorHAnsi" w:cstheme="minorHAnsi"/>
          <w:sz w:val="22"/>
          <w:szCs w:val="22"/>
        </w:rPr>
        <w:t>erbrachte Leistung</w:t>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Pr="00E73B6A">
        <w:rPr>
          <w:rFonts w:asciiTheme="minorHAnsi" w:hAnsiTheme="minorHAnsi" w:cstheme="minorHAnsi"/>
          <w:sz w:val="22"/>
          <w:szCs w:val="22"/>
        </w:rPr>
        <w:t>…</w:t>
      </w:r>
      <w:r w:rsidR="004843A4" w:rsidRPr="00E73B6A">
        <w:rPr>
          <w:rFonts w:asciiTheme="minorHAnsi" w:hAnsiTheme="minorHAnsi" w:cstheme="minorHAnsi"/>
          <w:sz w:val="22"/>
          <w:szCs w:val="22"/>
        </w:rPr>
        <w:t>…….</w:t>
      </w:r>
    </w:p>
    <w:p w14:paraId="0B1B5092" w14:textId="77777777" w:rsidR="00F251A4" w:rsidRPr="00E73B6A" w:rsidRDefault="00BA273C" w:rsidP="00FA3531">
      <w:pPr>
        <w:ind w:firstLine="360"/>
        <w:jc w:val="both"/>
        <w:rPr>
          <w:rFonts w:asciiTheme="minorHAnsi" w:hAnsiTheme="minorHAnsi" w:cstheme="minorHAnsi"/>
          <w:sz w:val="22"/>
          <w:szCs w:val="22"/>
        </w:rPr>
      </w:pPr>
      <w:r w:rsidRPr="00E73B6A">
        <w:rPr>
          <w:rFonts w:asciiTheme="minorHAnsi" w:hAnsiTheme="minorHAnsi" w:cstheme="minorHAnsi"/>
          <w:sz w:val="22"/>
          <w:szCs w:val="22"/>
        </w:rPr>
        <w:t>Betrag</w:t>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004843A4" w:rsidRPr="00E73B6A">
        <w:rPr>
          <w:rFonts w:asciiTheme="minorHAnsi" w:hAnsiTheme="minorHAnsi" w:cstheme="minorHAnsi"/>
          <w:sz w:val="22"/>
          <w:szCs w:val="22"/>
        </w:rPr>
        <w:tab/>
        <w:t>--------</w:t>
      </w:r>
    </w:p>
    <w:p w14:paraId="31EEA09F" w14:textId="77777777" w:rsidR="00BA273C" w:rsidRPr="00E73B6A" w:rsidRDefault="00BA273C">
      <w:pPr>
        <w:jc w:val="both"/>
        <w:rPr>
          <w:rFonts w:asciiTheme="minorHAnsi" w:hAnsiTheme="minorHAnsi" w:cstheme="minorHAnsi"/>
          <w:sz w:val="22"/>
          <w:szCs w:val="22"/>
        </w:rPr>
      </w:pPr>
    </w:p>
    <w:p w14:paraId="2A94B45A" w14:textId="77777777" w:rsidR="00F251A4" w:rsidRPr="00E73B6A" w:rsidRDefault="00F251A4">
      <w:pPr>
        <w:jc w:val="both"/>
        <w:rPr>
          <w:rFonts w:asciiTheme="minorHAnsi" w:hAnsiTheme="minorHAnsi" w:cstheme="minorHAnsi"/>
          <w:sz w:val="22"/>
          <w:szCs w:val="22"/>
        </w:rPr>
      </w:pPr>
      <w:r w:rsidRPr="00E73B6A">
        <w:rPr>
          <w:rFonts w:asciiTheme="minorHAnsi" w:hAnsiTheme="minorHAnsi" w:cstheme="minorHAnsi"/>
          <w:sz w:val="22"/>
          <w:szCs w:val="22"/>
        </w:rPr>
        <w:t xml:space="preserve">7. Zusatzentgelt für Testungen auf eine Infektion mit dem Coronavirus </w:t>
      </w:r>
    </w:p>
    <w:p w14:paraId="25D7AA34" w14:textId="77777777" w:rsidR="00F251A4" w:rsidRPr="00E73B6A" w:rsidRDefault="00F251A4">
      <w:pPr>
        <w:jc w:val="both"/>
        <w:rPr>
          <w:rFonts w:asciiTheme="minorHAnsi" w:hAnsiTheme="minorHAnsi" w:cstheme="minorHAnsi"/>
          <w:sz w:val="22"/>
          <w:szCs w:val="22"/>
        </w:rPr>
      </w:pPr>
      <w:r w:rsidRPr="00E73B6A">
        <w:rPr>
          <w:rFonts w:asciiTheme="minorHAnsi" w:hAnsiTheme="minorHAnsi" w:cstheme="minorHAnsi"/>
          <w:sz w:val="22"/>
          <w:szCs w:val="22"/>
        </w:rPr>
        <w:t xml:space="preserve">    SARS-CoV-2</w:t>
      </w:r>
      <w:r w:rsidRPr="00E73B6A">
        <w:rPr>
          <w:rFonts w:asciiTheme="minorHAnsi" w:hAnsiTheme="minorHAnsi" w:cstheme="minorHAnsi"/>
          <w:sz w:val="22"/>
          <w:szCs w:val="22"/>
        </w:rPr>
        <w:tab/>
        <w:t xml:space="preserve"> (25)</w:t>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t>……….</w:t>
      </w:r>
      <w:r w:rsidRPr="00E73B6A">
        <w:rPr>
          <w:rFonts w:asciiTheme="minorHAnsi" w:hAnsiTheme="minorHAnsi" w:cstheme="minorHAnsi"/>
          <w:sz w:val="22"/>
          <w:szCs w:val="22"/>
        </w:rPr>
        <w:tab/>
      </w:r>
      <w:r w:rsidRPr="00E73B6A">
        <w:rPr>
          <w:rFonts w:asciiTheme="minorHAnsi" w:hAnsiTheme="minorHAnsi" w:cstheme="minorHAnsi"/>
          <w:sz w:val="22"/>
          <w:szCs w:val="22"/>
        </w:rPr>
        <w:tab/>
      </w:r>
      <w:r w:rsidR="00B5741F" w:rsidRPr="00E73B6A">
        <w:rPr>
          <w:rFonts w:asciiTheme="minorHAnsi" w:hAnsiTheme="minorHAnsi" w:cstheme="minorHAnsi"/>
          <w:sz w:val="22"/>
          <w:szCs w:val="22"/>
        </w:rPr>
        <w:t>--------</w:t>
      </w:r>
    </w:p>
    <w:p w14:paraId="5DA947A2" w14:textId="77777777" w:rsidR="00B5741F" w:rsidRPr="00E73B6A" w:rsidRDefault="00B5741F">
      <w:pPr>
        <w:jc w:val="both"/>
        <w:rPr>
          <w:rFonts w:asciiTheme="minorHAnsi" w:hAnsiTheme="minorHAnsi" w:cstheme="minorHAnsi"/>
          <w:sz w:val="22"/>
          <w:szCs w:val="22"/>
        </w:rPr>
      </w:pPr>
    </w:p>
    <w:p w14:paraId="422DFB47" w14:textId="77777777" w:rsidR="00405572" w:rsidRPr="00E73B6A" w:rsidRDefault="00F251A4">
      <w:pPr>
        <w:jc w:val="both"/>
        <w:rPr>
          <w:rFonts w:asciiTheme="minorHAnsi" w:hAnsiTheme="minorHAnsi" w:cstheme="minorHAnsi"/>
          <w:sz w:val="22"/>
          <w:szCs w:val="22"/>
        </w:rPr>
      </w:pPr>
      <w:r w:rsidRPr="00E73B6A">
        <w:rPr>
          <w:rFonts w:asciiTheme="minorHAnsi" w:hAnsiTheme="minorHAnsi" w:cstheme="minorHAnsi"/>
          <w:sz w:val="22"/>
          <w:szCs w:val="22"/>
        </w:rPr>
        <w:t>8</w:t>
      </w:r>
      <w:r w:rsidR="00405572" w:rsidRPr="00E73B6A">
        <w:rPr>
          <w:rFonts w:asciiTheme="minorHAnsi" w:hAnsiTheme="minorHAnsi" w:cstheme="minorHAnsi"/>
          <w:sz w:val="22"/>
          <w:szCs w:val="22"/>
        </w:rPr>
        <w:t>. tagesbezogene Pflegeentgelte zur Abzahlung des Pflegebudgets</w:t>
      </w:r>
    </w:p>
    <w:p w14:paraId="790D9C12" w14:textId="77777777" w:rsidR="00405572" w:rsidRPr="00E73B6A" w:rsidRDefault="00405572">
      <w:pPr>
        <w:jc w:val="both"/>
        <w:rPr>
          <w:rFonts w:asciiTheme="minorHAnsi" w:hAnsiTheme="minorHAnsi" w:cstheme="minorHAnsi"/>
          <w:sz w:val="22"/>
          <w:szCs w:val="22"/>
        </w:rPr>
      </w:pPr>
      <w:r w:rsidRPr="00E73B6A">
        <w:rPr>
          <w:rFonts w:asciiTheme="minorHAnsi" w:hAnsiTheme="minorHAnsi" w:cstheme="minorHAnsi"/>
          <w:sz w:val="22"/>
          <w:szCs w:val="22"/>
        </w:rPr>
        <w:t xml:space="preserve">    nach </w:t>
      </w:r>
      <w:r w:rsidR="00D458D4" w:rsidRPr="00E73B6A">
        <w:rPr>
          <w:rFonts w:asciiTheme="minorHAnsi" w:hAnsiTheme="minorHAnsi" w:cstheme="minorHAnsi"/>
          <w:color w:val="000000" w:themeColor="text1"/>
          <w:sz w:val="22"/>
          <w:szCs w:val="22"/>
        </w:rPr>
        <w:t xml:space="preserve">§ 7 Abs. 1 Nr. 6a i. V. m. </w:t>
      </w:r>
      <w:r w:rsidRPr="00E73B6A">
        <w:rPr>
          <w:rFonts w:asciiTheme="minorHAnsi" w:hAnsiTheme="minorHAnsi" w:cstheme="minorHAnsi"/>
          <w:sz w:val="22"/>
          <w:szCs w:val="22"/>
        </w:rPr>
        <w:t>§ 6a</w:t>
      </w:r>
      <w:r w:rsidR="00295912" w:rsidRPr="00E73B6A">
        <w:rPr>
          <w:rFonts w:asciiTheme="minorHAnsi" w:hAnsiTheme="minorHAnsi" w:cstheme="minorHAnsi"/>
          <w:sz w:val="22"/>
          <w:szCs w:val="22"/>
        </w:rPr>
        <w:t xml:space="preserve"> Abs. 4 </w:t>
      </w:r>
      <w:proofErr w:type="spellStart"/>
      <w:r w:rsidR="00295912" w:rsidRPr="00E73B6A">
        <w:rPr>
          <w:rFonts w:asciiTheme="minorHAnsi" w:hAnsiTheme="minorHAnsi" w:cstheme="minorHAnsi"/>
          <w:sz w:val="22"/>
          <w:szCs w:val="22"/>
        </w:rPr>
        <w:t>KHEntgG</w:t>
      </w:r>
      <w:proofErr w:type="spellEnd"/>
      <w:r w:rsidRPr="00E73B6A">
        <w:rPr>
          <w:rFonts w:asciiTheme="minorHAnsi" w:hAnsiTheme="minorHAnsi" w:cstheme="minorHAnsi"/>
          <w:sz w:val="22"/>
          <w:szCs w:val="22"/>
        </w:rPr>
        <w:t xml:space="preserve"> (2</w:t>
      </w:r>
      <w:r w:rsidR="00F251A4" w:rsidRPr="00E73B6A">
        <w:rPr>
          <w:rFonts w:asciiTheme="minorHAnsi" w:hAnsiTheme="minorHAnsi" w:cstheme="minorHAnsi"/>
          <w:sz w:val="22"/>
          <w:szCs w:val="22"/>
        </w:rPr>
        <w:t>6</w:t>
      </w:r>
      <w:r w:rsidRPr="00E73B6A">
        <w:rPr>
          <w:rFonts w:asciiTheme="minorHAnsi" w:hAnsiTheme="minorHAnsi" w:cstheme="minorHAnsi"/>
          <w:sz w:val="22"/>
          <w:szCs w:val="22"/>
        </w:rPr>
        <w:t>)</w:t>
      </w:r>
    </w:p>
    <w:p w14:paraId="1A29511B" w14:textId="77777777" w:rsidR="004F7B1B" w:rsidRPr="00E73B6A" w:rsidRDefault="00405572" w:rsidP="00C009D7">
      <w:pPr>
        <w:tabs>
          <w:tab w:val="left" w:pos="426"/>
        </w:tabs>
        <w:jc w:val="both"/>
        <w:rPr>
          <w:rFonts w:asciiTheme="minorHAnsi" w:hAnsiTheme="minorHAnsi" w:cstheme="minorHAnsi"/>
          <w:sz w:val="22"/>
          <w:szCs w:val="22"/>
        </w:rPr>
      </w:pPr>
      <w:r w:rsidRPr="00E73B6A">
        <w:rPr>
          <w:rFonts w:asciiTheme="minorHAnsi" w:hAnsiTheme="minorHAnsi" w:cstheme="minorHAnsi"/>
          <w:sz w:val="22"/>
          <w:szCs w:val="22"/>
        </w:rPr>
        <w:t xml:space="preserve">    </w:t>
      </w:r>
      <w:r w:rsidR="00C009D7" w:rsidRPr="00E73B6A">
        <w:rPr>
          <w:rFonts w:asciiTheme="minorHAnsi" w:hAnsiTheme="minorHAnsi" w:cstheme="minorHAnsi"/>
          <w:sz w:val="22"/>
          <w:szCs w:val="22"/>
        </w:rPr>
        <w:tab/>
      </w:r>
      <w:r w:rsidR="004F7B1B" w:rsidRPr="00E73B6A">
        <w:rPr>
          <w:rFonts w:asciiTheme="minorHAnsi" w:hAnsiTheme="minorHAnsi" w:cstheme="minorHAnsi"/>
          <w:sz w:val="22"/>
          <w:szCs w:val="22"/>
        </w:rPr>
        <w:t xml:space="preserve">tagesbezogenes Pflegeentgelt </w:t>
      </w:r>
      <w:r w:rsidR="004F7B1B" w:rsidRPr="00E73B6A">
        <w:rPr>
          <w:rFonts w:asciiTheme="minorHAnsi" w:hAnsiTheme="minorHAnsi" w:cstheme="minorHAnsi"/>
          <w:sz w:val="22"/>
          <w:szCs w:val="22"/>
        </w:rPr>
        <w:tab/>
      </w:r>
      <w:r w:rsidR="004F7B1B" w:rsidRPr="00E73B6A">
        <w:rPr>
          <w:rFonts w:asciiTheme="minorHAnsi" w:hAnsiTheme="minorHAnsi" w:cstheme="minorHAnsi"/>
          <w:sz w:val="22"/>
          <w:szCs w:val="22"/>
        </w:rPr>
        <w:tab/>
      </w:r>
      <w:r w:rsidR="004F7B1B" w:rsidRPr="00E73B6A">
        <w:rPr>
          <w:rFonts w:asciiTheme="minorHAnsi" w:hAnsiTheme="minorHAnsi" w:cstheme="minorHAnsi"/>
          <w:sz w:val="22"/>
          <w:szCs w:val="22"/>
        </w:rPr>
        <w:tab/>
      </w:r>
      <w:r w:rsidR="004F7B1B" w:rsidRPr="00E73B6A">
        <w:rPr>
          <w:rFonts w:asciiTheme="minorHAnsi" w:hAnsiTheme="minorHAnsi" w:cstheme="minorHAnsi"/>
          <w:sz w:val="22"/>
          <w:szCs w:val="22"/>
        </w:rPr>
        <w:tab/>
      </w:r>
      <w:r w:rsidR="00D458D4" w:rsidRPr="00E73B6A">
        <w:rPr>
          <w:rFonts w:asciiTheme="minorHAnsi" w:hAnsiTheme="minorHAnsi" w:cstheme="minorHAnsi"/>
          <w:sz w:val="22"/>
          <w:szCs w:val="22"/>
        </w:rPr>
        <w:tab/>
      </w:r>
      <w:r w:rsidR="00D458D4" w:rsidRPr="00E73B6A">
        <w:rPr>
          <w:rFonts w:asciiTheme="minorHAnsi" w:hAnsiTheme="minorHAnsi" w:cstheme="minorHAnsi"/>
          <w:sz w:val="22"/>
          <w:szCs w:val="22"/>
        </w:rPr>
        <w:tab/>
      </w:r>
      <w:r w:rsidR="004F7B1B" w:rsidRPr="00E73B6A">
        <w:rPr>
          <w:rFonts w:asciiTheme="minorHAnsi" w:hAnsiTheme="minorHAnsi" w:cstheme="minorHAnsi"/>
          <w:sz w:val="22"/>
          <w:szCs w:val="22"/>
        </w:rPr>
        <w:t>……….</w:t>
      </w:r>
      <w:r w:rsidR="004F7B1B" w:rsidRPr="00E73B6A">
        <w:rPr>
          <w:rFonts w:asciiTheme="minorHAnsi" w:hAnsiTheme="minorHAnsi" w:cstheme="minorHAnsi"/>
          <w:sz w:val="22"/>
          <w:szCs w:val="22"/>
        </w:rPr>
        <w:tab/>
      </w:r>
      <w:r w:rsidR="004F7B1B" w:rsidRPr="00E73B6A">
        <w:rPr>
          <w:rFonts w:asciiTheme="minorHAnsi" w:hAnsiTheme="minorHAnsi" w:cstheme="minorHAnsi"/>
          <w:sz w:val="22"/>
          <w:szCs w:val="22"/>
        </w:rPr>
        <w:tab/>
      </w:r>
    </w:p>
    <w:p w14:paraId="3E19484F" w14:textId="77777777" w:rsidR="004F7B1B" w:rsidRPr="00E73B6A" w:rsidRDefault="004F7B1B" w:rsidP="00C009D7">
      <w:pPr>
        <w:tabs>
          <w:tab w:val="left" w:pos="426"/>
        </w:tabs>
        <w:jc w:val="both"/>
        <w:rPr>
          <w:rFonts w:asciiTheme="minorHAnsi" w:hAnsiTheme="minorHAnsi" w:cstheme="minorHAnsi"/>
          <w:sz w:val="22"/>
          <w:szCs w:val="22"/>
        </w:rPr>
      </w:pPr>
      <w:r w:rsidRPr="00E73B6A">
        <w:rPr>
          <w:rFonts w:asciiTheme="minorHAnsi" w:hAnsiTheme="minorHAnsi" w:cstheme="minorHAnsi"/>
          <w:sz w:val="22"/>
          <w:szCs w:val="22"/>
        </w:rPr>
        <w:t xml:space="preserve">    </w:t>
      </w:r>
      <w:r w:rsidR="00C009D7" w:rsidRPr="00E73B6A">
        <w:rPr>
          <w:rFonts w:asciiTheme="minorHAnsi" w:hAnsiTheme="minorHAnsi" w:cstheme="minorHAnsi"/>
          <w:sz w:val="22"/>
          <w:szCs w:val="22"/>
        </w:rPr>
        <w:tab/>
      </w:r>
      <w:r w:rsidRPr="00E73B6A">
        <w:rPr>
          <w:rFonts w:asciiTheme="minorHAnsi" w:hAnsiTheme="minorHAnsi" w:cstheme="minorHAnsi"/>
          <w:sz w:val="22"/>
          <w:szCs w:val="22"/>
        </w:rPr>
        <w:t>Belegungstage</w:t>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00B5741F" w:rsidRPr="00E73B6A">
        <w:rPr>
          <w:rFonts w:asciiTheme="minorHAnsi" w:hAnsiTheme="minorHAnsi" w:cstheme="minorHAnsi"/>
          <w:sz w:val="22"/>
          <w:szCs w:val="22"/>
        </w:rPr>
        <w:t>……….</w:t>
      </w:r>
    </w:p>
    <w:p w14:paraId="6AF7CDD2" w14:textId="77777777" w:rsidR="00405572" w:rsidRPr="00E73B6A" w:rsidRDefault="004F7B1B" w:rsidP="00C009D7">
      <w:pPr>
        <w:tabs>
          <w:tab w:val="left" w:pos="426"/>
        </w:tabs>
        <w:jc w:val="both"/>
        <w:rPr>
          <w:rFonts w:asciiTheme="minorHAnsi" w:hAnsiTheme="minorHAnsi" w:cstheme="minorHAnsi"/>
          <w:sz w:val="22"/>
          <w:szCs w:val="22"/>
        </w:rPr>
      </w:pPr>
      <w:r w:rsidRPr="00E73B6A">
        <w:rPr>
          <w:rFonts w:asciiTheme="minorHAnsi" w:hAnsiTheme="minorHAnsi" w:cstheme="minorHAnsi"/>
          <w:sz w:val="22"/>
          <w:szCs w:val="22"/>
        </w:rPr>
        <w:t xml:space="preserve">    </w:t>
      </w:r>
      <w:r w:rsidR="00C009D7" w:rsidRPr="00E73B6A">
        <w:rPr>
          <w:rFonts w:asciiTheme="minorHAnsi" w:hAnsiTheme="minorHAnsi" w:cstheme="minorHAnsi"/>
          <w:sz w:val="22"/>
          <w:szCs w:val="22"/>
        </w:rPr>
        <w:tab/>
      </w:r>
      <w:r w:rsidRPr="00E73B6A">
        <w:rPr>
          <w:rFonts w:asciiTheme="minorHAnsi" w:hAnsiTheme="minorHAnsi" w:cstheme="minorHAnsi"/>
          <w:sz w:val="22"/>
          <w:szCs w:val="22"/>
        </w:rPr>
        <w:t>Gesamtb</w:t>
      </w:r>
      <w:r w:rsidR="00405572" w:rsidRPr="00E73B6A">
        <w:rPr>
          <w:rFonts w:asciiTheme="minorHAnsi" w:hAnsiTheme="minorHAnsi" w:cstheme="minorHAnsi"/>
          <w:sz w:val="22"/>
          <w:szCs w:val="22"/>
        </w:rPr>
        <w:t>etrag</w:t>
      </w:r>
      <w:r w:rsidR="00B474C3">
        <w:rPr>
          <w:rFonts w:asciiTheme="minorHAnsi" w:hAnsiTheme="minorHAnsi" w:cstheme="minorHAnsi"/>
          <w:sz w:val="22"/>
          <w:szCs w:val="22"/>
        </w:rPr>
        <w:tab/>
      </w:r>
      <w:r w:rsidR="00B474C3">
        <w:rPr>
          <w:rFonts w:asciiTheme="minorHAnsi" w:hAnsiTheme="minorHAnsi" w:cstheme="minorHAnsi"/>
          <w:sz w:val="22"/>
          <w:szCs w:val="22"/>
        </w:rPr>
        <w:tab/>
      </w:r>
      <w:r w:rsidR="00B474C3">
        <w:rPr>
          <w:rFonts w:asciiTheme="minorHAnsi" w:hAnsiTheme="minorHAnsi" w:cstheme="minorHAnsi"/>
          <w:sz w:val="22"/>
          <w:szCs w:val="22"/>
        </w:rPr>
        <w:tab/>
      </w:r>
      <w:r w:rsidR="00B474C3">
        <w:rPr>
          <w:rFonts w:asciiTheme="minorHAnsi" w:hAnsiTheme="minorHAnsi" w:cstheme="minorHAnsi"/>
          <w:sz w:val="22"/>
          <w:szCs w:val="22"/>
        </w:rPr>
        <w:tab/>
      </w:r>
      <w:r w:rsidR="00B474C3">
        <w:rPr>
          <w:rFonts w:asciiTheme="minorHAnsi" w:hAnsiTheme="minorHAnsi" w:cstheme="minorHAnsi"/>
          <w:sz w:val="22"/>
          <w:szCs w:val="22"/>
        </w:rPr>
        <w:tab/>
      </w:r>
      <w:r w:rsidR="00B474C3">
        <w:rPr>
          <w:rFonts w:asciiTheme="minorHAnsi" w:hAnsiTheme="minorHAnsi" w:cstheme="minorHAnsi"/>
          <w:sz w:val="22"/>
          <w:szCs w:val="22"/>
        </w:rPr>
        <w:tab/>
      </w:r>
      <w:r w:rsidR="00B474C3">
        <w:rPr>
          <w:rFonts w:asciiTheme="minorHAnsi" w:hAnsiTheme="minorHAnsi" w:cstheme="minorHAnsi"/>
          <w:sz w:val="22"/>
          <w:szCs w:val="22"/>
        </w:rPr>
        <w:tab/>
      </w:r>
      <w:r w:rsidR="00B474C3">
        <w:rPr>
          <w:rFonts w:asciiTheme="minorHAnsi" w:hAnsiTheme="minorHAnsi" w:cstheme="minorHAnsi"/>
          <w:sz w:val="22"/>
          <w:szCs w:val="22"/>
        </w:rPr>
        <w:tab/>
      </w:r>
      <w:r w:rsidRPr="00E73B6A">
        <w:rPr>
          <w:rFonts w:asciiTheme="minorHAnsi" w:hAnsiTheme="minorHAnsi" w:cstheme="minorHAnsi"/>
          <w:color w:val="FF0000"/>
          <w:sz w:val="22"/>
          <w:szCs w:val="22"/>
        </w:rPr>
        <w:tab/>
      </w:r>
      <w:r w:rsidR="00405572" w:rsidRPr="00E73B6A">
        <w:rPr>
          <w:rFonts w:asciiTheme="minorHAnsi" w:hAnsiTheme="minorHAnsi" w:cstheme="minorHAnsi"/>
          <w:color w:val="FF0000"/>
          <w:sz w:val="22"/>
          <w:szCs w:val="22"/>
        </w:rPr>
        <w:tab/>
      </w:r>
      <w:r w:rsidR="00B5741F" w:rsidRPr="00E73B6A">
        <w:rPr>
          <w:rFonts w:asciiTheme="minorHAnsi" w:hAnsiTheme="minorHAnsi" w:cstheme="minorHAnsi"/>
          <w:sz w:val="22"/>
          <w:szCs w:val="22"/>
        </w:rPr>
        <w:t>--------</w:t>
      </w:r>
    </w:p>
    <w:p w14:paraId="3F9FEA4C" w14:textId="77777777" w:rsidR="00B5741F" w:rsidRPr="00E73B6A" w:rsidRDefault="00B5741F">
      <w:pPr>
        <w:jc w:val="both"/>
        <w:rPr>
          <w:rFonts w:asciiTheme="minorHAnsi" w:hAnsiTheme="minorHAnsi" w:cstheme="minorHAnsi"/>
          <w:sz w:val="22"/>
          <w:szCs w:val="22"/>
        </w:rPr>
      </w:pPr>
    </w:p>
    <w:p w14:paraId="74EC4CEF" w14:textId="77777777" w:rsidR="00BA273C" w:rsidRPr="00E73B6A" w:rsidRDefault="00F251A4">
      <w:pPr>
        <w:jc w:val="both"/>
        <w:rPr>
          <w:rFonts w:asciiTheme="minorHAnsi" w:hAnsiTheme="minorHAnsi" w:cstheme="minorHAnsi"/>
          <w:sz w:val="22"/>
          <w:szCs w:val="22"/>
        </w:rPr>
      </w:pPr>
      <w:r w:rsidRPr="00E73B6A">
        <w:rPr>
          <w:rFonts w:asciiTheme="minorHAnsi" w:hAnsiTheme="minorHAnsi" w:cstheme="minorHAnsi"/>
          <w:sz w:val="22"/>
          <w:szCs w:val="22"/>
        </w:rPr>
        <w:t>9</w:t>
      </w:r>
      <w:r w:rsidR="00BA273C" w:rsidRPr="00E73B6A">
        <w:rPr>
          <w:rFonts w:asciiTheme="minorHAnsi" w:hAnsiTheme="minorHAnsi" w:cstheme="minorHAnsi"/>
          <w:sz w:val="22"/>
          <w:szCs w:val="22"/>
        </w:rPr>
        <w:t>. sonstige Entgelte für Leistung</w:t>
      </w:r>
      <w:r w:rsidR="00B73008" w:rsidRPr="00E73B6A">
        <w:rPr>
          <w:rFonts w:asciiTheme="minorHAnsi" w:hAnsiTheme="minorHAnsi" w:cstheme="minorHAnsi"/>
          <w:sz w:val="22"/>
          <w:szCs w:val="22"/>
        </w:rPr>
        <w:t xml:space="preserve">en gemäß § 7 Abs. 1 S. 1 </w:t>
      </w:r>
      <w:r w:rsidR="00615516" w:rsidRPr="00E73B6A">
        <w:rPr>
          <w:rFonts w:asciiTheme="minorHAnsi" w:hAnsiTheme="minorHAnsi" w:cstheme="minorHAnsi"/>
          <w:color w:val="000000" w:themeColor="text1"/>
          <w:sz w:val="22"/>
          <w:szCs w:val="22"/>
        </w:rPr>
        <w:t>FPV 202</w:t>
      </w:r>
      <w:r w:rsidR="00D458D4" w:rsidRPr="00E73B6A">
        <w:rPr>
          <w:rFonts w:asciiTheme="minorHAnsi" w:hAnsiTheme="minorHAnsi" w:cstheme="minorHAnsi"/>
          <w:color w:val="000000" w:themeColor="text1"/>
          <w:sz w:val="22"/>
          <w:szCs w:val="22"/>
        </w:rPr>
        <w:t>4</w:t>
      </w:r>
      <w:r w:rsidR="00045147" w:rsidRPr="00E73B6A">
        <w:rPr>
          <w:rFonts w:asciiTheme="minorHAnsi" w:hAnsiTheme="minorHAnsi" w:cstheme="minorHAnsi"/>
          <w:color w:val="000000" w:themeColor="text1"/>
          <w:sz w:val="22"/>
          <w:szCs w:val="22"/>
        </w:rPr>
        <w:t xml:space="preserve"> </w:t>
      </w:r>
      <w:r w:rsidR="00B73008" w:rsidRPr="00E73B6A">
        <w:rPr>
          <w:rFonts w:asciiTheme="minorHAnsi" w:hAnsiTheme="minorHAnsi" w:cstheme="minorHAnsi"/>
          <w:sz w:val="22"/>
          <w:szCs w:val="22"/>
        </w:rPr>
        <w:t>(2</w:t>
      </w:r>
      <w:r w:rsidRPr="00E73B6A">
        <w:rPr>
          <w:rFonts w:asciiTheme="minorHAnsi" w:hAnsiTheme="minorHAnsi" w:cstheme="minorHAnsi"/>
          <w:sz w:val="22"/>
          <w:szCs w:val="22"/>
        </w:rPr>
        <w:t>7</w:t>
      </w:r>
      <w:r w:rsidR="00BA273C" w:rsidRPr="00E73B6A">
        <w:rPr>
          <w:rFonts w:asciiTheme="minorHAnsi" w:hAnsiTheme="minorHAnsi" w:cstheme="minorHAnsi"/>
          <w:sz w:val="22"/>
          <w:szCs w:val="22"/>
        </w:rPr>
        <w:t>)</w:t>
      </w:r>
    </w:p>
    <w:p w14:paraId="2850592C" w14:textId="77777777" w:rsidR="00BA273C" w:rsidRPr="00E73B6A" w:rsidRDefault="00BA273C" w:rsidP="00FA3531">
      <w:pPr>
        <w:ind w:firstLine="360"/>
        <w:jc w:val="both"/>
        <w:rPr>
          <w:rFonts w:asciiTheme="minorHAnsi" w:hAnsiTheme="minorHAnsi" w:cstheme="minorHAnsi"/>
          <w:sz w:val="22"/>
          <w:szCs w:val="22"/>
        </w:rPr>
      </w:pPr>
      <w:r w:rsidRPr="00E73B6A">
        <w:rPr>
          <w:rFonts w:asciiTheme="minorHAnsi" w:hAnsiTheme="minorHAnsi" w:cstheme="minorHAnsi"/>
          <w:sz w:val="22"/>
          <w:szCs w:val="22"/>
        </w:rPr>
        <w:t>Bezeichnung</w:t>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Pr="00E73B6A">
        <w:rPr>
          <w:rFonts w:asciiTheme="minorHAnsi" w:hAnsiTheme="minorHAnsi" w:cstheme="minorHAnsi"/>
          <w:sz w:val="22"/>
          <w:szCs w:val="22"/>
        </w:rPr>
        <w:t>…</w:t>
      </w:r>
      <w:r w:rsidR="004843A4" w:rsidRPr="00E73B6A">
        <w:rPr>
          <w:rFonts w:asciiTheme="minorHAnsi" w:hAnsiTheme="minorHAnsi" w:cstheme="minorHAnsi"/>
          <w:sz w:val="22"/>
          <w:szCs w:val="22"/>
        </w:rPr>
        <w:t>…….</w:t>
      </w:r>
    </w:p>
    <w:p w14:paraId="2D79B9A3" w14:textId="77777777" w:rsidR="00BA273C" w:rsidRPr="00E73B6A" w:rsidRDefault="00BA273C" w:rsidP="00FA3531">
      <w:pPr>
        <w:ind w:firstLine="360"/>
        <w:jc w:val="both"/>
        <w:rPr>
          <w:rFonts w:asciiTheme="minorHAnsi" w:hAnsiTheme="minorHAnsi" w:cstheme="minorHAnsi"/>
          <w:sz w:val="22"/>
          <w:szCs w:val="22"/>
        </w:rPr>
      </w:pPr>
      <w:r w:rsidRPr="00E73B6A">
        <w:rPr>
          <w:rFonts w:asciiTheme="minorHAnsi" w:hAnsiTheme="minorHAnsi" w:cstheme="minorHAnsi"/>
          <w:sz w:val="22"/>
          <w:szCs w:val="22"/>
        </w:rPr>
        <w:t>Betrag</w:t>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004843A4" w:rsidRPr="00E73B6A">
        <w:rPr>
          <w:rFonts w:asciiTheme="minorHAnsi" w:hAnsiTheme="minorHAnsi" w:cstheme="minorHAnsi"/>
          <w:sz w:val="22"/>
          <w:szCs w:val="22"/>
        </w:rPr>
        <w:tab/>
        <w:t>--------</w:t>
      </w:r>
    </w:p>
    <w:p w14:paraId="31D37516" w14:textId="77777777" w:rsidR="00BA273C" w:rsidRPr="00E73B6A" w:rsidRDefault="00BA273C">
      <w:pPr>
        <w:jc w:val="both"/>
        <w:rPr>
          <w:rFonts w:asciiTheme="minorHAnsi" w:hAnsiTheme="minorHAnsi" w:cstheme="minorHAnsi"/>
          <w:sz w:val="22"/>
          <w:szCs w:val="22"/>
        </w:rPr>
      </w:pP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p>
    <w:p w14:paraId="183FA2CA" w14:textId="77777777" w:rsidR="006F7880" w:rsidRPr="00E73B6A" w:rsidRDefault="00F251A4">
      <w:pPr>
        <w:jc w:val="both"/>
        <w:rPr>
          <w:rFonts w:asciiTheme="minorHAnsi" w:hAnsiTheme="minorHAnsi" w:cstheme="minorHAnsi"/>
          <w:sz w:val="22"/>
          <w:szCs w:val="22"/>
        </w:rPr>
      </w:pPr>
      <w:r w:rsidRPr="00E73B6A">
        <w:rPr>
          <w:rFonts w:asciiTheme="minorHAnsi" w:hAnsiTheme="minorHAnsi" w:cstheme="minorHAnsi"/>
          <w:sz w:val="22"/>
          <w:szCs w:val="22"/>
        </w:rPr>
        <w:t>10</w:t>
      </w:r>
      <w:r w:rsidR="00405572" w:rsidRPr="00E73B6A">
        <w:rPr>
          <w:rFonts w:asciiTheme="minorHAnsi" w:hAnsiTheme="minorHAnsi" w:cstheme="minorHAnsi"/>
          <w:sz w:val="22"/>
          <w:szCs w:val="22"/>
        </w:rPr>
        <w:t>.</w:t>
      </w:r>
      <w:r w:rsidR="006F7880" w:rsidRPr="00E73B6A">
        <w:rPr>
          <w:rFonts w:asciiTheme="minorHAnsi" w:hAnsiTheme="minorHAnsi" w:cstheme="minorHAnsi"/>
          <w:sz w:val="22"/>
          <w:szCs w:val="22"/>
        </w:rPr>
        <w:t xml:space="preserve"> Entgelte für vor- und nachstationäre Behandlungen gemäß § 115 a SGB V </w:t>
      </w:r>
      <w:r w:rsidR="00DD51F8" w:rsidRPr="00E73B6A">
        <w:rPr>
          <w:rFonts w:asciiTheme="minorHAnsi" w:hAnsiTheme="minorHAnsi" w:cstheme="minorHAnsi"/>
          <w:sz w:val="22"/>
          <w:szCs w:val="22"/>
        </w:rPr>
        <w:t>(2</w:t>
      </w:r>
      <w:r w:rsidRPr="00E73B6A">
        <w:rPr>
          <w:rFonts w:asciiTheme="minorHAnsi" w:hAnsiTheme="minorHAnsi" w:cstheme="minorHAnsi"/>
          <w:sz w:val="22"/>
          <w:szCs w:val="22"/>
        </w:rPr>
        <w:t>8</w:t>
      </w:r>
      <w:r w:rsidR="00DD51F8" w:rsidRPr="00E73B6A">
        <w:rPr>
          <w:rFonts w:asciiTheme="minorHAnsi" w:hAnsiTheme="minorHAnsi" w:cstheme="minorHAnsi"/>
          <w:sz w:val="22"/>
          <w:szCs w:val="22"/>
        </w:rPr>
        <w:t>)</w:t>
      </w:r>
      <w:r w:rsidR="006F7880" w:rsidRPr="00E73B6A">
        <w:rPr>
          <w:rFonts w:asciiTheme="minorHAnsi" w:hAnsiTheme="minorHAnsi" w:cstheme="minorHAnsi"/>
          <w:sz w:val="22"/>
          <w:szCs w:val="22"/>
        </w:rPr>
        <w:tab/>
      </w:r>
    </w:p>
    <w:p w14:paraId="5C54D208" w14:textId="77777777" w:rsidR="00B5741F" w:rsidRPr="00E73B6A" w:rsidRDefault="006F7880" w:rsidP="006F7880">
      <w:pPr>
        <w:tabs>
          <w:tab w:val="left" w:pos="360"/>
        </w:tabs>
        <w:jc w:val="both"/>
        <w:rPr>
          <w:rFonts w:asciiTheme="minorHAnsi" w:hAnsiTheme="minorHAnsi" w:cstheme="minorHAnsi"/>
          <w:sz w:val="22"/>
          <w:szCs w:val="22"/>
        </w:rPr>
      </w:pPr>
      <w:r w:rsidRPr="00E73B6A">
        <w:rPr>
          <w:rFonts w:asciiTheme="minorHAnsi" w:hAnsiTheme="minorHAnsi" w:cstheme="minorHAnsi"/>
          <w:sz w:val="22"/>
          <w:szCs w:val="22"/>
        </w:rPr>
        <w:tab/>
      </w:r>
      <w:r w:rsidR="00E9043F" w:rsidRPr="00E73B6A">
        <w:rPr>
          <w:rFonts w:asciiTheme="minorHAnsi" w:hAnsiTheme="minorHAnsi" w:cstheme="minorHAnsi"/>
          <w:sz w:val="22"/>
          <w:szCs w:val="22"/>
        </w:rPr>
        <w:t xml:space="preserve">Bezeichnung der </w:t>
      </w:r>
      <w:r w:rsidRPr="00E73B6A">
        <w:rPr>
          <w:rFonts w:asciiTheme="minorHAnsi" w:hAnsiTheme="minorHAnsi" w:cstheme="minorHAnsi"/>
          <w:sz w:val="22"/>
          <w:szCs w:val="22"/>
        </w:rPr>
        <w:t>Be</w:t>
      </w:r>
      <w:r w:rsidR="00E9043F" w:rsidRPr="00E73B6A">
        <w:rPr>
          <w:rFonts w:asciiTheme="minorHAnsi" w:hAnsiTheme="minorHAnsi" w:cstheme="minorHAnsi"/>
          <w:sz w:val="22"/>
          <w:szCs w:val="22"/>
        </w:rPr>
        <w:t>handlungsleistung</w:t>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00B5741F" w:rsidRPr="00E73B6A">
        <w:rPr>
          <w:rFonts w:asciiTheme="minorHAnsi" w:hAnsiTheme="minorHAnsi" w:cstheme="minorHAnsi"/>
          <w:sz w:val="22"/>
          <w:szCs w:val="22"/>
        </w:rPr>
        <w:t>……….</w:t>
      </w:r>
    </w:p>
    <w:p w14:paraId="3D0A7504" w14:textId="77777777" w:rsidR="006F7880" w:rsidRPr="00E73B6A" w:rsidRDefault="006F7880" w:rsidP="006F7880">
      <w:pPr>
        <w:tabs>
          <w:tab w:val="left" w:pos="360"/>
        </w:tabs>
        <w:jc w:val="both"/>
        <w:rPr>
          <w:rFonts w:asciiTheme="minorHAnsi" w:hAnsiTheme="minorHAnsi" w:cstheme="minorHAnsi"/>
          <w:sz w:val="22"/>
          <w:szCs w:val="22"/>
        </w:rPr>
      </w:pPr>
      <w:r w:rsidRPr="00E73B6A">
        <w:rPr>
          <w:rFonts w:asciiTheme="minorHAnsi" w:hAnsiTheme="minorHAnsi" w:cstheme="minorHAnsi"/>
          <w:sz w:val="22"/>
          <w:szCs w:val="22"/>
        </w:rPr>
        <w:tab/>
        <w:t>Betrag</w:t>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00B5741F" w:rsidRPr="00E73B6A">
        <w:rPr>
          <w:rFonts w:asciiTheme="minorHAnsi" w:hAnsiTheme="minorHAnsi" w:cstheme="minorHAnsi"/>
          <w:sz w:val="22"/>
          <w:szCs w:val="22"/>
        </w:rPr>
        <w:t>--------</w:t>
      </w:r>
    </w:p>
    <w:p w14:paraId="5537FACF" w14:textId="77777777" w:rsidR="00E9043F" w:rsidRPr="00E73B6A" w:rsidRDefault="00E9043F" w:rsidP="006F7880">
      <w:pPr>
        <w:tabs>
          <w:tab w:val="left" w:pos="360"/>
        </w:tabs>
        <w:jc w:val="both"/>
        <w:rPr>
          <w:rFonts w:asciiTheme="minorHAnsi" w:hAnsiTheme="minorHAnsi" w:cstheme="minorHAnsi"/>
          <w:sz w:val="22"/>
          <w:szCs w:val="22"/>
        </w:rPr>
      </w:pPr>
      <w:r w:rsidRPr="00E73B6A">
        <w:rPr>
          <w:rFonts w:asciiTheme="minorHAnsi" w:hAnsiTheme="minorHAnsi" w:cstheme="minorHAnsi"/>
          <w:b/>
          <w:sz w:val="22"/>
          <w:szCs w:val="22"/>
        </w:rPr>
        <w:tab/>
      </w:r>
      <w:r w:rsidRPr="00E73B6A">
        <w:rPr>
          <w:rFonts w:asciiTheme="minorHAnsi" w:hAnsiTheme="minorHAnsi" w:cstheme="minorHAnsi"/>
          <w:sz w:val="22"/>
          <w:szCs w:val="22"/>
        </w:rPr>
        <w:t>Bezeichnung der Leistung mit medizinisch-technischen Großgeräten (2</w:t>
      </w:r>
      <w:r w:rsidR="00F251A4" w:rsidRPr="00E73B6A">
        <w:rPr>
          <w:rFonts w:asciiTheme="minorHAnsi" w:hAnsiTheme="minorHAnsi" w:cstheme="minorHAnsi"/>
          <w:sz w:val="22"/>
          <w:szCs w:val="22"/>
        </w:rPr>
        <w:t>9</w:t>
      </w:r>
      <w:r w:rsidRPr="00E73B6A">
        <w:rPr>
          <w:rFonts w:asciiTheme="minorHAnsi" w:hAnsiTheme="minorHAnsi" w:cstheme="minorHAnsi"/>
          <w:sz w:val="22"/>
          <w:szCs w:val="22"/>
        </w:rPr>
        <w:t>)</w:t>
      </w:r>
      <w:r w:rsidRPr="00E73B6A">
        <w:rPr>
          <w:rFonts w:asciiTheme="minorHAnsi" w:hAnsiTheme="minorHAnsi" w:cstheme="minorHAnsi"/>
          <w:sz w:val="22"/>
          <w:szCs w:val="22"/>
        </w:rPr>
        <w:tab/>
      </w:r>
      <w:r w:rsidR="00B5741F" w:rsidRPr="00E73B6A">
        <w:rPr>
          <w:rFonts w:asciiTheme="minorHAnsi" w:hAnsiTheme="minorHAnsi" w:cstheme="minorHAnsi"/>
          <w:sz w:val="22"/>
          <w:szCs w:val="22"/>
        </w:rPr>
        <w:t>……….</w:t>
      </w:r>
    </w:p>
    <w:p w14:paraId="5F9DC7AA" w14:textId="77777777" w:rsidR="00E9043F" w:rsidRPr="00E73B6A" w:rsidRDefault="00E9043F" w:rsidP="006F7880">
      <w:pPr>
        <w:tabs>
          <w:tab w:val="left" w:pos="360"/>
        </w:tabs>
        <w:jc w:val="both"/>
        <w:rPr>
          <w:rFonts w:asciiTheme="minorHAnsi" w:hAnsiTheme="minorHAnsi" w:cstheme="minorHAnsi"/>
          <w:sz w:val="22"/>
          <w:szCs w:val="22"/>
        </w:rPr>
      </w:pPr>
      <w:r w:rsidRPr="00E73B6A">
        <w:rPr>
          <w:rFonts w:asciiTheme="minorHAnsi" w:hAnsiTheme="minorHAnsi" w:cstheme="minorHAnsi"/>
          <w:sz w:val="22"/>
          <w:szCs w:val="22"/>
        </w:rPr>
        <w:tab/>
        <w:t>Betrag</w:t>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t>--------</w:t>
      </w:r>
    </w:p>
    <w:p w14:paraId="4301B740" w14:textId="77777777" w:rsidR="00E9043F" w:rsidRPr="00E73B6A" w:rsidRDefault="00E9043F" w:rsidP="006F7880">
      <w:pPr>
        <w:tabs>
          <w:tab w:val="left" w:pos="360"/>
        </w:tabs>
        <w:jc w:val="both"/>
        <w:rPr>
          <w:rFonts w:asciiTheme="minorHAnsi" w:hAnsiTheme="minorHAnsi" w:cstheme="minorHAnsi"/>
          <w:b/>
          <w:sz w:val="22"/>
          <w:szCs w:val="22"/>
        </w:rPr>
      </w:pPr>
      <w:r w:rsidRPr="00E73B6A">
        <w:rPr>
          <w:rFonts w:asciiTheme="minorHAnsi" w:hAnsiTheme="minorHAnsi" w:cstheme="minorHAnsi"/>
          <w:sz w:val="22"/>
          <w:szCs w:val="22"/>
        </w:rPr>
        <w:tab/>
      </w:r>
      <w:r w:rsidRPr="00E73B6A">
        <w:rPr>
          <w:rFonts w:asciiTheme="minorHAnsi" w:hAnsiTheme="minorHAnsi" w:cstheme="minorHAnsi"/>
          <w:b/>
          <w:sz w:val="22"/>
          <w:szCs w:val="22"/>
        </w:rPr>
        <w:t xml:space="preserve"> </w:t>
      </w:r>
    </w:p>
    <w:p w14:paraId="33DFDAB5" w14:textId="77777777" w:rsidR="006F7880" w:rsidRPr="00E73B6A" w:rsidRDefault="006F7880">
      <w:pPr>
        <w:jc w:val="both"/>
        <w:rPr>
          <w:rFonts w:asciiTheme="minorHAnsi" w:hAnsiTheme="minorHAnsi" w:cstheme="minorHAnsi"/>
          <w:sz w:val="22"/>
          <w:szCs w:val="22"/>
        </w:rPr>
      </w:pPr>
    </w:p>
    <w:p w14:paraId="2DD61E08" w14:textId="77777777" w:rsidR="00B5741F" w:rsidRPr="00E73B6A" w:rsidRDefault="00405572">
      <w:pPr>
        <w:jc w:val="both"/>
        <w:rPr>
          <w:rFonts w:asciiTheme="minorHAnsi" w:hAnsiTheme="minorHAnsi" w:cstheme="minorHAnsi"/>
          <w:sz w:val="22"/>
          <w:szCs w:val="22"/>
        </w:rPr>
      </w:pPr>
      <w:r w:rsidRPr="00E73B6A">
        <w:rPr>
          <w:rFonts w:asciiTheme="minorHAnsi" w:hAnsiTheme="minorHAnsi" w:cstheme="minorHAnsi"/>
          <w:sz w:val="22"/>
          <w:szCs w:val="22"/>
        </w:rPr>
        <w:t>1</w:t>
      </w:r>
      <w:r w:rsidR="00F251A4" w:rsidRPr="00E73B6A">
        <w:rPr>
          <w:rFonts w:asciiTheme="minorHAnsi" w:hAnsiTheme="minorHAnsi" w:cstheme="minorHAnsi"/>
          <w:sz w:val="22"/>
          <w:szCs w:val="22"/>
        </w:rPr>
        <w:t>1</w:t>
      </w:r>
      <w:r w:rsidR="00BA273C" w:rsidRPr="00E73B6A">
        <w:rPr>
          <w:rFonts w:asciiTheme="minorHAnsi" w:hAnsiTheme="minorHAnsi" w:cstheme="minorHAnsi"/>
          <w:sz w:val="22"/>
          <w:szCs w:val="22"/>
        </w:rPr>
        <w:t>. Zwischensumme</w:t>
      </w:r>
      <w:r w:rsidR="00BA273C" w:rsidRPr="00E73B6A">
        <w:rPr>
          <w:rFonts w:asciiTheme="minorHAnsi" w:hAnsiTheme="minorHAnsi" w:cstheme="minorHAnsi"/>
          <w:sz w:val="22"/>
          <w:szCs w:val="22"/>
        </w:rPr>
        <w:tab/>
      </w:r>
      <w:r w:rsidR="00BA273C" w:rsidRPr="00E73B6A">
        <w:rPr>
          <w:rFonts w:asciiTheme="minorHAnsi" w:hAnsiTheme="minorHAnsi" w:cstheme="minorHAnsi"/>
          <w:sz w:val="22"/>
          <w:szCs w:val="22"/>
        </w:rPr>
        <w:tab/>
      </w:r>
      <w:r w:rsidR="00BA273C" w:rsidRPr="00E73B6A">
        <w:rPr>
          <w:rFonts w:asciiTheme="minorHAnsi" w:hAnsiTheme="minorHAnsi" w:cstheme="minorHAnsi"/>
          <w:sz w:val="22"/>
          <w:szCs w:val="22"/>
        </w:rPr>
        <w:tab/>
      </w:r>
      <w:r w:rsidR="00BA273C" w:rsidRPr="00E73B6A">
        <w:rPr>
          <w:rFonts w:asciiTheme="minorHAnsi" w:hAnsiTheme="minorHAnsi" w:cstheme="minorHAnsi"/>
          <w:sz w:val="22"/>
          <w:szCs w:val="22"/>
        </w:rPr>
        <w:tab/>
      </w:r>
      <w:r w:rsidR="00BA273C" w:rsidRPr="00E73B6A">
        <w:rPr>
          <w:rFonts w:asciiTheme="minorHAnsi" w:hAnsiTheme="minorHAnsi" w:cstheme="minorHAnsi"/>
          <w:sz w:val="22"/>
          <w:szCs w:val="22"/>
        </w:rPr>
        <w:tab/>
      </w:r>
      <w:r w:rsidR="00BA273C" w:rsidRPr="00E73B6A">
        <w:rPr>
          <w:rFonts w:asciiTheme="minorHAnsi" w:hAnsiTheme="minorHAnsi" w:cstheme="minorHAnsi"/>
          <w:sz w:val="22"/>
          <w:szCs w:val="22"/>
        </w:rPr>
        <w:tab/>
      </w:r>
      <w:r w:rsidR="00BA273C" w:rsidRPr="00E73B6A">
        <w:rPr>
          <w:rFonts w:asciiTheme="minorHAnsi" w:hAnsiTheme="minorHAnsi" w:cstheme="minorHAnsi"/>
          <w:sz w:val="22"/>
          <w:szCs w:val="22"/>
        </w:rPr>
        <w:tab/>
        <w:t xml:space="preserve"> </w:t>
      </w:r>
      <w:r w:rsidR="00BA273C" w:rsidRPr="00E73B6A">
        <w:rPr>
          <w:rFonts w:asciiTheme="minorHAnsi" w:hAnsiTheme="minorHAnsi" w:cstheme="minorHAnsi"/>
          <w:sz w:val="22"/>
          <w:szCs w:val="22"/>
        </w:rPr>
        <w:tab/>
      </w:r>
      <w:r w:rsidR="00BA273C"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p>
    <w:p w14:paraId="0A4AEF4D" w14:textId="77777777" w:rsidR="00BA273C" w:rsidRPr="00E73B6A" w:rsidRDefault="00B5741F" w:rsidP="00E73B6A">
      <w:pPr>
        <w:jc w:val="right"/>
        <w:rPr>
          <w:rFonts w:asciiTheme="minorHAnsi" w:hAnsiTheme="minorHAnsi" w:cstheme="minorHAnsi"/>
          <w:sz w:val="22"/>
          <w:szCs w:val="22"/>
        </w:rPr>
      </w:pPr>
      <w:r w:rsidRPr="00E73B6A">
        <w:rPr>
          <w:rFonts w:asciiTheme="minorHAnsi" w:hAnsiTheme="minorHAnsi" w:cstheme="minorHAnsi"/>
          <w:sz w:val="22"/>
          <w:szCs w:val="22"/>
        </w:rPr>
        <w:t>=</w:t>
      </w:r>
      <w:r w:rsidR="00BA273C" w:rsidRPr="00E73B6A">
        <w:rPr>
          <w:rFonts w:asciiTheme="minorHAnsi" w:hAnsiTheme="minorHAnsi" w:cstheme="minorHAnsi"/>
          <w:sz w:val="22"/>
          <w:szCs w:val="22"/>
        </w:rPr>
        <w:t>====</w:t>
      </w:r>
    </w:p>
    <w:p w14:paraId="77CB2101" w14:textId="77777777" w:rsidR="00BA273C" w:rsidRPr="00E73B6A" w:rsidRDefault="006F7880">
      <w:pPr>
        <w:jc w:val="both"/>
        <w:rPr>
          <w:rFonts w:asciiTheme="minorHAnsi" w:hAnsiTheme="minorHAnsi" w:cstheme="minorHAnsi"/>
          <w:sz w:val="22"/>
          <w:szCs w:val="22"/>
        </w:rPr>
      </w:pPr>
      <w:r w:rsidRPr="00E73B6A">
        <w:rPr>
          <w:rFonts w:asciiTheme="minorHAnsi" w:hAnsiTheme="minorHAnsi" w:cstheme="minorHAnsi"/>
          <w:sz w:val="22"/>
          <w:szCs w:val="22"/>
        </w:rPr>
        <w:t>1</w:t>
      </w:r>
      <w:r w:rsidR="00F251A4" w:rsidRPr="00E73B6A">
        <w:rPr>
          <w:rFonts w:asciiTheme="minorHAnsi" w:hAnsiTheme="minorHAnsi" w:cstheme="minorHAnsi"/>
          <w:sz w:val="22"/>
          <w:szCs w:val="22"/>
        </w:rPr>
        <w:t>2.</w:t>
      </w:r>
      <w:r w:rsidR="00BA273C" w:rsidRPr="00E73B6A">
        <w:rPr>
          <w:rFonts w:asciiTheme="minorHAnsi" w:hAnsiTheme="minorHAnsi" w:cstheme="minorHAnsi"/>
          <w:sz w:val="22"/>
          <w:szCs w:val="22"/>
        </w:rPr>
        <w:t xml:space="preserve"> Zuschläge</w:t>
      </w:r>
      <w:r w:rsidR="00615516" w:rsidRPr="00E73B6A">
        <w:rPr>
          <w:rFonts w:asciiTheme="minorHAnsi" w:hAnsiTheme="minorHAnsi" w:cstheme="minorHAnsi"/>
          <w:sz w:val="22"/>
          <w:szCs w:val="22"/>
        </w:rPr>
        <w:t xml:space="preserve">, </w:t>
      </w:r>
      <w:r w:rsidR="00BA273C" w:rsidRPr="00E73B6A">
        <w:rPr>
          <w:rFonts w:asciiTheme="minorHAnsi" w:hAnsiTheme="minorHAnsi" w:cstheme="minorHAnsi"/>
          <w:sz w:val="22"/>
          <w:szCs w:val="22"/>
        </w:rPr>
        <w:t>Abschläge</w:t>
      </w:r>
      <w:r w:rsidR="00615516" w:rsidRPr="00E73B6A">
        <w:rPr>
          <w:rFonts w:asciiTheme="minorHAnsi" w:hAnsiTheme="minorHAnsi" w:cstheme="minorHAnsi"/>
          <w:sz w:val="22"/>
          <w:szCs w:val="22"/>
        </w:rPr>
        <w:t xml:space="preserve"> und Abzüge</w:t>
      </w:r>
    </w:p>
    <w:p w14:paraId="46BE20DE" w14:textId="77777777" w:rsidR="00BA273C" w:rsidRPr="00E73B6A" w:rsidRDefault="00BA273C">
      <w:pPr>
        <w:jc w:val="both"/>
        <w:rPr>
          <w:rFonts w:asciiTheme="minorHAnsi" w:hAnsiTheme="minorHAnsi" w:cstheme="minorHAnsi"/>
          <w:sz w:val="22"/>
          <w:szCs w:val="22"/>
        </w:rPr>
      </w:pPr>
    </w:p>
    <w:p w14:paraId="06FFC815" w14:textId="77777777" w:rsidR="00BA273C" w:rsidRPr="00E73B6A" w:rsidRDefault="006F7880" w:rsidP="00FA3531">
      <w:pPr>
        <w:ind w:firstLine="360"/>
        <w:jc w:val="both"/>
        <w:rPr>
          <w:rFonts w:asciiTheme="minorHAnsi" w:hAnsiTheme="minorHAnsi" w:cstheme="minorHAnsi"/>
          <w:sz w:val="22"/>
          <w:szCs w:val="22"/>
        </w:rPr>
      </w:pPr>
      <w:r w:rsidRPr="00E73B6A">
        <w:rPr>
          <w:rFonts w:asciiTheme="minorHAnsi" w:hAnsiTheme="minorHAnsi" w:cstheme="minorHAnsi"/>
          <w:sz w:val="22"/>
          <w:szCs w:val="22"/>
        </w:rPr>
        <w:t>1</w:t>
      </w:r>
      <w:r w:rsidR="00F251A4" w:rsidRPr="00E73B6A">
        <w:rPr>
          <w:rFonts w:asciiTheme="minorHAnsi" w:hAnsiTheme="minorHAnsi" w:cstheme="minorHAnsi"/>
          <w:sz w:val="22"/>
          <w:szCs w:val="22"/>
        </w:rPr>
        <w:t>2</w:t>
      </w:r>
      <w:r w:rsidR="00BA273C" w:rsidRPr="00E73B6A">
        <w:rPr>
          <w:rFonts w:asciiTheme="minorHAnsi" w:hAnsiTheme="minorHAnsi" w:cstheme="minorHAnsi"/>
          <w:sz w:val="22"/>
          <w:szCs w:val="22"/>
        </w:rPr>
        <w:t>.1</w:t>
      </w:r>
      <w:r w:rsidR="004F3453" w:rsidRPr="00E73B6A">
        <w:rPr>
          <w:rFonts w:asciiTheme="minorHAnsi" w:hAnsiTheme="minorHAnsi" w:cstheme="minorHAnsi"/>
          <w:sz w:val="22"/>
          <w:szCs w:val="22"/>
        </w:rPr>
        <w:t>.</w:t>
      </w:r>
      <w:r w:rsidR="00BA273C" w:rsidRPr="00E73B6A">
        <w:rPr>
          <w:rFonts w:asciiTheme="minorHAnsi" w:hAnsiTheme="minorHAnsi" w:cstheme="minorHAnsi"/>
          <w:sz w:val="22"/>
          <w:szCs w:val="22"/>
        </w:rPr>
        <w:t xml:space="preserve"> </w:t>
      </w:r>
      <w:r w:rsidR="007A1A20" w:rsidRPr="00E73B6A">
        <w:rPr>
          <w:rFonts w:asciiTheme="minorHAnsi" w:hAnsiTheme="minorHAnsi" w:cstheme="minorHAnsi"/>
          <w:sz w:val="22"/>
          <w:szCs w:val="22"/>
        </w:rPr>
        <w:t xml:space="preserve">     </w:t>
      </w:r>
      <w:r w:rsidR="00BA273C" w:rsidRPr="00E73B6A">
        <w:rPr>
          <w:rFonts w:asciiTheme="minorHAnsi" w:hAnsiTheme="minorHAnsi" w:cstheme="minorHAnsi"/>
          <w:sz w:val="22"/>
          <w:szCs w:val="22"/>
        </w:rPr>
        <w:t>Zuschlag</w:t>
      </w:r>
    </w:p>
    <w:p w14:paraId="1DAB8288" w14:textId="77777777" w:rsidR="004843A4" w:rsidRPr="00E73B6A" w:rsidRDefault="004843A4" w:rsidP="00FA3531">
      <w:pPr>
        <w:ind w:firstLine="360"/>
        <w:jc w:val="both"/>
        <w:rPr>
          <w:rFonts w:asciiTheme="minorHAnsi" w:hAnsiTheme="minorHAnsi" w:cstheme="minorHAnsi"/>
          <w:sz w:val="22"/>
          <w:szCs w:val="22"/>
        </w:rPr>
      </w:pPr>
    </w:p>
    <w:p w14:paraId="57BB5806" w14:textId="77777777" w:rsidR="00BA273C" w:rsidRPr="00E73B6A" w:rsidRDefault="00116DF1" w:rsidP="00116DF1">
      <w:pPr>
        <w:ind w:left="360"/>
        <w:jc w:val="both"/>
        <w:rPr>
          <w:rFonts w:asciiTheme="minorHAnsi" w:hAnsiTheme="minorHAnsi" w:cstheme="minorHAnsi"/>
          <w:sz w:val="22"/>
          <w:szCs w:val="22"/>
        </w:rPr>
      </w:pPr>
      <w:proofErr w:type="gramStart"/>
      <w:r w:rsidRPr="00E73B6A">
        <w:rPr>
          <w:rFonts w:asciiTheme="minorHAnsi" w:hAnsiTheme="minorHAnsi" w:cstheme="minorHAnsi"/>
          <w:sz w:val="22"/>
          <w:szCs w:val="22"/>
        </w:rPr>
        <w:lastRenderedPageBreak/>
        <w:t>1</w:t>
      </w:r>
      <w:r w:rsidR="00F251A4" w:rsidRPr="00E73B6A">
        <w:rPr>
          <w:rFonts w:asciiTheme="minorHAnsi" w:hAnsiTheme="minorHAnsi" w:cstheme="minorHAnsi"/>
          <w:sz w:val="22"/>
          <w:szCs w:val="22"/>
        </w:rPr>
        <w:t>2</w:t>
      </w:r>
      <w:r w:rsidRPr="00E73B6A">
        <w:rPr>
          <w:rFonts w:asciiTheme="minorHAnsi" w:hAnsiTheme="minorHAnsi" w:cstheme="minorHAnsi"/>
          <w:sz w:val="22"/>
          <w:szCs w:val="22"/>
        </w:rPr>
        <w:t xml:space="preserve">.1.1.  </w:t>
      </w:r>
      <w:r w:rsidR="00BA273C" w:rsidRPr="00E73B6A">
        <w:rPr>
          <w:rFonts w:asciiTheme="minorHAnsi" w:hAnsiTheme="minorHAnsi" w:cstheme="minorHAnsi"/>
          <w:sz w:val="22"/>
          <w:szCs w:val="22"/>
        </w:rPr>
        <w:t>Sicherstellungszuschlag</w:t>
      </w:r>
      <w:proofErr w:type="gramEnd"/>
      <w:r w:rsidR="00BA273C" w:rsidRPr="00E73B6A">
        <w:rPr>
          <w:rFonts w:asciiTheme="minorHAnsi" w:hAnsiTheme="minorHAnsi" w:cstheme="minorHAnsi"/>
          <w:sz w:val="22"/>
          <w:szCs w:val="22"/>
        </w:rPr>
        <w:t xml:space="preserve"> gemäß § 5 Abs. 2 </w:t>
      </w:r>
      <w:proofErr w:type="spellStart"/>
      <w:r w:rsidR="00BA273C" w:rsidRPr="00E73B6A">
        <w:rPr>
          <w:rFonts w:asciiTheme="minorHAnsi" w:hAnsiTheme="minorHAnsi" w:cstheme="minorHAnsi"/>
          <w:sz w:val="22"/>
          <w:szCs w:val="22"/>
        </w:rPr>
        <w:t>KHEntgG</w:t>
      </w:r>
      <w:proofErr w:type="spellEnd"/>
      <w:r w:rsidR="001C6AB5" w:rsidRPr="00E73B6A">
        <w:rPr>
          <w:rFonts w:asciiTheme="minorHAnsi" w:hAnsiTheme="minorHAnsi" w:cstheme="minorHAnsi"/>
          <w:sz w:val="22"/>
          <w:szCs w:val="22"/>
        </w:rPr>
        <w:t xml:space="preserve"> (</w:t>
      </w:r>
      <w:r w:rsidR="00F251A4" w:rsidRPr="00E73B6A">
        <w:rPr>
          <w:rFonts w:asciiTheme="minorHAnsi" w:hAnsiTheme="minorHAnsi" w:cstheme="minorHAnsi"/>
          <w:sz w:val="22"/>
          <w:szCs w:val="22"/>
        </w:rPr>
        <w:t>30</w:t>
      </w:r>
      <w:r w:rsidR="001C6AB5" w:rsidRPr="00E73B6A">
        <w:rPr>
          <w:rFonts w:asciiTheme="minorHAnsi" w:hAnsiTheme="minorHAnsi" w:cstheme="minorHAnsi"/>
          <w:sz w:val="22"/>
          <w:szCs w:val="22"/>
        </w:rPr>
        <w:t>)</w:t>
      </w:r>
      <w:r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7F2A8A"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bookmarkStart w:id="1" w:name="_Hlk90455178"/>
      <w:r w:rsidR="004843A4" w:rsidRPr="00E73B6A">
        <w:rPr>
          <w:rFonts w:asciiTheme="minorHAnsi" w:hAnsiTheme="minorHAnsi" w:cstheme="minorHAnsi"/>
          <w:sz w:val="22"/>
          <w:szCs w:val="22"/>
        </w:rPr>
        <w:t>--------</w:t>
      </w:r>
      <w:bookmarkEnd w:id="1"/>
    </w:p>
    <w:p w14:paraId="492CB5FF" w14:textId="77777777" w:rsidR="007F2A8A" w:rsidRPr="00E73B6A" w:rsidRDefault="00116DF1" w:rsidP="00AE0BBA">
      <w:pPr>
        <w:tabs>
          <w:tab w:val="left" w:pos="900"/>
          <w:tab w:val="left" w:pos="1080"/>
        </w:tabs>
        <w:ind w:left="360"/>
        <w:jc w:val="both"/>
        <w:rPr>
          <w:rFonts w:asciiTheme="minorHAnsi" w:hAnsiTheme="minorHAnsi" w:cstheme="minorHAnsi"/>
          <w:sz w:val="22"/>
          <w:szCs w:val="22"/>
        </w:rPr>
      </w:pPr>
      <w:proofErr w:type="gramStart"/>
      <w:r w:rsidRPr="00E73B6A">
        <w:rPr>
          <w:rFonts w:asciiTheme="minorHAnsi" w:hAnsiTheme="minorHAnsi" w:cstheme="minorHAnsi"/>
          <w:sz w:val="22"/>
          <w:szCs w:val="22"/>
        </w:rPr>
        <w:t>1</w:t>
      </w:r>
      <w:r w:rsidR="00F251A4" w:rsidRPr="00E73B6A">
        <w:rPr>
          <w:rFonts w:asciiTheme="minorHAnsi" w:hAnsiTheme="minorHAnsi" w:cstheme="minorHAnsi"/>
          <w:sz w:val="22"/>
          <w:szCs w:val="22"/>
        </w:rPr>
        <w:t>2</w:t>
      </w:r>
      <w:r w:rsidRPr="00E73B6A">
        <w:rPr>
          <w:rFonts w:asciiTheme="minorHAnsi" w:hAnsiTheme="minorHAnsi" w:cstheme="minorHAnsi"/>
          <w:sz w:val="22"/>
          <w:szCs w:val="22"/>
        </w:rPr>
        <w:t>.1.2</w:t>
      </w:r>
      <w:r w:rsidR="00AE0BBA" w:rsidRPr="00E73B6A">
        <w:rPr>
          <w:rFonts w:asciiTheme="minorHAnsi" w:hAnsiTheme="minorHAnsi" w:cstheme="minorHAnsi"/>
          <w:sz w:val="22"/>
          <w:szCs w:val="22"/>
        </w:rPr>
        <w:t>.</w:t>
      </w:r>
      <w:r w:rsidR="007F2A8A" w:rsidRPr="00E73B6A">
        <w:rPr>
          <w:rFonts w:asciiTheme="minorHAnsi" w:hAnsiTheme="minorHAnsi" w:cstheme="minorHAnsi"/>
          <w:sz w:val="22"/>
          <w:szCs w:val="22"/>
        </w:rPr>
        <w:t xml:space="preserve">  zur</w:t>
      </w:r>
      <w:proofErr w:type="gramEnd"/>
      <w:r w:rsidR="007F2A8A" w:rsidRPr="00E73B6A">
        <w:rPr>
          <w:rFonts w:asciiTheme="minorHAnsi" w:hAnsiTheme="minorHAnsi" w:cstheme="minorHAnsi"/>
          <w:sz w:val="22"/>
          <w:szCs w:val="22"/>
        </w:rPr>
        <w:t xml:space="preserve"> Sicherstellung einer zusätzlichen Finanzierung von Krankenhaus-</w:t>
      </w:r>
    </w:p>
    <w:p w14:paraId="534ECCFB" w14:textId="77777777" w:rsidR="00BA273C" w:rsidRPr="00E73B6A" w:rsidRDefault="007F2A8A" w:rsidP="00AE0BBA">
      <w:pPr>
        <w:tabs>
          <w:tab w:val="left" w:pos="900"/>
          <w:tab w:val="left" w:pos="1080"/>
        </w:tabs>
        <w:ind w:left="360"/>
        <w:jc w:val="both"/>
        <w:rPr>
          <w:rFonts w:asciiTheme="minorHAnsi" w:hAnsiTheme="minorHAnsi" w:cstheme="minorHAnsi"/>
          <w:sz w:val="22"/>
          <w:szCs w:val="22"/>
        </w:rPr>
      </w:pPr>
      <w:r w:rsidRPr="00E73B6A">
        <w:rPr>
          <w:rFonts w:asciiTheme="minorHAnsi" w:hAnsiTheme="minorHAnsi" w:cstheme="minorHAnsi"/>
          <w:sz w:val="22"/>
          <w:szCs w:val="22"/>
        </w:rPr>
        <w:tab/>
        <w:t xml:space="preserve">   </w:t>
      </w:r>
      <w:proofErr w:type="spellStart"/>
      <w:r w:rsidRPr="00E73B6A">
        <w:rPr>
          <w:rFonts w:asciiTheme="minorHAnsi" w:hAnsiTheme="minorHAnsi" w:cstheme="minorHAnsi"/>
          <w:sz w:val="22"/>
          <w:szCs w:val="22"/>
        </w:rPr>
        <w:t>standorten</w:t>
      </w:r>
      <w:proofErr w:type="spellEnd"/>
      <w:r w:rsidRPr="00E73B6A">
        <w:rPr>
          <w:rFonts w:asciiTheme="minorHAnsi" w:hAnsiTheme="minorHAnsi" w:cstheme="minorHAnsi"/>
          <w:sz w:val="22"/>
          <w:szCs w:val="22"/>
        </w:rPr>
        <w:t xml:space="preserve"> in ländlichen Versorgungslagen gem. § 5 Abs. 2a </w:t>
      </w:r>
      <w:proofErr w:type="spellStart"/>
      <w:r w:rsidRPr="00E73B6A">
        <w:rPr>
          <w:rFonts w:asciiTheme="minorHAnsi" w:hAnsiTheme="minorHAnsi" w:cstheme="minorHAnsi"/>
          <w:sz w:val="22"/>
          <w:szCs w:val="22"/>
        </w:rPr>
        <w:t>KHEntgG</w:t>
      </w:r>
      <w:proofErr w:type="spellEnd"/>
      <w:r w:rsidRPr="00E73B6A">
        <w:rPr>
          <w:rFonts w:asciiTheme="minorHAnsi" w:hAnsiTheme="minorHAnsi" w:cstheme="minorHAnsi"/>
          <w:sz w:val="22"/>
          <w:szCs w:val="22"/>
        </w:rPr>
        <w:t xml:space="preserve"> (3</w:t>
      </w:r>
      <w:r w:rsidR="00F251A4" w:rsidRPr="00E73B6A">
        <w:rPr>
          <w:rFonts w:asciiTheme="minorHAnsi" w:hAnsiTheme="minorHAnsi" w:cstheme="minorHAnsi"/>
          <w:sz w:val="22"/>
          <w:szCs w:val="22"/>
        </w:rPr>
        <w:t>1</w:t>
      </w:r>
      <w:r w:rsidRPr="00E73B6A">
        <w:rPr>
          <w:rFonts w:asciiTheme="minorHAnsi" w:hAnsiTheme="minorHAnsi" w:cstheme="minorHAnsi"/>
          <w:sz w:val="22"/>
          <w:szCs w:val="22"/>
        </w:rPr>
        <w:t>)</w:t>
      </w:r>
      <w:r w:rsidRPr="00E73B6A">
        <w:rPr>
          <w:rFonts w:asciiTheme="minorHAnsi" w:hAnsiTheme="minorHAnsi" w:cstheme="minorHAnsi"/>
          <w:sz w:val="22"/>
          <w:szCs w:val="22"/>
        </w:rPr>
        <w:tab/>
      </w:r>
      <w:r w:rsidRPr="00E73B6A">
        <w:rPr>
          <w:rFonts w:asciiTheme="minorHAnsi" w:hAnsiTheme="minorHAnsi" w:cstheme="minorHAnsi"/>
          <w:sz w:val="22"/>
          <w:szCs w:val="22"/>
        </w:rPr>
        <w:tab/>
      </w:r>
      <w:r w:rsidR="00B5741F" w:rsidRPr="00E73B6A">
        <w:rPr>
          <w:rFonts w:asciiTheme="minorHAnsi" w:hAnsiTheme="minorHAnsi" w:cstheme="minorHAnsi"/>
          <w:sz w:val="22"/>
          <w:szCs w:val="22"/>
        </w:rPr>
        <w:t>--------</w:t>
      </w:r>
      <w:r w:rsidRPr="00E73B6A">
        <w:rPr>
          <w:rFonts w:asciiTheme="minorHAnsi" w:hAnsiTheme="minorHAnsi" w:cstheme="minorHAnsi"/>
          <w:sz w:val="22"/>
          <w:szCs w:val="22"/>
        </w:rPr>
        <w:t>1</w:t>
      </w:r>
      <w:r w:rsidR="00F251A4" w:rsidRPr="00E73B6A">
        <w:rPr>
          <w:rFonts w:asciiTheme="minorHAnsi" w:hAnsiTheme="minorHAnsi" w:cstheme="minorHAnsi"/>
          <w:sz w:val="22"/>
          <w:szCs w:val="22"/>
        </w:rPr>
        <w:t>2</w:t>
      </w:r>
      <w:r w:rsidRPr="00E73B6A">
        <w:rPr>
          <w:rFonts w:asciiTheme="minorHAnsi" w:hAnsiTheme="minorHAnsi" w:cstheme="minorHAnsi"/>
          <w:sz w:val="22"/>
          <w:szCs w:val="22"/>
        </w:rPr>
        <w:t xml:space="preserve">.1.3.  </w:t>
      </w:r>
      <w:r w:rsidR="00BA273C" w:rsidRPr="00E73B6A">
        <w:rPr>
          <w:rFonts w:asciiTheme="minorHAnsi" w:hAnsiTheme="minorHAnsi" w:cstheme="minorHAnsi"/>
          <w:sz w:val="22"/>
          <w:szCs w:val="22"/>
        </w:rPr>
        <w:t xml:space="preserve">für Zentren und Schwerpunkte gemäß § 5 Abs. 3 </w:t>
      </w:r>
      <w:proofErr w:type="spellStart"/>
      <w:r w:rsidR="00BA273C" w:rsidRPr="00E73B6A">
        <w:rPr>
          <w:rFonts w:asciiTheme="minorHAnsi" w:hAnsiTheme="minorHAnsi" w:cstheme="minorHAnsi"/>
          <w:sz w:val="22"/>
          <w:szCs w:val="22"/>
        </w:rPr>
        <w:t>KHEntgG</w:t>
      </w:r>
      <w:proofErr w:type="spellEnd"/>
      <w:r w:rsidR="001C6AB5" w:rsidRPr="00E73B6A">
        <w:rPr>
          <w:rFonts w:asciiTheme="minorHAnsi" w:hAnsiTheme="minorHAnsi" w:cstheme="minorHAnsi"/>
          <w:sz w:val="22"/>
          <w:szCs w:val="22"/>
        </w:rPr>
        <w:t xml:space="preserve"> (</w:t>
      </w:r>
      <w:r w:rsidRPr="00E73B6A">
        <w:rPr>
          <w:rFonts w:asciiTheme="minorHAnsi" w:hAnsiTheme="minorHAnsi" w:cstheme="minorHAnsi"/>
          <w:sz w:val="22"/>
          <w:szCs w:val="22"/>
        </w:rPr>
        <w:t>3</w:t>
      </w:r>
      <w:r w:rsidR="00F251A4" w:rsidRPr="00E73B6A">
        <w:rPr>
          <w:rFonts w:asciiTheme="minorHAnsi" w:hAnsiTheme="minorHAnsi" w:cstheme="minorHAnsi"/>
          <w:sz w:val="22"/>
          <w:szCs w:val="22"/>
        </w:rPr>
        <w:t>2</w:t>
      </w:r>
      <w:r w:rsidR="001C6AB5" w:rsidRPr="00E73B6A">
        <w:rPr>
          <w:rFonts w:asciiTheme="minorHAnsi" w:hAnsiTheme="minorHAnsi" w:cstheme="minorHAnsi"/>
          <w:sz w:val="22"/>
          <w:szCs w:val="22"/>
        </w:rPr>
        <w:t>)</w:t>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t>--------</w:t>
      </w:r>
    </w:p>
    <w:p w14:paraId="111A8EC1" w14:textId="77777777" w:rsidR="00734A19" w:rsidRPr="00E73B6A" w:rsidRDefault="00116DF1" w:rsidP="00116DF1">
      <w:pPr>
        <w:ind w:left="360"/>
        <w:jc w:val="both"/>
        <w:rPr>
          <w:rFonts w:asciiTheme="minorHAnsi" w:hAnsiTheme="minorHAnsi" w:cstheme="minorHAnsi"/>
          <w:sz w:val="22"/>
          <w:szCs w:val="22"/>
        </w:rPr>
      </w:pPr>
      <w:proofErr w:type="gramStart"/>
      <w:r w:rsidRPr="00E73B6A">
        <w:rPr>
          <w:rFonts w:asciiTheme="minorHAnsi" w:hAnsiTheme="minorHAnsi" w:cstheme="minorHAnsi"/>
          <w:sz w:val="22"/>
          <w:szCs w:val="22"/>
        </w:rPr>
        <w:t>1</w:t>
      </w:r>
      <w:r w:rsidR="00F251A4" w:rsidRPr="00E73B6A">
        <w:rPr>
          <w:rFonts w:asciiTheme="minorHAnsi" w:hAnsiTheme="minorHAnsi" w:cstheme="minorHAnsi"/>
          <w:sz w:val="22"/>
          <w:szCs w:val="22"/>
        </w:rPr>
        <w:t>2</w:t>
      </w:r>
      <w:r w:rsidRPr="00E73B6A">
        <w:rPr>
          <w:rFonts w:asciiTheme="minorHAnsi" w:hAnsiTheme="minorHAnsi" w:cstheme="minorHAnsi"/>
          <w:sz w:val="22"/>
          <w:szCs w:val="22"/>
        </w:rPr>
        <w:t>.1.</w:t>
      </w:r>
      <w:r w:rsidR="007F2A8A" w:rsidRPr="00E73B6A">
        <w:rPr>
          <w:rFonts w:asciiTheme="minorHAnsi" w:hAnsiTheme="minorHAnsi" w:cstheme="minorHAnsi"/>
          <w:sz w:val="22"/>
          <w:szCs w:val="22"/>
        </w:rPr>
        <w:t>4</w:t>
      </w:r>
      <w:r w:rsidRPr="00E73B6A">
        <w:rPr>
          <w:rFonts w:asciiTheme="minorHAnsi" w:hAnsiTheme="minorHAnsi" w:cstheme="minorHAnsi"/>
          <w:sz w:val="22"/>
          <w:szCs w:val="22"/>
        </w:rPr>
        <w:t xml:space="preserve">.  </w:t>
      </w:r>
      <w:r w:rsidR="00BA273C" w:rsidRPr="00E73B6A">
        <w:rPr>
          <w:rFonts w:asciiTheme="minorHAnsi" w:hAnsiTheme="minorHAnsi" w:cstheme="minorHAnsi"/>
          <w:sz w:val="22"/>
          <w:szCs w:val="22"/>
        </w:rPr>
        <w:t>Ausbi</w:t>
      </w:r>
      <w:r w:rsidR="001C6AB5" w:rsidRPr="00E73B6A">
        <w:rPr>
          <w:rFonts w:asciiTheme="minorHAnsi" w:hAnsiTheme="minorHAnsi" w:cstheme="minorHAnsi"/>
          <w:sz w:val="22"/>
          <w:szCs w:val="22"/>
        </w:rPr>
        <w:t>ld</w:t>
      </w:r>
      <w:r w:rsidR="00B73008" w:rsidRPr="00E73B6A">
        <w:rPr>
          <w:rFonts w:asciiTheme="minorHAnsi" w:hAnsiTheme="minorHAnsi" w:cstheme="minorHAnsi"/>
          <w:sz w:val="22"/>
          <w:szCs w:val="22"/>
        </w:rPr>
        <w:t>ungszuschlag</w:t>
      </w:r>
      <w:proofErr w:type="gramEnd"/>
      <w:r w:rsidR="00B73008" w:rsidRPr="00E73B6A">
        <w:rPr>
          <w:rFonts w:asciiTheme="minorHAnsi" w:hAnsiTheme="minorHAnsi" w:cstheme="minorHAnsi"/>
          <w:sz w:val="22"/>
          <w:szCs w:val="22"/>
        </w:rPr>
        <w:t xml:space="preserve"> gemäß § 17a</w:t>
      </w:r>
      <w:r w:rsidR="007A1A20" w:rsidRPr="00E73B6A">
        <w:rPr>
          <w:rFonts w:asciiTheme="minorHAnsi" w:hAnsiTheme="minorHAnsi" w:cstheme="minorHAnsi"/>
          <w:sz w:val="22"/>
          <w:szCs w:val="22"/>
        </w:rPr>
        <w:t xml:space="preserve"> Abs. 1</w:t>
      </w:r>
      <w:r w:rsidR="00B73008" w:rsidRPr="00E73B6A">
        <w:rPr>
          <w:rFonts w:asciiTheme="minorHAnsi" w:hAnsiTheme="minorHAnsi" w:cstheme="minorHAnsi"/>
          <w:sz w:val="22"/>
          <w:szCs w:val="22"/>
        </w:rPr>
        <w:t xml:space="preserve"> KHG (3</w:t>
      </w:r>
      <w:r w:rsidR="00F251A4" w:rsidRPr="00E73B6A">
        <w:rPr>
          <w:rFonts w:asciiTheme="minorHAnsi" w:hAnsiTheme="minorHAnsi" w:cstheme="minorHAnsi"/>
          <w:sz w:val="22"/>
          <w:szCs w:val="22"/>
        </w:rPr>
        <w:t>3</w:t>
      </w:r>
      <w:r w:rsidR="001C6AB5" w:rsidRPr="00E73B6A">
        <w:rPr>
          <w:rFonts w:asciiTheme="minorHAnsi" w:hAnsiTheme="minorHAnsi" w:cstheme="minorHAnsi"/>
          <w:sz w:val="22"/>
          <w:szCs w:val="22"/>
        </w:rPr>
        <w:t>)</w:t>
      </w:r>
      <w:r w:rsidR="004843A4" w:rsidRPr="00E73B6A">
        <w:rPr>
          <w:rFonts w:asciiTheme="minorHAnsi" w:hAnsiTheme="minorHAnsi" w:cstheme="minorHAnsi"/>
          <w:sz w:val="22"/>
          <w:szCs w:val="22"/>
        </w:rPr>
        <w:tab/>
      </w:r>
      <w:r w:rsidR="00734A19" w:rsidRPr="00E73B6A">
        <w:rPr>
          <w:rFonts w:asciiTheme="minorHAnsi" w:hAnsiTheme="minorHAnsi" w:cstheme="minorHAnsi"/>
          <w:sz w:val="22"/>
          <w:szCs w:val="22"/>
        </w:rPr>
        <w:tab/>
      </w:r>
      <w:r w:rsidR="00E73B6A">
        <w:rPr>
          <w:rFonts w:asciiTheme="minorHAnsi" w:hAnsiTheme="minorHAnsi" w:cstheme="minorHAnsi"/>
          <w:sz w:val="22"/>
          <w:szCs w:val="22"/>
        </w:rPr>
        <w:tab/>
      </w:r>
      <w:r w:rsidR="00734A19" w:rsidRPr="00E73B6A">
        <w:rPr>
          <w:rFonts w:asciiTheme="minorHAnsi" w:hAnsiTheme="minorHAnsi" w:cstheme="minorHAnsi"/>
          <w:sz w:val="22"/>
          <w:szCs w:val="22"/>
        </w:rPr>
        <w:tab/>
      </w:r>
      <w:r w:rsidR="00734A19" w:rsidRPr="00E73B6A">
        <w:rPr>
          <w:rFonts w:asciiTheme="minorHAnsi" w:hAnsiTheme="minorHAnsi" w:cstheme="minorHAnsi"/>
          <w:sz w:val="22"/>
          <w:szCs w:val="22"/>
        </w:rPr>
        <w:tab/>
        <w:t>--------</w:t>
      </w:r>
    </w:p>
    <w:p w14:paraId="42E34639" w14:textId="77777777" w:rsidR="00771803" w:rsidRPr="00E73B6A" w:rsidRDefault="00734A19" w:rsidP="00734A19">
      <w:pPr>
        <w:ind w:left="360"/>
        <w:jc w:val="both"/>
        <w:rPr>
          <w:rFonts w:asciiTheme="minorHAnsi" w:hAnsiTheme="minorHAnsi" w:cstheme="minorHAnsi"/>
          <w:sz w:val="22"/>
          <w:szCs w:val="22"/>
        </w:rPr>
      </w:pPr>
      <w:proofErr w:type="gramStart"/>
      <w:r w:rsidRPr="00E73B6A">
        <w:rPr>
          <w:rFonts w:asciiTheme="minorHAnsi" w:hAnsiTheme="minorHAnsi" w:cstheme="minorHAnsi"/>
          <w:sz w:val="22"/>
          <w:szCs w:val="22"/>
        </w:rPr>
        <w:t>1</w:t>
      </w:r>
      <w:r w:rsidR="00F251A4" w:rsidRPr="00E73B6A">
        <w:rPr>
          <w:rFonts w:asciiTheme="minorHAnsi" w:hAnsiTheme="minorHAnsi" w:cstheme="minorHAnsi"/>
          <w:sz w:val="22"/>
          <w:szCs w:val="22"/>
        </w:rPr>
        <w:t>2</w:t>
      </w:r>
      <w:r w:rsidR="007F2A8A" w:rsidRPr="00E73B6A">
        <w:rPr>
          <w:rFonts w:asciiTheme="minorHAnsi" w:hAnsiTheme="minorHAnsi" w:cstheme="minorHAnsi"/>
          <w:sz w:val="22"/>
          <w:szCs w:val="22"/>
        </w:rPr>
        <w:t>.1.5</w:t>
      </w:r>
      <w:r w:rsidRPr="00E73B6A">
        <w:rPr>
          <w:rFonts w:asciiTheme="minorHAnsi" w:hAnsiTheme="minorHAnsi" w:cstheme="minorHAnsi"/>
          <w:sz w:val="22"/>
          <w:szCs w:val="22"/>
        </w:rPr>
        <w:t>.  zur</w:t>
      </w:r>
      <w:proofErr w:type="gramEnd"/>
      <w:r w:rsidRPr="00E73B6A">
        <w:rPr>
          <w:rFonts w:asciiTheme="minorHAnsi" w:hAnsiTheme="minorHAnsi" w:cstheme="minorHAnsi"/>
          <w:sz w:val="22"/>
          <w:szCs w:val="22"/>
        </w:rPr>
        <w:t xml:space="preserve"> Finanzierung von Ausbildungskosten nach § 33 </w:t>
      </w:r>
      <w:proofErr w:type="spellStart"/>
      <w:r w:rsidRPr="00E73B6A">
        <w:rPr>
          <w:rFonts w:asciiTheme="minorHAnsi" w:hAnsiTheme="minorHAnsi" w:cstheme="minorHAnsi"/>
          <w:sz w:val="22"/>
          <w:szCs w:val="22"/>
        </w:rPr>
        <w:t>PflBG</w:t>
      </w:r>
      <w:proofErr w:type="spellEnd"/>
      <w:r w:rsidR="00C71833" w:rsidRPr="00E73B6A">
        <w:rPr>
          <w:rFonts w:asciiTheme="minorHAnsi" w:hAnsiTheme="minorHAnsi" w:cstheme="minorHAnsi"/>
          <w:sz w:val="22"/>
          <w:szCs w:val="22"/>
        </w:rPr>
        <w:t xml:space="preserve"> (3</w:t>
      </w:r>
      <w:r w:rsidR="00F251A4" w:rsidRPr="00E73B6A">
        <w:rPr>
          <w:rFonts w:asciiTheme="minorHAnsi" w:hAnsiTheme="minorHAnsi" w:cstheme="minorHAnsi"/>
          <w:sz w:val="22"/>
          <w:szCs w:val="22"/>
        </w:rPr>
        <w:t>4</w:t>
      </w:r>
      <w:r w:rsidR="00C71833" w:rsidRPr="00E73B6A">
        <w:rPr>
          <w:rFonts w:asciiTheme="minorHAnsi" w:hAnsiTheme="minorHAnsi" w:cstheme="minorHAnsi"/>
          <w:sz w:val="22"/>
          <w:szCs w:val="22"/>
        </w:rPr>
        <w:t>)</w:t>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B5741F" w:rsidRPr="00E73B6A">
        <w:rPr>
          <w:rFonts w:asciiTheme="minorHAnsi" w:hAnsiTheme="minorHAnsi" w:cstheme="minorHAnsi"/>
          <w:sz w:val="22"/>
          <w:szCs w:val="22"/>
        </w:rPr>
        <w:t>--------</w:t>
      </w:r>
      <w:r w:rsidRPr="00E73B6A">
        <w:rPr>
          <w:rFonts w:asciiTheme="minorHAnsi" w:hAnsiTheme="minorHAnsi" w:cstheme="minorHAnsi"/>
          <w:sz w:val="22"/>
          <w:szCs w:val="22"/>
        </w:rPr>
        <w:t>1</w:t>
      </w:r>
      <w:r w:rsidR="00F251A4" w:rsidRPr="00E73B6A">
        <w:rPr>
          <w:rFonts w:asciiTheme="minorHAnsi" w:hAnsiTheme="minorHAnsi" w:cstheme="minorHAnsi"/>
          <w:sz w:val="22"/>
          <w:szCs w:val="22"/>
        </w:rPr>
        <w:t>2</w:t>
      </w:r>
      <w:r w:rsidR="007F2A8A" w:rsidRPr="00E73B6A">
        <w:rPr>
          <w:rFonts w:asciiTheme="minorHAnsi" w:hAnsiTheme="minorHAnsi" w:cstheme="minorHAnsi"/>
          <w:sz w:val="22"/>
          <w:szCs w:val="22"/>
        </w:rPr>
        <w:t>.1.6</w:t>
      </w:r>
      <w:r w:rsidRPr="00E73B6A">
        <w:rPr>
          <w:rFonts w:asciiTheme="minorHAnsi" w:hAnsiTheme="minorHAnsi" w:cstheme="minorHAnsi"/>
          <w:sz w:val="22"/>
          <w:szCs w:val="22"/>
        </w:rPr>
        <w:t xml:space="preserve">.  </w:t>
      </w:r>
      <w:r w:rsidR="00771803" w:rsidRPr="00E73B6A">
        <w:rPr>
          <w:rFonts w:asciiTheme="minorHAnsi" w:hAnsiTheme="minorHAnsi" w:cstheme="minorHAnsi"/>
          <w:sz w:val="22"/>
          <w:szCs w:val="22"/>
        </w:rPr>
        <w:t>für die</w:t>
      </w:r>
      <w:r w:rsidR="00BA273C" w:rsidRPr="00E73B6A">
        <w:rPr>
          <w:rFonts w:asciiTheme="minorHAnsi" w:hAnsiTheme="minorHAnsi" w:cstheme="minorHAnsi"/>
          <w:sz w:val="22"/>
          <w:szCs w:val="22"/>
        </w:rPr>
        <w:t xml:space="preserve"> </w:t>
      </w:r>
      <w:r w:rsidR="00771803" w:rsidRPr="00E73B6A">
        <w:rPr>
          <w:rFonts w:asciiTheme="minorHAnsi" w:hAnsiTheme="minorHAnsi" w:cstheme="minorHAnsi"/>
          <w:sz w:val="22"/>
          <w:szCs w:val="22"/>
        </w:rPr>
        <w:t xml:space="preserve">Beteiligung der Krankenhäuser an Maßnahmen zur Qualitätssicherung </w:t>
      </w:r>
    </w:p>
    <w:p w14:paraId="2409D6D2" w14:textId="77777777" w:rsidR="00E3654A" w:rsidRPr="00E73B6A" w:rsidRDefault="00771803" w:rsidP="00C71833">
      <w:pPr>
        <w:ind w:left="426"/>
        <w:jc w:val="both"/>
        <w:rPr>
          <w:rFonts w:asciiTheme="minorHAnsi" w:hAnsiTheme="minorHAnsi" w:cstheme="minorHAnsi"/>
          <w:sz w:val="22"/>
          <w:szCs w:val="22"/>
        </w:rPr>
      </w:pPr>
      <w:r w:rsidRPr="00E73B6A">
        <w:rPr>
          <w:rFonts w:asciiTheme="minorHAnsi" w:hAnsiTheme="minorHAnsi" w:cstheme="minorHAnsi"/>
          <w:sz w:val="22"/>
          <w:szCs w:val="22"/>
        </w:rPr>
        <w:t xml:space="preserve">  </w:t>
      </w:r>
      <w:r w:rsidR="00C71833" w:rsidRPr="00E73B6A">
        <w:rPr>
          <w:rFonts w:asciiTheme="minorHAnsi" w:hAnsiTheme="minorHAnsi" w:cstheme="minorHAnsi"/>
          <w:sz w:val="22"/>
          <w:szCs w:val="22"/>
        </w:rPr>
        <w:tab/>
        <w:t xml:space="preserve">      </w:t>
      </w:r>
      <w:r w:rsidRPr="00E73B6A">
        <w:rPr>
          <w:rFonts w:asciiTheme="minorHAnsi" w:hAnsiTheme="minorHAnsi" w:cstheme="minorHAnsi"/>
          <w:sz w:val="22"/>
          <w:szCs w:val="22"/>
        </w:rPr>
        <w:t xml:space="preserve"> </w:t>
      </w:r>
      <w:r w:rsidR="00AF1830" w:rsidRPr="00E73B6A">
        <w:rPr>
          <w:rFonts w:asciiTheme="minorHAnsi" w:hAnsiTheme="minorHAnsi" w:cstheme="minorHAnsi"/>
          <w:sz w:val="22"/>
          <w:szCs w:val="22"/>
        </w:rPr>
        <w:t>gemäß</w:t>
      </w:r>
      <w:r w:rsidRPr="00E73B6A">
        <w:rPr>
          <w:rFonts w:asciiTheme="minorHAnsi" w:hAnsiTheme="minorHAnsi" w:cstheme="minorHAnsi"/>
          <w:sz w:val="22"/>
          <w:szCs w:val="22"/>
        </w:rPr>
        <w:t xml:space="preserve"> § 17b Abs. 1a Nr. 4 KHG (3</w:t>
      </w:r>
      <w:r w:rsidR="00F251A4" w:rsidRPr="00E73B6A">
        <w:rPr>
          <w:rFonts w:asciiTheme="minorHAnsi" w:hAnsiTheme="minorHAnsi" w:cstheme="minorHAnsi"/>
          <w:sz w:val="22"/>
          <w:szCs w:val="22"/>
        </w:rPr>
        <w:t>5</w:t>
      </w:r>
      <w:r w:rsidRPr="00E73B6A">
        <w:rPr>
          <w:rFonts w:asciiTheme="minorHAnsi" w:hAnsiTheme="minorHAnsi" w:cstheme="minorHAnsi"/>
          <w:sz w:val="22"/>
          <w:szCs w:val="22"/>
        </w:rPr>
        <w:t>)</w:t>
      </w:r>
      <w:r w:rsidR="00734A19" w:rsidRPr="00E73B6A">
        <w:rPr>
          <w:rFonts w:asciiTheme="minorHAnsi" w:hAnsiTheme="minorHAnsi" w:cstheme="minorHAnsi"/>
          <w:sz w:val="22"/>
          <w:szCs w:val="22"/>
        </w:rPr>
        <w:tab/>
      </w:r>
      <w:r w:rsidR="00734A19" w:rsidRPr="00E73B6A">
        <w:rPr>
          <w:rFonts w:asciiTheme="minorHAnsi" w:hAnsiTheme="minorHAnsi" w:cstheme="minorHAnsi"/>
          <w:sz w:val="22"/>
          <w:szCs w:val="22"/>
        </w:rPr>
        <w:tab/>
      </w:r>
      <w:r w:rsidR="00C71833" w:rsidRPr="00E73B6A">
        <w:rPr>
          <w:rFonts w:asciiTheme="minorHAnsi" w:hAnsiTheme="minorHAnsi" w:cstheme="minorHAnsi"/>
          <w:sz w:val="22"/>
          <w:szCs w:val="22"/>
        </w:rPr>
        <w:t xml:space="preserve">    </w:t>
      </w:r>
      <w:r w:rsidR="00734A19" w:rsidRPr="00E73B6A">
        <w:rPr>
          <w:rFonts w:asciiTheme="minorHAnsi" w:hAnsiTheme="minorHAnsi" w:cstheme="minorHAnsi"/>
          <w:sz w:val="22"/>
          <w:szCs w:val="22"/>
        </w:rPr>
        <w:tab/>
      </w:r>
      <w:r w:rsidR="00734A19" w:rsidRPr="00E73B6A">
        <w:rPr>
          <w:rFonts w:asciiTheme="minorHAnsi" w:hAnsiTheme="minorHAnsi" w:cstheme="minorHAnsi"/>
          <w:sz w:val="22"/>
          <w:szCs w:val="22"/>
        </w:rPr>
        <w:tab/>
      </w:r>
      <w:r w:rsidR="00734A19" w:rsidRPr="00E73B6A">
        <w:rPr>
          <w:rFonts w:asciiTheme="minorHAnsi" w:hAnsiTheme="minorHAnsi" w:cstheme="minorHAnsi"/>
          <w:sz w:val="22"/>
          <w:szCs w:val="22"/>
        </w:rPr>
        <w:tab/>
      </w:r>
      <w:r w:rsidR="00734A19" w:rsidRPr="00E73B6A">
        <w:rPr>
          <w:rFonts w:asciiTheme="minorHAnsi" w:hAnsiTheme="minorHAnsi" w:cstheme="minorHAnsi"/>
          <w:sz w:val="22"/>
          <w:szCs w:val="22"/>
        </w:rPr>
        <w:tab/>
      </w:r>
      <w:r w:rsidR="00E73B6A">
        <w:rPr>
          <w:rFonts w:asciiTheme="minorHAnsi" w:hAnsiTheme="minorHAnsi" w:cstheme="minorHAnsi"/>
          <w:sz w:val="22"/>
          <w:szCs w:val="22"/>
        </w:rPr>
        <w:tab/>
        <w:t>---</w:t>
      </w:r>
      <w:r w:rsidR="00B5741F" w:rsidRPr="00E73B6A">
        <w:rPr>
          <w:rFonts w:asciiTheme="minorHAnsi" w:hAnsiTheme="minorHAnsi" w:cstheme="minorHAnsi"/>
          <w:sz w:val="22"/>
          <w:szCs w:val="22"/>
        </w:rPr>
        <w:t>-----</w:t>
      </w:r>
      <w:r w:rsidR="002C7788" w:rsidRPr="00E73B6A">
        <w:rPr>
          <w:rFonts w:asciiTheme="minorHAnsi" w:hAnsiTheme="minorHAnsi" w:cstheme="minorHAnsi"/>
          <w:sz w:val="22"/>
          <w:szCs w:val="22"/>
        </w:rPr>
        <w:t>1</w:t>
      </w:r>
      <w:r w:rsidR="00F251A4" w:rsidRPr="00E73B6A">
        <w:rPr>
          <w:rFonts w:asciiTheme="minorHAnsi" w:hAnsiTheme="minorHAnsi" w:cstheme="minorHAnsi"/>
          <w:sz w:val="22"/>
          <w:szCs w:val="22"/>
        </w:rPr>
        <w:t>2</w:t>
      </w:r>
      <w:r w:rsidR="00734A19" w:rsidRPr="00E73B6A">
        <w:rPr>
          <w:rFonts w:asciiTheme="minorHAnsi" w:hAnsiTheme="minorHAnsi" w:cstheme="minorHAnsi"/>
          <w:sz w:val="22"/>
          <w:szCs w:val="22"/>
        </w:rPr>
        <w:t>.1.</w:t>
      </w:r>
      <w:r w:rsidR="007F2A8A" w:rsidRPr="00E73B6A">
        <w:rPr>
          <w:rFonts w:asciiTheme="minorHAnsi" w:hAnsiTheme="minorHAnsi" w:cstheme="minorHAnsi"/>
          <w:sz w:val="22"/>
          <w:szCs w:val="22"/>
        </w:rPr>
        <w:t>7</w:t>
      </w:r>
      <w:r w:rsidR="00734A19" w:rsidRPr="00E73B6A">
        <w:rPr>
          <w:rFonts w:asciiTheme="minorHAnsi" w:hAnsiTheme="minorHAnsi" w:cstheme="minorHAnsi"/>
          <w:sz w:val="22"/>
          <w:szCs w:val="22"/>
        </w:rPr>
        <w:t xml:space="preserve">. </w:t>
      </w:r>
      <w:r w:rsidRPr="00E73B6A">
        <w:rPr>
          <w:rFonts w:asciiTheme="minorHAnsi" w:hAnsiTheme="minorHAnsi" w:cstheme="minorHAnsi"/>
          <w:sz w:val="22"/>
          <w:szCs w:val="22"/>
        </w:rPr>
        <w:t>für die Beteiligung des Krankenhauses oder wesentlicher Teile der Einrichtung</w:t>
      </w:r>
    </w:p>
    <w:p w14:paraId="2882EF29" w14:textId="77777777" w:rsidR="00771803" w:rsidRPr="00E73B6A" w:rsidRDefault="00E3654A" w:rsidP="00E3654A">
      <w:pPr>
        <w:ind w:left="900"/>
        <w:jc w:val="both"/>
        <w:rPr>
          <w:rFonts w:asciiTheme="minorHAnsi" w:hAnsiTheme="minorHAnsi" w:cstheme="minorHAnsi"/>
          <w:sz w:val="22"/>
          <w:szCs w:val="22"/>
        </w:rPr>
      </w:pPr>
      <w:r w:rsidRPr="00E73B6A">
        <w:rPr>
          <w:rFonts w:asciiTheme="minorHAnsi" w:hAnsiTheme="minorHAnsi" w:cstheme="minorHAnsi"/>
          <w:sz w:val="22"/>
          <w:szCs w:val="22"/>
        </w:rPr>
        <w:t xml:space="preserve">   </w:t>
      </w:r>
      <w:r w:rsidR="00734A19" w:rsidRPr="00E73B6A">
        <w:rPr>
          <w:rFonts w:asciiTheme="minorHAnsi" w:hAnsiTheme="minorHAnsi" w:cstheme="minorHAnsi"/>
          <w:sz w:val="22"/>
          <w:szCs w:val="22"/>
        </w:rPr>
        <w:t xml:space="preserve"> </w:t>
      </w:r>
      <w:r w:rsidR="00771803" w:rsidRPr="00E73B6A">
        <w:rPr>
          <w:rFonts w:asciiTheme="minorHAnsi" w:hAnsiTheme="minorHAnsi" w:cstheme="minorHAnsi"/>
          <w:sz w:val="22"/>
          <w:szCs w:val="22"/>
        </w:rPr>
        <w:t>an einrichtungs</w:t>
      </w:r>
      <w:r w:rsidRPr="00E73B6A">
        <w:rPr>
          <w:rFonts w:asciiTheme="minorHAnsi" w:hAnsiTheme="minorHAnsi" w:cstheme="minorHAnsi"/>
          <w:sz w:val="22"/>
          <w:szCs w:val="22"/>
        </w:rPr>
        <w:t xml:space="preserve">übergreifenden Fehlermeldesystemen </w:t>
      </w:r>
      <w:r w:rsidR="00737D2A" w:rsidRPr="00E73B6A">
        <w:rPr>
          <w:rFonts w:asciiTheme="minorHAnsi" w:hAnsiTheme="minorHAnsi" w:cstheme="minorHAnsi"/>
          <w:sz w:val="22"/>
          <w:szCs w:val="22"/>
        </w:rPr>
        <w:t>gemäß</w:t>
      </w:r>
      <w:r w:rsidRPr="00E73B6A">
        <w:rPr>
          <w:rFonts w:asciiTheme="minorHAnsi" w:hAnsiTheme="minorHAnsi" w:cstheme="minorHAnsi"/>
          <w:sz w:val="22"/>
          <w:szCs w:val="22"/>
        </w:rPr>
        <w:t xml:space="preserve"> § 17b Abs. 1</w:t>
      </w:r>
      <w:r w:rsidR="00B62678" w:rsidRPr="00E73B6A">
        <w:rPr>
          <w:rFonts w:asciiTheme="minorHAnsi" w:hAnsiTheme="minorHAnsi" w:cstheme="minorHAnsi"/>
          <w:sz w:val="22"/>
          <w:szCs w:val="22"/>
        </w:rPr>
        <w:t xml:space="preserve">a </w:t>
      </w:r>
    </w:p>
    <w:p w14:paraId="421DCC90" w14:textId="77777777" w:rsidR="00BA273C" w:rsidRPr="00E73B6A" w:rsidRDefault="00771803" w:rsidP="00E3654A">
      <w:pPr>
        <w:ind w:left="900"/>
        <w:jc w:val="both"/>
        <w:rPr>
          <w:rFonts w:asciiTheme="minorHAnsi" w:hAnsiTheme="minorHAnsi" w:cstheme="minorHAnsi"/>
          <w:sz w:val="22"/>
          <w:szCs w:val="22"/>
        </w:rPr>
      </w:pPr>
      <w:r w:rsidRPr="00E73B6A">
        <w:rPr>
          <w:rFonts w:asciiTheme="minorHAnsi" w:hAnsiTheme="minorHAnsi" w:cstheme="minorHAnsi"/>
          <w:sz w:val="22"/>
          <w:szCs w:val="22"/>
        </w:rPr>
        <w:t xml:space="preserve">   </w:t>
      </w:r>
      <w:r w:rsidR="00734A19" w:rsidRPr="00E73B6A">
        <w:rPr>
          <w:rFonts w:asciiTheme="minorHAnsi" w:hAnsiTheme="minorHAnsi" w:cstheme="minorHAnsi"/>
          <w:sz w:val="22"/>
          <w:szCs w:val="22"/>
        </w:rPr>
        <w:t xml:space="preserve"> </w:t>
      </w:r>
      <w:r w:rsidR="00B62678" w:rsidRPr="00E73B6A">
        <w:rPr>
          <w:rFonts w:asciiTheme="minorHAnsi" w:hAnsiTheme="minorHAnsi" w:cstheme="minorHAnsi"/>
          <w:sz w:val="22"/>
          <w:szCs w:val="22"/>
        </w:rPr>
        <w:t xml:space="preserve">Nr. </w:t>
      </w:r>
      <w:r w:rsidR="00E6335E" w:rsidRPr="00E73B6A">
        <w:rPr>
          <w:rFonts w:asciiTheme="minorHAnsi" w:hAnsiTheme="minorHAnsi" w:cstheme="minorHAnsi"/>
          <w:sz w:val="22"/>
          <w:szCs w:val="22"/>
        </w:rPr>
        <w:t>4</w:t>
      </w:r>
      <w:r w:rsidR="00BB621D" w:rsidRPr="00E73B6A">
        <w:rPr>
          <w:rFonts w:asciiTheme="minorHAnsi" w:hAnsiTheme="minorHAnsi" w:cstheme="minorHAnsi"/>
          <w:sz w:val="22"/>
          <w:szCs w:val="22"/>
        </w:rPr>
        <w:t xml:space="preserve"> KHG (3</w:t>
      </w:r>
      <w:r w:rsidR="00F251A4" w:rsidRPr="00E73B6A">
        <w:rPr>
          <w:rFonts w:asciiTheme="minorHAnsi" w:hAnsiTheme="minorHAnsi" w:cstheme="minorHAnsi"/>
          <w:sz w:val="22"/>
          <w:szCs w:val="22"/>
        </w:rPr>
        <w:t>6</w:t>
      </w:r>
      <w:r w:rsidR="00BB621D" w:rsidRPr="00E73B6A">
        <w:rPr>
          <w:rFonts w:asciiTheme="minorHAnsi" w:hAnsiTheme="minorHAnsi" w:cstheme="minorHAnsi"/>
          <w:sz w:val="22"/>
          <w:szCs w:val="22"/>
        </w:rPr>
        <w:t>)</w:t>
      </w:r>
      <w:r w:rsidR="00E3654A"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00B5741F" w:rsidRPr="00E73B6A">
        <w:rPr>
          <w:rFonts w:asciiTheme="minorHAnsi" w:hAnsiTheme="minorHAnsi" w:cstheme="minorHAnsi"/>
          <w:sz w:val="22"/>
          <w:szCs w:val="22"/>
        </w:rPr>
        <w:t>--------</w:t>
      </w:r>
    </w:p>
    <w:p w14:paraId="0C3D93E5" w14:textId="77777777" w:rsidR="00BA273C" w:rsidRPr="00E73B6A" w:rsidRDefault="00734A19" w:rsidP="00734A19">
      <w:pPr>
        <w:ind w:left="426"/>
        <w:jc w:val="both"/>
        <w:rPr>
          <w:rFonts w:asciiTheme="minorHAnsi" w:hAnsiTheme="minorHAnsi" w:cstheme="minorHAnsi"/>
          <w:sz w:val="22"/>
          <w:szCs w:val="22"/>
        </w:rPr>
      </w:pPr>
      <w:r w:rsidRPr="00E73B6A">
        <w:rPr>
          <w:rFonts w:asciiTheme="minorHAnsi" w:hAnsiTheme="minorHAnsi" w:cstheme="minorHAnsi"/>
          <w:sz w:val="22"/>
          <w:szCs w:val="22"/>
        </w:rPr>
        <w:t>1</w:t>
      </w:r>
      <w:r w:rsidR="00F251A4" w:rsidRPr="00E73B6A">
        <w:rPr>
          <w:rFonts w:asciiTheme="minorHAnsi" w:hAnsiTheme="minorHAnsi" w:cstheme="minorHAnsi"/>
          <w:sz w:val="22"/>
          <w:szCs w:val="22"/>
        </w:rPr>
        <w:t>2</w:t>
      </w:r>
      <w:r w:rsidR="007F2A8A" w:rsidRPr="00E73B6A">
        <w:rPr>
          <w:rFonts w:asciiTheme="minorHAnsi" w:hAnsiTheme="minorHAnsi" w:cstheme="minorHAnsi"/>
          <w:sz w:val="22"/>
          <w:szCs w:val="22"/>
        </w:rPr>
        <w:t>.1.8</w:t>
      </w:r>
      <w:r w:rsidRPr="00E73B6A">
        <w:rPr>
          <w:rFonts w:asciiTheme="minorHAnsi" w:hAnsiTheme="minorHAnsi" w:cstheme="minorHAnsi"/>
          <w:sz w:val="22"/>
          <w:szCs w:val="22"/>
        </w:rPr>
        <w:t xml:space="preserve">. </w:t>
      </w:r>
      <w:r w:rsidR="00BA273C" w:rsidRPr="00E73B6A">
        <w:rPr>
          <w:rFonts w:asciiTheme="minorHAnsi" w:hAnsiTheme="minorHAnsi" w:cstheme="minorHAnsi"/>
          <w:sz w:val="22"/>
          <w:szCs w:val="22"/>
        </w:rPr>
        <w:t xml:space="preserve">für Begleitpersonen </w:t>
      </w:r>
      <w:r w:rsidR="00737D2A" w:rsidRPr="00E73B6A">
        <w:rPr>
          <w:rFonts w:asciiTheme="minorHAnsi" w:hAnsiTheme="minorHAnsi" w:cstheme="minorHAnsi"/>
          <w:sz w:val="22"/>
          <w:szCs w:val="22"/>
        </w:rPr>
        <w:t>gemäß</w:t>
      </w:r>
      <w:r w:rsidR="00BA273C" w:rsidRPr="00E73B6A">
        <w:rPr>
          <w:rFonts w:asciiTheme="minorHAnsi" w:hAnsiTheme="minorHAnsi" w:cstheme="minorHAnsi"/>
          <w:sz w:val="22"/>
          <w:szCs w:val="22"/>
        </w:rPr>
        <w:t xml:space="preserve"> § 17b Abs. 1</w:t>
      </w:r>
      <w:r w:rsidR="00B62678" w:rsidRPr="00E73B6A">
        <w:rPr>
          <w:rFonts w:asciiTheme="minorHAnsi" w:hAnsiTheme="minorHAnsi" w:cstheme="minorHAnsi"/>
          <w:sz w:val="22"/>
          <w:szCs w:val="22"/>
        </w:rPr>
        <w:t xml:space="preserve">a Nr. 7 </w:t>
      </w:r>
      <w:r w:rsidR="00BA273C" w:rsidRPr="00E73B6A">
        <w:rPr>
          <w:rFonts w:asciiTheme="minorHAnsi" w:hAnsiTheme="minorHAnsi" w:cstheme="minorHAnsi"/>
          <w:sz w:val="22"/>
          <w:szCs w:val="22"/>
        </w:rPr>
        <w:t>KHG</w:t>
      </w:r>
      <w:r w:rsidR="00AE0BBA" w:rsidRPr="00E73B6A">
        <w:rPr>
          <w:rFonts w:asciiTheme="minorHAnsi" w:hAnsiTheme="minorHAnsi" w:cstheme="minorHAnsi"/>
          <w:sz w:val="22"/>
          <w:szCs w:val="22"/>
        </w:rPr>
        <w:t xml:space="preserve"> (3</w:t>
      </w:r>
      <w:r w:rsidR="00F251A4" w:rsidRPr="00E73B6A">
        <w:rPr>
          <w:rFonts w:asciiTheme="minorHAnsi" w:hAnsiTheme="minorHAnsi" w:cstheme="minorHAnsi"/>
          <w:sz w:val="22"/>
          <w:szCs w:val="22"/>
        </w:rPr>
        <w:t>7</w:t>
      </w:r>
      <w:r w:rsidR="001C6AB5" w:rsidRPr="00E73B6A">
        <w:rPr>
          <w:rFonts w:asciiTheme="minorHAnsi" w:hAnsiTheme="minorHAnsi" w:cstheme="minorHAnsi"/>
          <w:sz w:val="22"/>
          <w:szCs w:val="22"/>
        </w:rPr>
        <w:t>)</w:t>
      </w:r>
    </w:p>
    <w:p w14:paraId="315F7B07" w14:textId="77777777" w:rsidR="007C7809" w:rsidRPr="00E73B6A" w:rsidRDefault="007C7809" w:rsidP="006F7880">
      <w:pPr>
        <w:ind w:left="900" w:firstLine="516"/>
        <w:jc w:val="both"/>
        <w:rPr>
          <w:rFonts w:asciiTheme="minorHAnsi" w:hAnsiTheme="minorHAnsi" w:cstheme="minorHAnsi"/>
          <w:sz w:val="22"/>
          <w:szCs w:val="22"/>
        </w:rPr>
      </w:pPr>
      <w:r w:rsidRPr="00E73B6A">
        <w:rPr>
          <w:rFonts w:asciiTheme="minorHAnsi" w:hAnsiTheme="minorHAnsi" w:cstheme="minorHAnsi"/>
          <w:sz w:val="22"/>
          <w:szCs w:val="22"/>
        </w:rPr>
        <w:t>Belegungstage</w:t>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E73B6A">
        <w:rPr>
          <w:rFonts w:asciiTheme="minorHAnsi" w:hAnsiTheme="minorHAnsi" w:cstheme="minorHAnsi"/>
          <w:sz w:val="22"/>
          <w:szCs w:val="22"/>
        </w:rPr>
        <w:tab/>
      </w:r>
      <w:r w:rsidR="004843A4" w:rsidRPr="00E73B6A">
        <w:rPr>
          <w:rFonts w:asciiTheme="minorHAnsi" w:hAnsiTheme="minorHAnsi" w:cstheme="minorHAnsi"/>
          <w:sz w:val="22"/>
          <w:szCs w:val="22"/>
        </w:rPr>
        <w:t>……….</w:t>
      </w:r>
    </w:p>
    <w:p w14:paraId="36FF9648" w14:textId="77777777" w:rsidR="007C7809" w:rsidRPr="00E73B6A" w:rsidRDefault="007C7809" w:rsidP="006F7880">
      <w:pPr>
        <w:ind w:left="1416"/>
        <w:jc w:val="both"/>
        <w:rPr>
          <w:rFonts w:asciiTheme="minorHAnsi" w:hAnsiTheme="minorHAnsi" w:cstheme="minorHAnsi"/>
          <w:sz w:val="22"/>
          <w:szCs w:val="22"/>
        </w:rPr>
      </w:pPr>
      <w:r w:rsidRPr="00E73B6A">
        <w:rPr>
          <w:rFonts w:asciiTheme="minorHAnsi" w:hAnsiTheme="minorHAnsi" w:cstheme="minorHAnsi"/>
          <w:sz w:val="22"/>
          <w:szCs w:val="22"/>
        </w:rPr>
        <w:t>Gesamtbetrag</w:t>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t>--------</w:t>
      </w:r>
    </w:p>
    <w:p w14:paraId="063520BA" w14:textId="77777777" w:rsidR="00B62678" w:rsidRPr="00E73B6A" w:rsidRDefault="00131E8A" w:rsidP="002C7788">
      <w:pPr>
        <w:ind w:left="900" w:hanging="540"/>
        <w:jc w:val="both"/>
        <w:rPr>
          <w:rFonts w:asciiTheme="minorHAnsi" w:hAnsiTheme="minorHAnsi" w:cstheme="minorHAnsi"/>
          <w:sz w:val="22"/>
          <w:szCs w:val="22"/>
        </w:rPr>
      </w:pPr>
      <w:r w:rsidRPr="00E73B6A">
        <w:rPr>
          <w:rFonts w:asciiTheme="minorHAnsi" w:hAnsiTheme="minorHAnsi" w:cstheme="minorHAnsi"/>
          <w:sz w:val="22"/>
          <w:szCs w:val="22"/>
        </w:rPr>
        <w:t>1</w:t>
      </w:r>
      <w:r w:rsidR="00F251A4" w:rsidRPr="00E73B6A">
        <w:rPr>
          <w:rFonts w:asciiTheme="minorHAnsi" w:hAnsiTheme="minorHAnsi" w:cstheme="minorHAnsi"/>
          <w:sz w:val="22"/>
          <w:szCs w:val="22"/>
        </w:rPr>
        <w:t>2</w:t>
      </w:r>
      <w:r w:rsidRPr="00E73B6A">
        <w:rPr>
          <w:rFonts w:asciiTheme="minorHAnsi" w:hAnsiTheme="minorHAnsi" w:cstheme="minorHAnsi"/>
          <w:sz w:val="22"/>
          <w:szCs w:val="22"/>
        </w:rPr>
        <w:t>.1.</w:t>
      </w:r>
      <w:r w:rsidR="007F2A8A" w:rsidRPr="00E73B6A">
        <w:rPr>
          <w:rFonts w:asciiTheme="minorHAnsi" w:hAnsiTheme="minorHAnsi" w:cstheme="minorHAnsi"/>
          <w:sz w:val="22"/>
          <w:szCs w:val="22"/>
        </w:rPr>
        <w:t>9</w:t>
      </w:r>
      <w:r w:rsidRPr="00E73B6A">
        <w:rPr>
          <w:rFonts w:asciiTheme="minorHAnsi" w:hAnsiTheme="minorHAnsi" w:cstheme="minorHAnsi"/>
          <w:sz w:val="22"/>
          <w:szCs w:val="22"/>
        </w:rPr>
        <w:t xml:space="preserve">. </w:t>
      </w:r>
      <w:r w:rsidR="002B5A81" w:rsidRPr="00E73B6A">
        <w:rPr>
          <w:rFonts w:asciiTheme="minorHAnsi" w:hAnsiTheme="minorHAnsi" w:cstheme="minorHAnsi"/>
          <w:sz w:val="22"/>
          <w:szCs w:val="22"/>
        </w:rPr>
        <w:t xml:space="preserve"> </w:t>
      </w:r>
      <w:r w:rsidRPr="00E73B6A">
        <w:rPr>
          <w:rFonts w:asciiTheme="minorHAnsi" w:hAnsiTheme="minorHAnsi" w:cstheme="minorHAnsi"/>
          <w:sz w:val="22"/>
          <w:szCs w:val="22"/>
        </w:rPr>
        <w:t xml:space="preserve"> Krankenhaushygienezuschlag gemäß § 4 Abs. </w:t>
      </w:r>
      <w:r w:rsidR="00B62678" w:rsidRPr="00E73B6A">
        <w:rPr>
          <w:rFonts w:asciiTheme="minorHAnsi" w:hAnsiTheme="minorHAnsi" w:cstheme="minorHAnsi"/>
          <w:sz w:val="22"/>
          <w:szCs w:val="22"/>
        </w:rPr>
        <w:t xml:space="preserve">9 </w:t>
      </w:r>
      <w:proofErr w:type="spellStart"/>
      <w:r w:rsidRPr="00E73B6A">
        <w:rPr>
          <w:rFonts w:asciiTheme="minorHAnsi" w:hAnsiTheme="minorHAnsi" w:cstheme="minorHAnsi"/>
          <w:sz w:val="22"/>
          <w:szCs w:val="22"/>
        </w:rPr>
        <w:t>KHEntgG</w:t>
      </w:r>
      <w:proofErr w:type="spellEnd"/>
      <w:r w:rsidRPr="00E73B6A">
        <w:rPr>
          <w:rFonts w:asciiTheme="minorHAnsi" w:hAnsiTheme="minorHAnsi" w:cstheme="minorHAnsi"/>
          <w:sz w:val="22"/>
          <w:szCs w:val="22"/>
        </w:rPr>
        <w:t xml:space="preserve"> (</w:t>
      </w:r>
      <w:r w:rsidR="00105EA4" w:rsidRPr="00E73B6A">
        <w:rPr>
          <w:rFonts w:asciiTheme="minorHAnsi" w:hAnsiTheme="minorHAnsi" w:cstheme="minorHAnsi"/>
          <w:sz w:val="22"/>
          <w:szCs w:val="22"/>
        </w:rPr>
        <w:t>3</w:t>
      </w:r>
      <w:r w:rsidR="00F251A4" w:rsidRPr="00E73B6A">
        <w:rPr>
          <w:rFonts w:asciiTheme="minorHAnsi" w:hAnsiTheme="minorHAnsi" w:cstheme="minorHAnsi"/>
          <w:sz w:val="22"/>
          <w:szCs w:val="22"/>
        </w:rPr>
        <w:t>8</w:t>
      </w:r>
      <w:r w:rsidRPr="00E73B6A">
        <w:rPr>
          <w:rFonts w:asciiTheme="minorHAnsi" w:hAnsiTheme="minorHAnsi" w:cstheme="minorHAnsi"/>
          <w:sz w:val="22"/>
          <w:szCs w:val="22"/>
        </w:rPr>
        <w:t>)</w:t>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t>--------</w:t>
      </w:r>
    </w:p>
    <w:p w14:paraId="3F352782" w14:textId="77777777" w:rsidR="00AF1830" w:rsidRPr="00E73B6A" w:rsidRDefault="00FA0AE3" w:rsidP="00AF1830">
      <w:pPr>
        <w:tabs>
          <w:tab w:val="left" w:pos="1134"/>
        </w:tabs>
        <w:ind w:left="900" w:hanging="540"/>
        <w:jc w:val="both"/>
        <w:rPr>
          <w:rFonts w:asciiTheme="minorHAnsi" w:hAnsiTheme="minorHAnsi" w:cstheme="minorHAnsi"/>
          <w:sz w:val="22"/>
          <w:szCs w:val="22"/>
        </w:rPr>
      </w:pPr>
      <w:r w:rsidRPr="00E73B6A">
        <w:rPr>
          <w:rFonts w:asciiTheme="minorHAnsi" w:hAnsiTheme="minorHAnsi" w:cstheme="minorHAnsi"/>
          <w:sz w:val="22"/>
          <w:szCs w:val="22"/>
        </w:rPr>
        <w:t>1</w:t>
      </w:r>
      <w:r w:rsidR="00F251A4" w:rsidRPr="00E73B6A">
        <w:rPr>
          <w:rFonts w:asciiTheme="minorHAnsi" w:hAnsiTheme="minorHAnsi" w:cstheme="minorHAnsi"/>
          <w:sz w:val="22"/>
          <w:szCs w:val="22"/>
        </w:rPr>
        <w:t>2</w:t>
      </w:r>
      <w:r w:rsidR="007F2A8A" w:rsidRPr="00E73B6A">
        <w:rPr>
          <w:rFonts w:asciiTheme="minorHAnsi" w:hAnsiTheme="minorHAnsi" w:cstheme="minorHAnsi"/>
          <w:sz w:val="22"/>
          <w:szCs w:val="22"/>
        </w:rPr>
        <w:t>.1.1</w:t>
      </w:r>
      <w:r w:rsidR="00FF5133" w:rsidRPr="00E73B6A">
        <w:rPr>
          <w:rFonts w:asciiTheme="minorHAnsi" w:hAnsiTheme="minorHAnsi" w:cstheme="minorHAnsi"/>
          <w:sz w:val="22"/>
          <w:szCs w:val="22"/>
        </w:rPr>
        <w:t>0</w:t>
      </w:r>
      <w:r w:rsidR="003B430D" w:rsidRPr="00E73B6A">
        <w:rPr>
          <w:rFonts w:asciiTheme="minorHAnsi" w:hAnsiTheme="minorHAnsi" w:cstheme="minorHAnsi"/>
          <w:sz w:val="22"/>
          <w:szCs w:val="22"/>
        </w:rPr>
        <w:t>.</w:t>
      </w:r>
      <w:r w:rsidR="00AF1830" w:rsidRPr="00E73B6A">
        <w:rPr>
          <w:rFonts w:asciiTheme="minorHAnsi" w:hAnsiTheme="minorHAnsi" w:cstheme="minorHAnsi"/>
          <w:sz w:val="22"/>
          <w:szCs w:val="22"/>
        </w:rPr>
        <w:tab/>
        <w:t xml:space="preserve">Zuschlag für klinische Sektionen gemäß § 5 Abs. 3b </w:t>
      </w:r>
      <w:proofErr w:type="spellStart"/>
      <w:r w:rsidR="00AF1830" w:rsidRPr="00E73B6A">
        <w:rPr>
          <w:rFonts w:asciiTheme="minorHAnsi" w:hAnsiTheme="minorHAnsi" w:cstheme="minorHAnsi"/>
          <w:sz w:val="22"/>
          <w:szCs w:val="22"/>
        </w:rPr>
        <w:t>KHEntgG</w:t>
      </w:r>
      <w:proofErr w:type="spellEnd"/>
      <w:r w:rsidR="00AF1830" w:rsidRPr="00E73B6A">
        <w:rPr>
          <w:rFonts w:asciiTheme="minorHAnsi" w:hAnsiTheme="minorHAnsi" w:cstheme="minorHAnsi"/>
          <w:sz w:val="22"/>
          <w:szCs w:val="22"/>
        </w:rPr>
        <w:t xml:space="preserve"> (</w:t>
      </w:r>
      <w:r w:rsidR="00FF5133" w:rsidRPr="00E73B6A">
        <w:rPr>
          <w:rFonts w:asciiTheme="minorHAnsi" w:hAnsiTheme="minorHAnsi" w:cstheme="minorHAnsi"/>
          <w:sz w:val="22"/>
          <w:szCs w:val="22"/>
        </w:rPr>
        <w:t>39</w:t>
      </w:r>
      <w:r w:rsidR="00AF1830" w:rsidRPr="00E73B6A">
        <w:rPr>
          <w:rFonts w:asciiTheme="minorHAnsi" w:hAnsiTheme="minorHAnsi" w:cstheme="minorHAnsi"/>
          <w:sz w:val="22"/>
          <w:szCs w:val="22"/>
        </w:rPr>
        <w:t>)</w:t>
      </w:r>
      <w:r w:rsidR="00AF1830" w:rsidRPr="00E73B6A">
        <w:rPr>
          <w:rFonts w:asciiTheme="minorHAnsi" w:hAnsiTheme="minorHAnsi" w:cstheme="minorHAnsi"/>
          <w:sz w:val="22"/>
          <w:szCs w:val="22"/>
        </w:rPr>
        <w:tab/>
      </w:r>
      <w:r w:rsidR="00AF1830" w:rsidRPr="00E73B6A">
        <w:rPr>
          <w:rFonts w:asciiTheme="minorHAnsi" w:hAnsiTheme="minorHAnsi" w:cstheme="minorHAnsi"/>
          <w:sz w:val="22"/>
          <w:szCs w:val="22"/>
        </w:rPr>
        <w:tab/>
      </w:r>
      <w:r w:rsidR="00AF1830" w:rsidRPr="00E73B6A">
        <w:rPr>
          <w:rFonts w:asciiTheme="minorHAnsi" w:hAnsiTheme="minorHAnsi" w:cstheme="minorHAnsi"/>
          <w:sz w:val="22"/>
          <w:szCs w:val="22"/>
        </w:rPr>
        <w:tab/>
        <w:t>--------</w:t>
      </w:r>
    </w:p>
    <w:p w14:paraId="753978F2" w14:textId="77777777" w:rsidR="004A44F8" w:rsidRPr="00E73B6A" w:rsidRDefault="004A44F8" w:rsidP="00AF1830">
      <w:pPr>
        <w:tabs>
          <w:tab w:val="left" w:pos="1134"/>
        </w:tabs>
        <w:ind w:left="900" w:hanging="540"/>
        <w:jc w:val="both"/>
        <w:rPr>
          <w:rFonts w:asciiTheme="minorHAnsi" w:hAnsiTheme="minorHAnsi" w:cstheme="minorHAnsi"/>
          <w:sz w:val="22"/>
          <w:szCs w:val="22"/>
        </w:rPr>
      </w:pPr>
      <w:r w:rsidRPr="00E73B6A">
        <w:rPr>
          <w:rFonts w:asciiTheme="minorHAnsi" w:hAnsiTheme="minorHAnsi" w:cstheme="minorHAnsi"/>
          <w:sz w:val="22"/>
          <w:szCs w:val="22"/>
        </w:rPr>
        <w:t>1</w:t>
      </w:r>
      <w:r w:rsidR="00F251A4" w:rsidRPr="00E73B6A">
        <w:rPr>
          <w:rFonts w:asciiTheme="minorHAnsi" w:hAnsiTheme="minorHAnsi" w:cstheme="minorHAnsi"/>
          <w:sz w:val="22"/>
          <w:szCs w:val="22"/>
        </w:rPr>
        <w:t>2</w:t>
      </w:r>
      <w:r w:rsidR="007F2A8A" w:rsidRPr="00E73B6A">
        <w:rPr>
          <w:rFonts w:asciiTheme="minorHAnsi" w:hAnsiTheme="minorHAnsi" w:cstheme="minorHAnsi"/>
          <w:sz w:val="22"/>
          <w:szCs w:val="22"/>
        </w:rPr>
        <w:t>.1.1</w:t>
      </w:r>
      <w:r w:rsidR="00FF5133" w:rsidRPr="00E73B6A">
        <w:rPr>
          <w:rFonts w:asciiTheme="minorHAnsi" w:hAnsiTheme="minorHAnsi" w:cstheme="minorHAnsi"/>
          <w:sz w:val="22"/>
          <w:szCs w:val="22"/>
        </w:rPr>
        <w:t>1</w:t>
      </w:r>
      <w:r w:rsidR="003B430D" w:rsidRPr="00E73B6A">
        <w:rPr>
          <w:rFonts w:asciiTheme="minorHAnsi" w:hAnsiTheme="minorHAnsi" w:cstheme="minorHAnsi"/>
          <w:sz w:val="22"/>
          <w:szCs w:val="22"/>
        </w:rPr>
        <w:t>.</w:t>
      </w:r>
      <w:r w:rsidRPr="00E73B6A">
        <w:rPr>
          <w:rFonts w:asciiTheme="minorHAnsi" w:hAnsiTheme="minorHAnsi" w:cstheme="minorHAnsi"/>
          <w:sz w:val="22"/>
          <w:szCs w:val="22"/>
        </w:rPr>
        <w:tab/>
        <w:t>Zuschlag für Maßnahmen zur Verbesserung der Vereinbarkeit von Pflege,</w:t>
      </w:r>
    </w:p>
    <w:p w14:paraId="38E1CA22" w14:textId="77777777" w:rsidR="004A44F8" w:rsidRPr="00E73B6A" w:rsidRDefault="004A44F8" w:rsidP="00AF1830">
      <w:pPr>
        <w:tabs>
          <w:tab w:val="left" w:pos="1134"/>
        </w:tabs>
        <w:ind w:left="900" w:hanging="540"/>
        <w:jc w:val="both"/>
        <w:rPr>
          <w:rFonts w:asciiTheme="minorHAnsi" w:hAnsiTheme="minorHAnsi" w:cstheme="minorHAnsi"/>
          <w:sz w:val="22"/>
          <w:szCs w:val="22"/>
        </w:rPr>
      </w:pPr>
      <w:r w:rsidRPr="00E73B6A">
        <w:rPr>
          <w:rFonts w:asciiTheme="minorHAnsi" w:hAnsiTheme="minorHAnsi" w:cstheme="minorHAnsi"/>
          <w:sz w:val="22"/>
          <w:szCs w:val="22"/>
        </w:rPr>
        <w:tab/>
      </w:r>
      <w:r w:rsidRPr="00E73B6A">
        <w:rPr>
          <w:rFonts w:asciiTheme="minorHAnsi" w:hAnsiTheme="minorHAnsi" w:cstheme="minorHAnsi"/>
          <w:sz w:val="22"/>
          <w:szCs w:val="22"/>
        </w:rPr>
        <w:tab/>
        <w:t xml:space="preserve">Familie und Beruf gemäß § 4 Abs. 8a </w:t>
      </w:r>
      <w:proofErr w:type="spellStart"/>
      <w:r w:rsidRPr="00E73B6A">
        <w:rPr>
          <w:rFonts w:asciiTheme="minorHAnsi" w:hAnsiTheme="minorHAnsi" w:cstheme="minorHAnsi"/>
          <w:sz w:val="22"/>
          <w:szCs w:val="22"/>
        </w:rPr>
        <w:t>KHEntgG</w:t>
      </w:r>
      <w:proofErr w:type="spellEnd"/>
      <w:r w:rsidRPr="00E73B6A">
        <w:rPr>
          <w:rFonts w:asciiTheme="minorHAnsi" w:hAnsiTheme="minorHAnsi" w:cstheme="minorHAnsi"/>
          <w:sz w:val="22"/>
          <w:szCs w:val="22"/>
        </w:rPr>
        <w:t xml:space="preserve"> (</w:t>
      </w:r>
      <w:r w:rsidR="00405572" w:rsidRPr="00E73B6A">
        <w:rPr>
          <w:rFonts w:asciiTheme="minorHAnsi" w:hAnsiTheme="minorHAnsi" w:cstheme="minorHAnsi"/>
          <w:sz w:val="22"/>
          <w:szCs w:val="22"/>
        </w:rPr>
        <w:t>4</w:t>
      </w:r>
      <w:r w:rsidR="00FF5133" w:rsidRPr="00E73B6A">
        <w:rPr>
          <w:rFonts w:asciiTheme="minorHAnsi" w:hAnsiTheme="minorHAnsi" w:cstheme="minorHAnsi"/>
          <w:sz w:val="22"/>
          <w:szCs w:val="22"/>
        </w:rPr>
        <w:t>0</w:t>
      </w:r>
      <w:r w:rsidR="002B5A81" w:rsidRPr="00E73B6A">
        <w:rPr>
          <w:rFonts w:asciiTheme="minorHAnsi" w:hAnsiTheme="minorHAnsi" w:cstheme="minorHAnsi"/>
          <w:sz w:val="22"/>
          <w:szCs w:val="22"/>
        </w:rPr>
        <w:t>)</w:t>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00E73B6A">
        <w:rPr>
          <w:rFonts w:asciiTheme="minorHAnsi" w:hAnsiTheme="minorHAnsi" w:cstheme="minorHAnsi"/>
          <w:sz w:val="22"/>
          <w:szCs w:val="22"/>
        </w:rPr>
        <w:tab/>
      </w:r>
      <w:r w:rsidRPr="00E73B6A">
        <w:rPr>
          <w:rFonts w:asciiTheme="minorHAnsi" w:hAnsiTheme="minorHAnsi" w:cstheme="minorHAnsi"/>
          <w:sz w:val="22"/>
          <w:szCs w:val="22"/>
        </w:rPr>
        <w:t>--------</w:t>
      </w:r>
    </w:p>
    <w:p w14:paraId="49145BAF" w14:textId="77777777" w:rsidR="00E0031A" w:rsidRPr="00E73B6A" w:rsidRDefault="003B430D" w:rsidP="00AF1830">
      <w:pPr>
        <w:tabs>
          <w:tab w:val="left" w:pos="1134"/>
        </w:tabs>
        <w:ind w:left="900" w:hanging="540"/>
        <w:jc w:val="both"/>
        <w:rPr>
          <w:rFonts w:asciiTheme="minorHAnsi" w:hAnsiTheme="minorHAnsi" w:cstheme="minorHAnsi"/>
          <w:sz w:val="22"/>
          <w:szCs w:val="22"/>
        </w:rPr>
      </w:pPr>
      <w:r w:rsidRPr="00E73B6A">
        <w:rPr>
          <w:rFonts w:asciiTheme="minorHAnsi" w:hAnsiTheme="minorHAnsi" w:cstheme="minorHAnsi"/>
          <w:sz w:val="22"/>
          <w:szCs w:val="22"/>
        </w:rPr>
        <w:t>1</w:t>
      </w:r>
      <w:r w:rsidR="00F251A4" w:rsidRPr="00E73B6A">
        <w:rPr>
          <w:rFonts w:asciiTheme="minorHAnsi" w:hAnsiTheme="minorHAnsi" w:cstheme="minorHAnsi"/>
          <w:sz w:val="22"/>
          <w:szCs w:val="22"/>
        </w:rPr>
        <w:t>2</w:t>
      </w:r>
      <w:r w:rsidR="007F2A8A" w:rsidRPr="00E73B6A">
        <w:rPr>
          <w:rFonts w:asciiTheme="minorHAnsi" w:hAnsiTheme="minorHAnsi" w:cstheme="minorHAnsi"/>
          <w:sz w:val="22"/>
          <w:szCs w:val="22"/>
        </w:rPr>
        <w:t>.1.1</w:t>
      </w:r>
      <w:r w:rsidR="00FF5133" w:rsidRPr="00E73B6A">
        <w:rPr>
          <w:rFonts w:asciiTheme="minorHAnsi" w:hAnsiTheme="minorHAnsi" w:cstheme="minorHAnsi"/>
          <w:sz w:val="22"/>
          <w:szCs w:val="22"/>
        </w:rPr>
        <w:t>2</w:t>
      </w:r>
      <w:r w:rsidRPr="00E73B6A">
        <w:rPr>
          <w:rFonts w:asciiTheme="minorHAnsi" w:hAnsiTheme="minorHAnsi" w:cstheme="minorHAnsi"/>
          <w:sz w:val="22"/>
          <w:szCs w:val="22"/>
        </w:rPr>
        <w:t>.</w:t>
      </w:r>
      <w:r w:rsidRPr="00E73B6A">
        <w:rPr>
          <w:rFonts w:asciiTheme="minorHAnsi" w:hAnsiTheme="minorHAnsi" w:cstheme="minorHAnsi"/>
          <w:sz w:val="22"/>
          <w:szCs w:val="22"/>
        </w:rPr>
        <w:tab/>
        <w:t>für die Teilnahme an der Notfallversorgung (4</w:t>
      </w:r>
      <w:r w:rsidR="00FF5133" w:rsidRPr="00E73B6A">
        <w:rPr>
          <w:rFonts w:asciiTheme="minorHAnsi" w:hAnsiTheme="minorHAnsi" w:cstheme="minorHAnsi"/>
          <w:sz w:val="22"/>
          <w:szCs w:val="22"/>
        </w:rPr>
        <w:t>1</w:t>
      </w:r>
      <w:r w:rsidRPr="00E73B6A">
        <w:rPr>
          <w:rFonts w:asciiTheme="minorHAnsi" w:hAnsiTheme="minorHAnsi" w:cstheme="minorHAnsi"/>
          <w:sz w:val="22"/>
          <w:szCs w:val="22"/>
        </w:rPr>
        <w:t>)</w:t>
      </w:r>
      <w:r w:rsidRPr="00E73B6A">
        <w:rPr>
          <w:rFonts w:asciiTheme="minorHAnsi" w:hAnsiTheme="minorHAnsi" w:cstheme="minorHAnsi"/>
          <w:sz w:val="22"/>
          <w:szCs w:val="22"/>
        </w:rPr>
        <w:tab/>
      </w:r>
      <w:r w:rsidRPr="00E73B6A">
        <w:rPr>
          <w:rFonts w:asciiTheme="minorHAnsi" w:hAnsiTheme="minorHAnsi" w:cstheme="minorHAnsi"/>
          <w:sz w:val="22"/>
          <w:szCs w:val="22"/>
        </w:rPr>
        <w:tab/>
      </w:r>
      <w:r w:rsidR="002B5A81" w:rsidRPr="00E73B6A">
        <w:rPr>
          <w:rFonts w:asciiTheme="minorHAnsi" w:hAnsiTheme="minorHAnsi" w:cstheme="minorHAnsi"/>
          <w:sz w:val="22"/>
          <w:szCs w:val="22"/>
        </w:rPr>
        <w:tab/>
      </w:r>
      <w:r w:rsidR="002B5A81" w:rsidRPr="00E73B6A">
        <w:rPr>
          <w:rFonts w:asciiTheme="minorHAnsi" w:hAnsiTheme="minorHAnsi" w:cstheme="minorHAnsi"/>
          <w:sz w:val="22"/>
          <w:szCs w:val="22"/>
        </w:rPr>
        <w:tab/>
      </w:r>
      <w:r w:rsidR="002B5A81" w:rsidRPr="00E73B6A">
        <w:rPr>
          <w:rFonts w:asciiTheme="minorHAnsi" w:hAnsiTheme="minorHAnsi" w:cstheme="minorHAnsi"/>
          <w:sz w:val="22"/>
          <w:szCs w:val="22"/>
        </w:rPr>
        <w:tab/>
        <w:t>--------</w:t>
      </w:r>
    </w:p>
    <w:p w14:paraId="2D0E208B" w14:textId="77777777" w:rsidR="00394666" w:rsidRPr="00E73B6A" w:rsidRDefault="000C7E47" w:rsidP="00E0031A">
      <w:pPr>
        <w:tabs>
          <w:tab w:val="left" w:pos="1134"/>
        </w:tabs>
        <w:ind w:left="900" w:hanging="540"/>
        <w:jc w:val="both"/>
        <w:rPr>
          <w:rFonts w:asciiTheme="minorHAnsi" w:hAnsiTheme="minorHAnsi" w:cstheme="minorHAnsi"/>
          <w:sz w:val="22"/>
          <w:szCs w:val="22"/>
        </w:rPr>
      </w:pPr>
      <w:r w:rsidRPr="00E73B6A">
        <w:rPr>
          <w:rFonts w:asciiTheme="minorHAnsi" w:hAnsiTheme="minorHAnsi" w:cstheme="minorHAnsi"/>
          <w:sz w:val="22"/>
          <w:szCs w:val="22"/>
        </w:rPr>
        <w:t>1</w:t>
      </w:r>
      <w:r w:rsidR="00F251A4" w:rsidRPr="00E73B6A">
        <w:rPr>
          <w:rFonts w:asciiTheme="minorHAnsi" w:hAnsiTheme="minorHAnsi" w:cstheme="minorHAnsi"/>
          <w:sz w:val="22"/>
          <w:szCs w:val="22"/>
        </w:rPr>
        <w:t>2</w:t>
      </w:r>
      <w:r w:rsidRPr="00E73B6A">
        <w:rPr>
          <w:rFonts w:asciiTheme="minorHAnsi" w:hAnsiTheme="minorHAnsi" w:cstheme="minorHAnsi"/>
          <w:sz w:val="22"/>
          <w:szCs w:val="22"/>
        </w:rPr>
        <w:t>.1.</w:t>
      </w:r>
      <w:r w:rsidRPr="00E73B6A">
        <w:rPr>
          <w:rFonts w:asciiTheme="minorHAnsi" w:hAnsiTheme="minorHAnsi" w:cstheme="minorHAnsi"/>
          <w:color w:val="000000" w:themeColor="text1"/>
          <w:sz w:val="22"/>
          <w:szCs w:val="22"/>
        </w:rPr>
        <w:t>1</w:t>
      </w:r>
      <w:r w:rsidR="00D458D4" w:rsidRPr="00E73B6A">
        <w:rPr>
          <w:rFonts w:asciiTheme="minorHAnsi" w:hAnsiTheme="minorHAnsi" w:cstheme="minorHAnsi"/>
          <w:color w:val="000000" w:themeColor="text1"/>
          <w:sz w:val="22"/>
          <w:szCs w:val="22"/>
        </w:rPr>
        <w:t>3</w:t>
      </w:r>
      <w:r w:rsidRPr="00E73B6A">
        <w:rPr>
          <w:rFonts w:asciiTheme="minorHAnsi" w:hAnsiTheme="minorHAnsi" w:cstheme="minorHAnsi"/>
          <w:color w:val="000000" w:themeColor="text1"/>
          <w:sz w:val="22"/>
          <w:szCs w:val="22"/>
        </w:rPr>
        <w:t>.</w:t>
      </w:r>
      <w:r w:rsidRPr="00E73B6A">
        <w:rPr>
          <w:rFonts w:asciiTheme="minorHAnsi" w:hAnsiTheme="minorHAnsi" w:cstheme="minorHAnsi"/>
          <w:sz w:val="22"/>
          <w:szCs w:val="22"/>
        </w:rPr>
        <w:tab/>
      </w:r>
      <w:r w:rsidR="00394666" w:rsidRPr="00E73B6A">
        <w:rPr>
          <w:rFonts w:asciiTheme="minorHAnsi" w:hAnsiTheme="minorHAnsi" w:cstheme="minorHAnsi"/>
          <w:sz w:val="22"/>
          <w:szCs w:val="22"/>
        </w:rPr>
        <w:t xml:space="preserve">Zuschlag für </w:t>
      </w:r>
      <w:proofErr w:type="spellStart"/>
      <w:r w:rsidR="00394666" w:rsidRPr="00E73B6A">
        <w:rPr>
          <w:rFonts w:asciiTheme="minorHAnsi" w:hAnsiTheme="minorHAnsi" w:cstheme="minorHAnsi"/>
          <w:sz w:val="22"/>
          <w:szCs w:val="22"/>
        </w:rPr>
        <w:t>implantatbezogene</w:t>
      </w:r>
      <w:proofErr w:type="spellEnd"/>
      <w:r w:rsidR="00394666" w:rsidRPr="00E73B6A">
        <w:rPr>
          <w:rFonts w:asciiTheme="minorHAnsi" w:hAnsiTheme="minorHAnsi" w:cstheme="minorHAnsi"/>
          <w:sz w:val="22"/>
          <w:szCs w:val="22"/>
        </w:rPr>
        <w:t xml:space="preserve"> Maßnahmen </w:t>
      </w:r>
      <w:r w:rsidR="0018373B" w:rsidRPr="00E73B6A">
        <w:rPr>
          <w:rFonts w:asciiTheme="minorHAnsi" w:hAnsiTheme="minorHAnsi" w:cstheme="minorHAnsi"/>
          <w:sz w:val="22"/>
          <w:szCs w:val="22"/>
        </w:rPr>
        <w:t>nach</w:t>
      </w:r>
      <w:r w:rsidR="00394666" w:rsidRPr="00E73B6A">
        <w:rPr>
          <w:rFonts w:asciiTheme="minorHAnsi" w:hAnsiTheme="minorHAnsi" w:cstheme="minorHAnsi"/>
          <w:sz w:val="22"/>
          <w:szCs w:val="22"/>
        </w:rPr>
        <w:t xml:space="preserve"> </w:t>
      </w:r>
    </w:p>
    <w:p w14:paraId="1203316A" w14:textId="77777777" w:rsidR="0028424E" w:rsidRPr="00E73B6A" w:rsidRDefault="00394666" w:rsidP="0018373B">
      <w:pPr>
        <w:tabs>
          <w:tab w:val="left" w:pos="1134"/>
        </w:tabs>
        <w:ind w:left="900" w:hanging="540"/>
        <w:jc w:val="both"/>
        <w:rPr>
          <w:rFonts w:asciiTheme="minorHAnsi" w:hAnsiTheme="minorHAnsi" w:cstheme="minorHAnsi"/>
          <w:sz w:val="22"/>
          <w:szCs w:val="22"/>
        </w:rPr>
      </w:pPr>
      <w:r w:rsidRPr="00E73B6A">
        <w:rPr>
          <w:rFonts w:asciiTheme="minorHAnsi" w:hAnsiTheme="minorHAnsi" w:cstheme="minorHAnsi"/>
          <w:sz w:val="22"/>
          <w:szCs w:val="22"/>
        </w:rPr>
        <w:tab/>
      </w:r>
      <w:r w:rsidRPr="00E73B6A">
        <w:rPr>
          <w:rFonts w:asciiTheme="minorHAnsi" w:hAnsiTheme="minorHAnsi" w:cstheme="minorHAnsi"/>
          <w:sz w:val="22"/>
          <w:szCs w:val="22"/>
        </w:rPr>
        <w:tab/>
        <w:t xml:space="preserve">§ 2 </w:t>
      </w:r>
      <w:r w:rsidR="00EC5F30" w:rsidRPr="00E73B6A">
        <w:rPr>
          <w:rFonts w:asciiTheme="minorHAnsi" w:hAnsiTheme="minorHAnsi" w:cstheme="minorHAnsi"/>
          <w:sz w:val="22"/>
          <w:szCs w:val="22"/>
        </w:rPr>
        <w:t xml:space="preserve">Nr. 4 </w:t>
      </w:r>
      <w:proofErr w:type="spellStart"/>
      <w:r w:rsidRPr="00E73B6A">
        <w:rPr>
          <w:rFonts w:asciiTheme="minorHAnsi" w:hAnsiTheme="minorHAnsi" w:cstheme="minorHAnsi"/>
          <w:sz w:val="22"/>
          <w:szCs w:val="22"/>
        </w:rPr>
        <w:t>Implantateregistergesetz</w:t>
      </w:r>
      <w:proofErr w:type="spellEnd"/>
      <w:r w:rsidR="0018373B" w:rsidRPr="00E73B6A">
        <w:rPr>
          <w:rFonts w:asciiTheme="minorHAnsi" w:hAnsiTheme="minorHAnsi" w:cstheme="minorHAnsi"/>
          <w:sz w:val="22"/>
          <w:szCs w:val="22"/>
        </w:rPr>
        <w:t xml:space="preserve"> </w:t>
      </w:r>
      <w:r w:rsidR="00B22953" w:rsidRPr="00E73B6A">
        <w:rPr>
          <w:rFonts w:asciiTheme="minorHAnsi" w:hAnsiTheme="minorHAnsi" w:cstheme="minorHAnsi"/>
          <w:sz w:val="22"/>
          <w:szCs w:val="22"/>
        </w:rPr>
        <w:t>(</w:t>
      </w:r>
      <w:proofErr w:type="spellStart"/>
      <w:r w:rsidR="00B22953" w:rsidRPr="00E73B6A">
        <w:rPr>
          <w:rFonts w:asciiTheme="minorHAnsi" w:hAnsiTheme="minorHAnsi" w:cstheme="minorHAnsi"/>
          <w:sz w:val="22"/>
          <w:szCs w:val="22"/>
        </w:rPr>
        <w:t>IReG</w:t>
      </w:r>
      <w:proofErr w:type="spellEnd"/>
      <w:r w:rsidR="00B22953" w:rsidRPr="00E73B6A">
        <w:rPr>
          <w:rFonts w:asciiTheme="minorHAnsi" w:hAnsiTheme="minorHAnsi" w:cstheme="minorHAnsi"/>
          <w:sz w:val="22"/>
          <w:szCs w:val="22"/>
        </w:rPr>
        <w:t xml:space="preserve">) </w:t>
      </w:r>
      <w:r w:rsidR="0018373B" w:rsidRPr="00E73B6A">
        <w:rPr>
          <w:rFonts w:asciiTheme="minorHAnsi" w:hAnsiTheme="minorHAnsi" w:cstheme="minorHAnsi"/>
          <w:sz w:val="22"/>
          <w:szCs w:val="22"/>
        </w:rPr>
        <w:t xml:space="preserve">gemäß § 5 Abs. 3d </w:t>
      </w:r>
      <w:proofErr w:type="spellStart"/>
      <w:r w:rsidR="0018373B" w:rsidRPr="00E73B6A">
        <w:rPr>
          <w:rFonts w:asciiTheme="minorHAnsi" w:hAnsiTheme="minorHAnsi" w:cstheme="minorHAnsi"/>
          <w:sz w:val="22"/>
          <w:szCs w:val="22"/>
        </w:rPr>
        <w:t>KHEntgG</w:t>
      </w:r>
      <w:proofErr w:type="spellEnd"/>
      <w:r w:rsidR="0018373B" w:rsidRPr="00E73B6A">
        <w:rPr>
          <w:rFonts w:asciiTheme="minorHAnsi" w:hAnsiTheme="minorHAnsi" w:cstheme="minorHAnsi"/>
          <w:sz w:val="22"/>
          <w:szCs w:val="22"/>
        </w:rPr>
        <w:t xml:space="preserve"> </w:t>
      </w:r>
      <w:r w:rsidRPr="00E73B6A">
        <w:rPr>
          <w:rFonts w:asciiTheme="minorHAnsi" w:hAnsiTheme="minorHAnsi" w:cstheme="minorHAnsi"/>
          <w:sz w:val="22"/>
          <w:szCs w:val="22"/>
        </w:rPr>
        <w:t>(</w:t>
      </w:r>
      <w:r w:rsidRPr="00E73B6A">
        <w:rPr>
          <w:rFonts w:asciiTheme="minorHAnsi" w:hAnsiTheme="minorHAnsi" w:cstheme="minorHAnsi"/>
          <w:color w:val="000000" w:themeColor="text1"/>
          <w:sz w:val="22"/>
          <w:szCs w:val="22"/>
        </w:rPr>
        <w:t>4</w:t>
      </w:r>
      <w:r w:rsidR="00D458D4" w:rsidRPr="00E73B6A">
        <w:rPr>
          <w:rFonts w:asciiTheme="minorHAnsi" w:hAnsiTheme="minorHAnsi" w:cstheme="minorHAnsi"/>
          <w:color w:val="000000" w:themeColor="text1"/>
          <w:sz w:val="22"/>
          <w:szCs w:val="22"/>
        </w:rPr>
        <w:t>2</w:t>
      </w:r>
      <w:r w:rsidRPr="00E73B6A">
        <w:rPr>
          <w:rFonts w:asciiTheme="minorHAnsi" w:hAnsiTheme="minorHAnsi" w:cstheme="minorHAnsi"/>
          <w:color w:val="000000" w:themeColor="text1"/>
          <w:sz w:val="22"/>
          <w:szCs w:val="22"/>
        </w:rPr>
        <w:t>)</w:t>
      </w:r>
      <w:r w:rsidR="00E73B6A">
        <w:rPr>
          <w:rFonts w:asciiTheme="minorHAnsi" w:hAnsiTheme="minorHAnsi" w:cstheme="minorHAnsi"/>
          <w:color w:val="000000" w:themeColor="text1"/>
          <w:sz w:val="22"/>
          <w:szCs w:val="22"/>
        </w:rPr>
        <w:tab/>
      </w:r>
      <w:r w:rsidR="00743FD0" w:rsidRPr="00E73B6A">
        <w:rPr>
          <w:rFonts w:asciiTheme="minorHAnsi" w:hAnsiTheme="minorHAnsi" w:cstheme="minorHAnsi"/>
          <w:sz w:val="22"/>
          <w:szCs w:val="22"/>
        </w:rPr>
        <w:tab/>
      </w:r>
      <w:r w:rsidR="0028424E" w:rsidRPr="00E73B6A">
        <w:rPr>
          <w:rFonts w:asciiTheme="minorHAnsi" w:hAnsiTheme="minorHAnsi" w:cstheme="minorHAnsi"/>
          <w:sz w:val="22"/>
          <w:szCs w:val="22"/>
        </w:rPr>
        <w:t>-------</w:t>
      </w:r>
      <w:r w:rsidR="00743FD0" w:rsidRPr="00E73B6A">
        <w:rPr>
          <w:rFonts w:asciiTheme="minorHAnsi" w:hAnsiTheme="minorHAnsi" w:cstheme="minorHAnsi"/>
          <w:sz w:val="22"/>
          <w:szCs w:val="22"/>
        </w:rPr>
        <w:t>-</w:t>
      </w:r>
    </w:p>
    <w:p w14:paraId="1F8B7CD6" w14:textId="77777777" w:rsidR="00816D45" w:rsidRPr="00E73B6A" w:rsidRDefault="0028424E" w:rsidP="00E0031A">
      <w:pPr>
        <w:tabs>
          <w:tab w:val="left" w:pos="1134"/>
        </w:tabs>
        <w:ind w:left="900" w:hanging="540"/>
        <w:jc w:val="both"/>
        <w:rPr>
          <w:rFonts w:asciiTheme="minorHAnsi" w:hAnsiTheme="minorHAnsi" w:cstheme="minorHAnsi"/>
          <w:sz w:val="22"/>
          <w:szCs w:val="22"/>
        </w:rPr>
      </w:pPr>
      <w:r w:rsidRPr="00E73B6A">
        <w:rPr>
          <w:rFonts w:asciiTheme="minorHAnsi" w:hAnsiTheme="minorHAnsi" w:cstheme="minorHAnsi"/>
          <w:sz w:val="22"/>
          <w:szCs w:val="22"/>
        </w:rPr>
        <w:t>1</w:t>
      </w:r>
      <w:r w:rsidR="00F251A4" w:rsidRPr="00E73B6A">
        <w:rPr>
          <w:rFonts w:asciiTheme="minorHAnsi" w:hAnsiTheme="minorHAnsi" w:cstheme="minorHAnsi"/>
          <w:sz w:val="22"/>
          <w:szCs w:val="22"/>
        </w:rPr>
        <w:t>2</w:t>
      </w:r>
      <w:r w:rsidRPr="00E73B6A">
        <w:rPr>
          <w:rFonts w:asciiTheme="minorHAnsi" w:hAnsiTheme="minorHAnsi" w:cstheme="minorHAnsi"/>
          <w:sz w:val="22"/>
          <w:szCs w:val="22"/>
        </w:rPr>
        <w:t>.1.</w:t>
      </w:r>
      <w:r w:rsidRPr="00E73B6A">
        <w:rPr>
          <w:rFonts w:asciiTheme="minorHAnsi" w:hAnsiTheme="minorHAnsi" w:cstheme="minorHAnsi"/>
          <w:color w:val="000000" w:themeColor="text1"/>
          <w:sz w:val="22"/>
          <w:szCs w:val="22"/>
        </w:rPr>
        <w:t>1</w:t>
      </w:r>
      <w:r w:rsidR="00D458D4" w:rsidRPr="00E73B6A">
        <w:rPr>
          <w:rFonts w:asciiTheme="minorHAnsi" w:hAnsiTheme="minorHAnsi" w:cstheme="minorHAnsi"/>
          <w:color w:val="000000" w:themeColor="text1"/>
          <w:sz w:val="22"/>
          <w:szCs w:val="22"/>
        </w:rPr>
        <w:t>4</w:t>
      </w:r>
      <w:r w:rsidRPr="00E73B6A">
        <w:rPr>
          <w:rFonts w:asciiTheme="minorHAnsi" w:hAnsiTheme="minorHAnsi" w:cstheme="minorHAnsi"/>
          <w:sz w:val="22"/>
          <w:szCs w:val="22"/>
        </w:rPr>
        <w:t>.</w:t>
      </w:r>
      <w:r w:rsidR="002B5A81" w:rsidRPr="00E73B6A">
        <w:rPr>
          <w:rFonts w:asciiTheme="minorHAnsi" w:hAnsiTheme="minorHAnsi" w:cstheme="minorHAnsi"/>
          <w:sz w:val="22"/>
          <w:szCs w:val="22"/>
        </w:rPr>
        <w:tab/>
      </w:r>
      <w:r w:rsidR="00394666" w:rsidRPr="00E73B6A">
        <w:rPr>
          <w:rFonts w:asciiTheme="minorHAnsi" w:hAnsiTheme="minorHAnsi" w:cstheme="minorHAnsi"/>
          <w:sz w:val="22"/>
          <w:szCs w:val="22"/>
        </w:rPr>
        <w:t xml:space="preserve">Zuschlag </w:t>
      </w:r>
      <w:r w:rsidR="00816D45" w:rsidRPr="00E73B6A">
        <w:rPr>
          <w:rFonts w:asciiTheme="minorHAnsi" w:hAnsiTheme="minorHAnsi" w:cstheme="minorHAnsi"/>
          <w:sz w:val="22"/>
          <w:szCs w:val="22"/>
        </w:rPr>
        <w:t xml:space="preserve">für die Speicherung von Daten auf der elektronischen Patientenakte </w:t>
      </w:r>
    </w:p>
    <w:p w14:paraId="4540E29A" w14:textId="77777777" w:rsidR="00996964" w:rsidRPr="00E73B6A" w:rsidRDefault="00816D45" w:rsidP="00C009D7">
      <w:pPr>
        <w:tabs>
          <w:tab w:val="left" w:pos="1134"/>
        </w:tabs>
        <w:ind w:left="900" w:hanging="540"/>
        <w:jc w:val="both"/>
        <w:rPr>
          <w:rFonts w:asciiTheme="minorHAnsi" w:hAnsiTheme="minorHAnsi" w:cstheme="minorHAnsi"/>
          <w:sz w:val="22"/>
          <w:szCs w:val="22"/>
        </w:rPr>
      </w:pPr>
      <w:r w:rsidRPr="00E73B6A">
        <w:rPr>
          <w:rFonts w:asciiTheme="minorHAnsi" w:hAnsiTheme="minorHAnsi" w:cstheme="minorHAnsi"/>
          <w:sz w:val="22"/>
          <w:szCs w:val="22"/>
        </w:rPr>
        <w:tab/>
      </w:r>
      <w:r w:rsidRPr="00E73B6A">
        <w:rPr>
          <w:rFonts w:asciiTheme="minorHAnsi" w:hAnsiTheme="minorHAnsi" w:cstheme="minorHAnsi"/>
          <w:sz w:val="22"/>
          <w:szCs w:val="22"/>
        </w:rPr>
        <w:tab/>
        <w:t>gemäß § 5 Ab</w:t>
      </w:r>
      <w:r w:rsidR="002B5A81" w:rsidRPr="00E73B6A">
        <w:rPr>
          <w:rFonts w:asciiTheme="minorHAnsi" w:hAnsiTheme="minorHAnsi" w:cstheme="minorHAnsi"/>
          <w:sz w:val="22"/>
          <w:szCs w:val="22"/>
        </w:rPr>
        <w:t>s</w:t>
      </w:r>
      <w:r w:rsidRPr="00E73B6A">
        <w:rPr>
          <w:rFonts w:asciiTheme="minorHAnsi" w:hAnsiTheme="minorHAnsi" w:cstheme="minorHAnsi"/>
          <w:sz w:val="22"/>
          <w:szCs w:val="22"/>
        </w:rPr>
        <w:t xml:space="preserve">. 3g </w:t>
      </w:r>
      <w:proofErr w:type="spellStart"/>
      <w:r w:rsidRPr="00E73B6A">
        <w:rPr>
          <w:rFonts w:asciiTheme="minorHAnsi" w:hAnsiTheme="minorHAnsi" w:cstheme="minorHAnsi"/>
          <w:sz w:val="22"/>
          <w:szCs w:val="22"/>
        </w:rPr>
        <w:t>KHEntgG</w:t>
      </w:r>
      <w:proofErr w:type="spellEnd"/>
      <w:r w:rsidRPr="00E73B6A">
        <w:rPr>
          <w:rFonts w:asciiTheme="minorHAnsi" w:hAnsiTheme="minorHAnsi" w:cstheme="minorHAnsi"/>
          <w:sz w:val="22"/>
          <w:szCs w:val="22"/>
        </w:rPr>
        <w:t xml:space="preserve"> (</w:t>
      </w:r>
      <w:r w:rsidR="00D458D4" w:rsidRPr="00E73B6A">
        <w:rPr>
          <w:rFonts w:asciiTheme="minorHAnsi" w:hAnsiTheme="minorHAnsi" w:cstheme="minorHAnsi"/>
          <w:color w:val="000000" w:themeColor="text1"/>
          <w:sz w:val="22"/>
          <w:szCs w:val="22"/>
        </w:rPr>
        <w:t>43</w:t>
      </w:r>
      <w:r w:rsidRPr="00E73B6A">
        <w:rPr>
          <w:rFonts w:asciiTheme="minorHAnsi" w:hAnsiTheme="minorHAnsi" w:cstheme="minorHAnsi"/>
          <w:color w:val="000000" w:themeColor="text1"/>
          <w:sz w:val="22"/>
          <w:szCs w:val="22"/>
        </w:rPr>
        <w:t>)</w:t>
      </w:r>
      <w:r w:rsidR="000C7E47" w:rsidRPr="00E73B6A">
        <w:rPr>
          <w:rFonts w:asciiTheme="minorHAnsi" w:hAnsiTheme="minorHAnsi" w:cstheme="minorHAnsi"/>
          <w:sz w:val="22"/>
          <w:szCs w:val="22"/>
        </w:rPr>
        <w:tab/>
      </w:r>
      <w:r w:rsidR="000C7E47" w:rsidRPr="00E73B6A">
        <w:rPr>
          <w:rFonts w:asciiTheme="minorHAnsi" w:hAnsiTheme="minorHAnsi" w:cstheme="minorHAnsi"/>
          <w:sz w:val="22"/>
          <w:szCs w:val="22"/>
        </w:rPr>
        <w:tab/>
      </w:r>
      <w:r w:rsidR="000C7E47" w:rsidRPr="00E73B6A">
        <w:rPr>
          <w:rFonts w:asciiTheme="minorHAnsi" w:hAnsiTheme="minorHAnsi" w:cstheme="minorHAnsi"/>
          <w:sz w:val="22"/>
          <w:szCs w:val="22"/>
        </w:rPr>
        <w:tab/>
      </w:r>
      <w:r w:rsidR="002B5A81" w:rsidRPr="00E73B6A">
        <w:rPr>
          <w:rFonts w:asciiTheme="minorHAnsi" w:hAnsiTheme="minorHAnsi" w:cstheme="minorHAnsi"/>
          <w:sz w:val="22"/>
          <w:szCs w:val="22"/>
        </w:rPr>
        <w:tab/>
      </w:r>
      <w:r w:rsidR="002B5A81" w:rsidRPr="00E73B6A">
        <w:rPr>
          <w:rFonts w:asciiTheme="minorHAnsi" w:hAnsiTheme="minorHAnsi" w:cstheme="minorHAnsi"/>
          <w:sz w:val="22"/>
          <w:szCs w:val="22"/>
        </w:rPr>
        <w:tab/>
      </w:r>
      <w:r w:rsidR="002B5A81" w:rsidRPr="00E73B6A">
        <w:rPr>
          <w:rFonts w:asciiTheme="minorHAnsi" w:hAnsiTheme="minorHAnsi" w:cstheme="minorHAnsi"/>
          <w:sz w:val="22"/>
          <w:szCs w:val="22"/>
        </w:rPr>
        <w:tab/>
      </w:r>
      <w:r w:rsidR="002B5A81" w:rsidRPr="00E73B6A">
        <w:rPr>
          <w:rFonts w:asciiTheme="minorHAnsi" w:hAnsiTheme="minorHAnsi" w:cstheme="minorHAnsi"/>
          <w:sz w:val="22"/>
          <w:szCs w:val="22"/>
        </w:rPr>
        <w:tab/>
      </w:r>
      <w:r w:rsidR="000C7E47" w:rsidRPr="00E73B6A">
        <w:rPr>
          <w:rFonts w:asciiTheme="minorHAnsi" w:hAnsiTheme="minorHAnsi" w:cstheme="minorHAnsi"/>
          <w:sz w:val="22"/>
          <w:szCs w:val="22"/>
        </w:rPr>
        <w:t>--------</w:t>
      </w:r>
    </w:p>
    <w:p w14:paraId="65420503" w14:textId="77777777" w:rsidR="007247BC" w:rsidRPr="00E73B6A" w:rsidRDefault="007247BC" w:rsidP="00816D45">
      <w:pPr>
        <w:tabs>
          <w:tab w:val="left" w:pos="1134"/>
        </w:tabs>
        <w:ind w:left="900" w:hanging="540"/>
        <w:jc w:val="both"/>
        <w:rPr>
          <w:rFonts w:asciiTheme="minorHAnsi" w:hAnsiTheme="minorHAnsi" w:cstheme="minorHAnsi"/>
          <w:sz w:val="22"/>
          <w:szCs w:val="22"/>
        </w:rPr>
      </w:pPr>
      <w:r w:rsidRPr="00E73B6A">
        <w:rPr>
          <w:rFonts w:asciiTheme="minorHAnsi" w:hAnsiTheme="minorHAnsi" w:cstheme="minorHAnsi"/>
          <w:sz w:val="22"/>
          <w:szCs w:val="22"/>
        </w:rPr>
        <w:t>12.1.</w:t>
      </w:r>
      <w:r w:rsidRPr="00E73B6A">
        <w:rPr>
          <w:rFonts w:asciiTheme="minorHAnsi" w:hAnsiTheme="minorHAnsi" w:cstheme="minorHAnsi"/>
          <w:color w:val="000000" w:themeColor="text1"/>
          <w:sz w:val="22"/>
          <w:szCs w:val="22"/>
        </w:rPr>
        <w:t>1</w:t>
      </w:r>
      <w:r w:rsidR="00D458D4" w:rsidRPr="00E73B6A">
        <w:rPr>
          <w:rFonts w:asciiTheme="minorHAnsi" w:hAnsiTheme="minorHAnsi" w:cstheme="minorHAnsi"/>
          <w:color w:val="000000" w:themeColor="text1"/>
          <w:sz w:val="22"/>
          <w:szCs w:val="22"/>
        </w:rPr>
        <w:t>5</w:t>
      </w:r>
      <w:r w:rsidRPr="00E73B6A">
        <w:rPr>
          <w:rFonts w:asciiTheme="minorHAnsi" w:hAnsiTheme="minorHAnsi" w:cstheme="minorHAnsi"/>
          <w:color w:val="000000" w:themeColor="text1"/>
          <w:sz w:val="22"/>
          <w:szCs w:val="22"/>
        </w:rPr>
        <w:t>.</w:t>
      </w:r>
      <w:r w:rsidRPr="00E73B6A">
        <w:rPr>
          <w:rFonts w:asciiTheme="minorHAnsi" w:hAnsiTheme="minorHAnsi" w:cstheme="minorHAnsi"/>
          <w:sz w:val="22"/>
          <w:szCs w:val="22"/>
        </w:rPr>
        <w:tab/>
        <w:t xml:space="preserve">Zuschlag nach § 4a Abs. 4 </w:t>
      </w:r>
      <w:proofErr w:type="spellStart"/>
      <w:r w:rsidRPr="00E73B6A">
        <w:rPr>
          <w:rFonts w:asciiTheme="minorHAnsi" w:hAnsiTheme="minorHAnsi" w:cstheme="minorHAnsi"/>
          <w:sz w:val="22"/>
          <w:szCs w:val="22"/>
        </w:rPr>
        <w:t>KHEntgG</w:t>
      </w:r>
      <w:proofErr w:type="spellEnd"/>
      <w:r w:rsidRPr="00E73B6A">
        <w:rPr>
          <w:rFonts w:asciiTheme="minorHAnsi" w:hAnsiTheme="minorHAnsi" w:cstheme="minorHAnsi"/>
          <w:sz w:val="22"/>
          <w:szCs w:val="22"/>
        </w:rPr>
        <w:t xml:space="preserve"> zur Auszahlung des Erlösvolumens für</w:t>
      </w:r>
    </w:p>
    <w:p w14:paraId="30C7207A" w14:textId="77777777" w:rsidR="007247BC" w:rsidRPr="00E73B6A" w:rsidRDefault="007247BC" w:rsidP="00816D45">
      <w:pPr>
        <w:tabs>
          <w:tab w:val="left" w:pos="1134"/>
        </w:tabs>
        <w:ind w:left="900" w:hanging="540"/>
        <w:jc w:val="both"/>
        <w:rPr>
          <w:rFonts w:asciiTheme="minorHAnsi" w:hAnsiTheme="minorHAnsi" w:cstheme="minorHAnsi"/>
          <w:sz w:val="22"/>
          <w:szCs w:val="22"/>
        </w:rPr>
      </w:pPr>
      <w:r w:rsidRPr="00E73B6A">
        <w:rPr>
          <w:rFonts w:asciiTheme="minorHAnsi" w:hAnsiTheme="minorHAnsi" w:cstheme="minorHAnsi"/>
          <w:sz w:val="22"/>
          <w:szCs w:val="22"/>
        </w:rPr>
        <w:tab/>
      </w:r>
      <w:r w:rsidRPr="00E73B6A">
        <w:rPr>
          <w:rFonts w:asciiTheme="minorHAnsi" w:hAnsiTheme="minorHAnsi" w:cstheme="minorHAnsi"/>
          <w:sz w:val="22"/>
          <w:szCs w:val="22"/>
        </w:rPr>
        <w:tab/>
      </w:r>
      <w:r w:rsidR="00615516" w:rsidRPr="00E73B6A">
        <w:rPr>
          <w:rFonts w:asciiTheme="minorHAnsi" w:hAnsiTheme="minorHAnsi" w:cstheme="minorHAnsi"/>
          <w:sz w:val="22"/>
          <w:szCs w:val="22"/>
        </w:rPr>
        <w:t>d</w:t>
      </w:r>
      <w:r w:rsidRPr="00E73B6A">
        <w:rPr>
          <w:rFonts w:asciiTheme="minorHAnsi" w:hAnsiTheme="minorHAnsi" w:cstheme="minorHAnsi"/>
          <w:sz w:val="22"/>
          <w:szCs w:val="22"/>
        </w:rPr>
        <w:t>ie Versorgung von Kindern und Jugendlichen (</w:t>
      </w:r>
      <w:r w:rsidR="00D458D4" w:rsidRPr="00E73B6A">
        <w:rPr>
          <w:rFonts w:asciiTheme="minorHAnsi" w:hAnsiTheme="minorHAnsi" w:cstheme="minorHAnsi"/>
          <w:color w:val="000000" w:themeColor="text1"/>
          <w:sz w:val="22"/>
          <w:szCs w:val="22"/>
        </w:rPr>
        <w:t>44</w:t>
      </w:r>
      <w:r w:rsidRPr="00E73B6A">
        <w:rPr>
          <w:rFonts w:asciiTheme="minorHAnsi" w:hAnsiTheme="minorHAnsi" w:cstheme="minorHAnsi"/>
          <w:sz w:val="22"/>
          <w:szCs w:val="22"/>
        </w:rPr>
        <w:t>)</w:t>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00E73B6A">
        <w:rPr>
          <w:rFonts w:asciiTheme="minorHAnsi" w:hAnsiTheme="minorHAnsi" w:cstheme="minorHAnsi"/>
          <w:sz w:val="22"/>
          <w:szCs w:val="22"/>
        </w:rPr>
        <w:tab/>
      </w:r>
      <w:r w:rsidRPr="00E73B6A">
        <w:rPr>
          <w:rFonts w:asciiTheme="minorHAnsi" w:hAnsiTheme="minorHAnsi" w:cstheme="minorHAnsi"/>
          <w:sz w:val="22"/>
          <w:szCs w:val="22"/>
        </w:rPr>
        <w:t>--------</w:t>
      </w:r>
    </w:p>
    <w:p w14:paraId="6235C0BC" w14:textId="77777777" w:rsidR="007247BC" w:rsidRPr="00E73B6A" w:rsidRDefault="007247BC" w:rsidP="00816D45">
      <w:pPr>
        <w:tabs>
          <w:tab w:val="left" w:pos="1134"/>
        </w:tabs>
        <w:ind w:left="900" w:hanging="540"/>
        <w:jc w:val="both"/>
        <w:rPr>
          <w:rFonts w:asciiTheme="minorHAnsi" w:hAnsiTheme="minorHAnsi" w:cstheme="minorHAnsi"/>
          <w:sz w:val="22"/>
          <w:szCs w:val="22"/>
        </w:rPr>
      </w:pPr>
      <w:r w:rsidRPr="00E73B6A">
        <w:rPr>
          <w:rFonts w:asciiTheme="minorHAnsi" w:hAnsiTheme="minorHAnsi" w:cstheme="minorHAnsi"/>
          <w:sz w:val="22"/>
          <w:szCs w:val="22"/>
        </w:rPr>
        <w:t>12.1.</w:t>
      </w:r>
      <w:r w:rsidRPr="00E73B6A">
        <w:rPr>
          <w:rFonts w:asciiTheme="minorHAnsi" w:hAnsiTheme="minorHAnsi" w:cstheme="minorHAnsi"/>
          <w:color w:val="000000" w:themeColor="text1"/>
          <w:sz w:val="22"/>
          <w:szCs w:val="22"/>
        </w:rPr>
        <w:t>1</w:t>
      </w:r>
      <w:r w:rsidR="00D458D4" w:rsidRPr="00E73B6A">
        <w:rPr>
          <w:rFonts w:asciiTheme="minorHAnsi" w:hAnsiTheme="minorHAnsi" w:cstheme="minorHAnsi"/>
          <w:color w:val="000000" w:themeColor="text1"/>
          <w:sz w:val="22"/>
          <w:szCs w:val="22"/>
        </w:rPr>
        <w:t>6</w:t>
      </w:r>
      <w:r w:rsidRPr="00E73B6A">
        <w:rPr>
          <w:rFonts w:asciiTheme="minorHAnsi" w:hAnsiTheme="minorHAnsi" w:cstheme="minorHAnsi"/>
          <w:color w:val="000000" w:themeColor="text1"/>
          <w:sz w:val="22"/>
          <w:szCs w:val="22"/>
        </w:rPr>
        <w:t>.</w:t>
      </w:r>
      <w:r w:rsidRPr="00E73B6A">
        <w:rPr>
          <w:rFonts w:asciiTheme="minorHAnsi" w:hAnsiTheme="minorHAnsi" w:cstheme="minorHAnsi"/>
          <w:sz w:val="22"/>
          <w:szCs w:val="22"/>
        </w:rPr>
        <w:tab/>
        <w:t xml:space="preserve">Zuschlag nach § 5 Abs. 2c </w:t>
      </w:r>
      <w:proofErr w:type="spellStart"/>
      <w:r w:rsidRPr="00E73B6A">
        <w:rPr>
          <w:rFonts w:asciiTheme="minorHAnsi" w:hAnsiTheme="minorHAnsi" w:cstheme="minorHAnsi"/>
          <w:sz w:val="22"/>
          <w:szCs w:val="22"/>
        </w:rPr>
        <w:t>KHEntgG</w:t>
      </w:r>
      <w:proofErr w:type="spellEnd"/>
      <w:r w:rsidRPr="00E73B6A">
        <w:rPr>
          <w:rFonts w:asciiTheme="minorHAnsi" w:hAnsiTheme="minorHAnsi" w:cstheme="minorHAnsi"/>
          <w:sz w:val="22"/>
          <w:szCs w:val="22"/>
        </w:rPr>
        <w:t xml:space="preserve"> zur Förderung der geburtshilflichen</w:t>
      </w:r>
    </w:p>
    <w:p w14:paraId="432FD306" w14:textId="77777777" w:rsidR="007247BC" w:rsidRPr="00E73B6A" w:rsidRDefault="007247BC" w:rsidP="00816D45">
      <w:pPr>
        <w:tabs>
          <w:tab w:val="left" w:pos="1134"/>
        </w:tabs>
        <w:ind w:left="900" w:hanging="540"/>
        <w:jc w:val="both"/>
        <w:rPr>
          <w:rFonts w:asciiTheme="minorHAnsi" w:hAnsiTheme="minorHAnsi" w:cstheme="minorHAnsi"/>
          <w:sz w:val="22"/>
          <w:szCs w:val="22"/>
        </w:rPr>
      </w:pPr>
      <w:r w:rsidRPr="00E73B6A">
        <w:rPr>
          <w:rFonts w:asciiTheme="minorHAnsi" w:hAnsiTheme="minorHAnsi" w:cstheme="minorHAnsi"/>
          <w:sz w:val="22"/>
          <w:szCs w:val="22"/>
        </w:rPr>
        <w:tab/>
      </w:r>
      <w:r w:rsidRPr="00E73B6A">
        <w:rPr>
          <w:rFonts w:asciiTheme="minorHAnsi" w:hAnsiTheme="minorHAnsi" w:cstheme="minorHAnsi"/>
          <w:sz w:val="22"/>
          <w:szCs w:val="22"/>
        </w:rPr>
        <w:tab/>
        <w:t>Versorgung in Krankenhäusern (</w:t>
      </w:r>
      <w:r w:rsidRPr="00E73B6A">
        <w:rPr>
          <w:rFonts w:asciiTheme="minorHAnsi" w:hAnsiTheme="minorHAnsi" w:cstheme="minorHAnsi"/>
          <w:color w:val="000000" w:themeColor="text1"/>
          <w:sz w:val="22"/>
          <w:szCs w:val="22"/>
        </w:rPr>
        <w:t>4</w:t>
      </w:r>
      <w:r w:rsidR="00D458D4" w:rsidRPr="00E73B6A">
        <w:rPr>
          <w:rFonts w:asciiTheme="minorHAnsi" w:hAnsiTheme="minorHAnsi" w:cstheme="minorHAnsi"/>
          <w:color w:val="000000" w:themeColor="text1"/>
          <w:sz w:val="22"/>
          <w:szCs w:val="22"/>
        </w:rPr>
        <w:t>5</w:t>
      </w:r>
      <w:r w:rsidRPr="00E73B6A">
        <w:rPr>
          <w:rFonts w:asciiTheme="minorHAnsi" w:hAnsiTheme="minorHAnsi" w:cstheme="minorHAnsi"/>
          <w:sz w:val="22"/>
          <w:szCs w:val="22"/>
        </w:rPr>
        <w:t>)</w:t>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t>--------</w:t>
      </w:r>
    </w:p>
    <w:p w14:paraId="1CBF6825" w14:textId="77777777" w:rsidR="00734A19" w:rsidRPr="00E73B6A" w:rsidRDefault="00734A19" w:rsidP="0032350F">
      <w:pPr>
        <w:jc w:val="both"/>
        <w:rPr>
          <w:rFonts w:asciiTheme="minorHAnsi" w:hAnsiTheme="minorHAnsi" w:cstheme="minorHAnsi"/>
          <w:sz w:val="22"/>
          <w:szCs w:val="22"/>
        </w:rPr>
      </w:pPr>
    </w:p>
    <w:p w14:paraId="760B1A8C" w14:textId="77777777" w:rsidR="00BA273C" w:rsidRPr="00E73B6A" w:rsidRDefault="006F7880" w:rsidP="00FA3531">
      <w:pPr>
        <w:ind w:firstLine="360"/>
        <w:jc w:val="both"/>
        <w:rPr>
          <w:rFonts w:asciiTheme="minorHAnsi" w:hAnsiTheme="minorHAnsi" w:cstheme="minorHAnsi"/>
          <w:sz w:val="22"/>
          <w:szCs w:val="22"/>
        </w:rPr>
      </w:pPr>
      <w:r w:rsidRPr="00E73B6A">
        <w:rPr>
          <w:rFonts w:asciiTheme="minorHAnsi" w:hAnsiTheme="minorHAnsi" w:cstheme="minorHAnsi"/>
          <w:sz w:val="22"/>
          <w:szCs w:val="22"/>
        </w:rPr>
        <w:t>1</w:t>
      </w:r>
      <w:r w:rsidR="00F251A4" w:rsidRPr="00E73B6A">
        <w:rPr>
          <w:rFonts w:asciiTheme="minorHAnsi" w:hAnsiTheme="minorHAnsi" w:cstheme="minorHAnsi"/>
          <w:sz w:val="22"/>
          <w:szCs w:val="22"/>
        </w:rPr>
        <w:t>2</w:t>
      </w:r>
      <w:r w:rsidR="00BA273C" w:rsidRPr="00E73B6A">
        <w:rPr>
          <w:rFonts w:asciiTheme="minorHAnsi" w:hAnsiTheme="minorHAnsi" w:cstheme="minorHAnsi"/>
          <w:sz w:val="22"/>
          <w:szCs w:val="22"/>
        </w:rPr>
        <w:t>.2</w:t>
      </w:r>
      <w:r w:rsidR="004F3453" w:rsidRPr="00E73B6A">
        <w:rPr>
          <w:rFonts w:asciiTheme="minorHAnsi" w:hAnsiTheme="minorHAnsi" w:cstheme="minorHAnsi"/>
          <w:sz w:val="22"/>
          <w:szCs w:val="22"/>
        </w:rPr>
        <w:t>.</w:t>
      </w:r>
      <w:r w:rsidR="00BA273C" w:rsidRPr="00E73B6A">
        <w:rPr>
          <w:rFonts w:asciiTheme="minorHAnsi" w:hAnsiTheme="minorHAnsi" w:cstheme="minorHAnsi"/>
          <w:sz w:val="22"/>
          <w:szCs w:val="22"/>
        </w:rPr>
        <w:t xml:space="preserve"> </w:t>
      </w:r>
      <w:r w:rsidR="007A1A20" w:rsidRPr="00E73B6A">
        <w:rPr>
          <w:rFonts w:asciiTheme="minorHAnsi" w:hAnsiTheme="minorHAnsi" w:cstheme="minorHAnsi"/>
          <w:sz w:val="22"/>
          <w:szCs w:val="22"/>
        </w:rPr>
        <w:t xml:space="preserve">     </w:t>
      </w:r>
      <w:r w:rsidR="00BA273C" w:rsidRPr="00E73B6A">
        <w:rPr>
          <w:rFonts w:asciiTheme="minorHAnsi" w:hAnsiTheme="minorHAnsi" w:cstheme="minorHAnsi"/>
          <w:sz w:val="22"/>
          <w:szCs w:val="22"/>
        </w:rPr>
        <w:t>Abschlag</w:t>
      </w:r>
    </w:p>
    <w:p w14:paraId="23065529" w14:textId="77777777" w:rsidR="00D45205" w:rsidRPr="00E73B6A" w:rsidRDefault="00D45205" w:rsidP="00FA3531">
      <w:pPr>
        <w:ind w:firstLine="360"/>
        <w:jc w:val="both"/>
        <w:rPr>
          <w:rFonts w:asciiTheme="minorHAnsi" w:hAnsiTheme="minorHAnsi" w:cstheme="minorHAnsi"/>
          <w:sz w:val="22"/>
          <w:szCs w:val="22"/>
        </w:rPr>
      </w:pPr>
    </w:p>
    <w:p w14:paraId="44FDD9BD" w14:textId="77777777" w:rsidR="00BA273C" w:rsidRPr="00E73B6A" w:rsidRDefault="00D45205" w:rsidP="00D45205">
      <w:pPr>
        <w:ind w:left="732" w:hanging="372"/>
        <w:jc w:val="both"/>
        <w:rPr>
          <w:rFonts w:asciiTheme="minorHAnsi" w:hAnsiTheme="minorHAnsi" w:cstheme="minorHAnsi"/>
          <w:sz w:val="22"/>
          <w:szCs w:val="22"/>
        </w:rPr>
      </w:pPr>
      <w:proofErr w:type="gramStart"/>
      <w:r w:rsidRPr="00E73B6A">
        <w:rPr>
          <w:rFonts w:asciiTheme="minorHAnsi" w:hAnsiTheme="minorHAnsi" w:cstheme="minorHAnsi"/>
          <w:sz w:val="22"/>
          <w:szCs w:val="22"/>
        </w:rPr>
        <w:t>1</w:t>
      </w:r>
      <w:r w:rsidR="00F251A4" w:rsidRPr="00E73B6A">
        <w:rPr>
          <w:rFonts w:asciiTheme="minorHAnsi" w:hAnsiTheme="minorHAnsi" w:cstheme="minorHAnsi"/>
          <w:sz w:val="22"/>
          <w:szCs w:val="22"/>
        </w:rPr>
        <w:t>2</w:t>
      </w:r>
      <w:r w:rsidRPr="00E73B6A">
        <w:rPr>
          <w:rFonts w:asciiTheme="minorHAnsi" w:hAnsiTheme="minorHAnsi" w:cstheme="minorHAnsi"/>
          <w:sz w:val="22"/>
          <w:szCs w:val="22"/>
        </w:rPr>
        <w:t>.2.1.</w:t>
      </w:r>
      <w:r w:rsidR="00AE0BBA" w:rsidRPr="00E73B6A">
        <w:rPr>
          <w:rFonts w:asciiTheme="minorHAnsi" w:hAnsiTheme="minorHAnsi" w:cstheme="minorHAnsi"/>
          <w:sz w:val="22"/>
          <w:szCs w:val="22"/>
        </w:rPr>
        <w:t xml:space="preserve"> </w:t>
      </w:r>
      <w:r w:rsidR="00E73B6A">
        <w:rPr>
          <w:rFonts w:asciiTheme="minorHAnsi" w:hAnsiTheme="minorHAnsi" w:cstheme="minorHAnsi"/>
          <w:sz w:val="22"/>
          <w:szCs w:val="22"/>
        </w:rPr>
        <w:t xml:space="preserve"> </w:t>
      </w:r>
      <w:r w:rsidR="00BA273C" w:rsidRPr="00E73B6A">
        <w:rPr>
          <w:rFonts w:asciiTheme="minorHAnsi" w:hAnsiTheme="minorHAnsi" w:cstheme="minorHAnsi"/>
          <w:sz w:val="22"/>
          <w:szCs w:val="22"/>
        </w:rPr>
        <w:t>wegen</w:t>
      </w:r>
      <w:proofErr w:type="gramEnd"/>
      <w:r w:rsidR="00BA273C" w:rsidRPr="00E73B6A">
        <w:rPr>
          <w:rFonts w:asciiTheme="minorHAnsi" w:hAnsiTheme="minorHAnsi" w:cstheme="minorHAnsi"/>
          <w:sz w:val="22"/>
          <w:szCs w:val="22"/>
        </w:rPr>
        <w:t xml:space="preserve"> Nichtteilnahme an der Notfallversorgung </w:t>
      </w:r>
      <w:r w:rsidR="00677B3F" w:rsidRPr="00E73B6A">
        <w:rPr>
          <w:rFonts w:asciiTheme="minorHAnsi" w:hAnsiTheme="minorHAnsi" w:cstheme="minorHAnsi"/>
          <w:sz w:val="22"/>
          <w:szCs w:val="22"/>
        </w:rPr>
        <w:t>(</w:t>
      </w:r>
      <w:r w:rsidR="00D458D4" w:rsidRPr="00E73B6A">
        <w:rPr>
          <w:rFonts w:asciiTheme="minorHAnsi" w:hAnsiTheme="minorHAnsi" w:cstheme="minorHAnsi"/>
          <w:color w:val="000000" w:themeColor="text1"/>
          <w:sz w:val="22"/>
          <w:szCs w:val="22"/>
        </w:rPr>
        <w:t>46</w:t>
      </w:r>
      <w:r w:rsidR="001C6AB5" w:rsidRPr="00E73B6A">
        <w:rPr>
          <w:rFonts w:asciiTheme="minorHAnsi" w:hAnsiTheme="minorHAnsi" w:cstheme="minorHAnsi"/>
          <w:sz w:val="22"/>
          <w:szCs w:val="22"/>
        </w:rPr>
        <w:t>)</w:t>
      </w:r>
      <w:r w:rsidR="00737D2A" w:rsidRPr="00E73B6A">
        <w:rPr>
          <w:rFonts w:asciiTheme="minorHAnsi" w:hAnsiTheme="minorHAnsi" w:cstheme="minorHAnsi"/>
          <w:sz w:val="22"/>
          <w:szCs w:val="22"/>
        </w:rPr>
        <w:tab/>
      </w:r>
      <w:r w:rsidR="0098407C" w:rsidRPr="00E73B6A">
        <w:rPr>
          <w:rFonts w:asciiTheme="minorHAnsi" w:hAnsiTheme="minorHAnsi" w:cstheme="minorHAnsi"/>
          <w:sz w:val="22"/>
          <w:szCs w:val="22"/>
        </w:rPr>
        <w:tab/>
      </w:r>
      <w:r w:rsidR="0098407C" w:rsidRPr="00E73B6A">
        <w:rPr>
          <w:rFonts w:asciiTheme="minorHAnsi" w:hAnsiTheme="minorHAnsi" w:cstheme="minorHAnsi"/>
          <w:sz w:val="22"/>
          <w:szCs w:val="22"/>
        </w:rPr>
        <w:tab/>
      </w:r>
      <w:r w:rsidR="00B5741F" w:rsidRPr="00E73B6A">
        <w:rPr>
          <w:rFonts w:asciiTheme="minorHAnsi" w:hAnsiTheme="minorHAnsi" w:cstheme="minorHAnsi"/>
          <w:sz w:val="22"/>
          <w:szCs w:val="22"/>
        </w:rPr>
        <w:tab/>
        <w:t>-</w:t>
      </w:r>
      <w:r w:rsidR="004843A4" w:rsidRPr="00E73B6A">
        <w:rPr>
          <w:rFonts w:asciiTheme="minorHAnsi" w:hAnsiTheme="minorHAnsi" w:cstheme="minorHAnsi"/>
          <w:sz w:val="22"/>
          <w:szCs w:val="22"/>
        </w:rPr>
        <w:t>-------</w:t>
      </w:r>
    </w:p>
    <w:p w14:paraId="59970B50" w14:textId="77777777" w:rsidR="00D45205" w:rsidRPr="00E73B6A" w:rsidRDefault="00CE057B" w:rsidP="00D45205">
      <w:pPr>
        <w:ind w:left="732" w:hanging="372"/>
        <w:jc w:val="both"/>
        <w:rPr>
          <w:rFonts w:asciiTheme="minorHAnsi" w:hAnsiTheme="minorHAnsi" w:cstheme="minorHAnsi"/>
          <w:sz w:val="22"/>
          <w:szCs w:val="22"/>
        </w:rPr>
      </w:pPr>
      <w:proofErr w:type="gramStart"/>
      <w:r w:rsidRPr="00E73B6A">
        <w:rPr>
          <w:rFonts w:asciiTheme="minorHAnsi" w:hAnsiTheme="minorHAnsi" w:cstheme="minorHAnsi"/>
          <w:sz w:val="22"/>
          <w:szCs w:val="22"/>
        </w:rPr>
        <w:t>1</w:t>
      </w:r>
      <w:r w:rsidR="00F251A4" w:rsidRPr="00E73B6A">
        <w:rPr>
          <w:rFonts w:asciiTheme="minorHAnsi" w:hAnsiTheme="minorHAnsi" w:cstheme="minorHAnsi"/>
          <w:sz w:val="22"/>
          <w:szCs w:val="22"/>
        </w:rPr>
        <w:t>2</w:t>
      </w:r>
      <w:r w:rsidRPr="00E73B6A">
        <w:rPr>
          <w:rFonts w:asciiTheme="minorHAnsi" w:hAnsiTheme="minorHAnsi" w:cstheme="minorHAnsi"/>
          <w:sz w:val="22"/>
          <w:szCs w:val="22"/>
        </w:rPr>
        <w:t>.2.</w:t>
      </w:r>
      <w:r w:rsidR="00737D2A" w:rsidRPr="00E73B6A">
        <w:rPr>
          <w:rFonts w:asciiTheme="minorHAnsi" w:hAnsiTheme="minorHAnsi" w:cstheme="minorHAnsi"/>
          <w:sz w:val="22"/>
          <w:szCs w:val="22"/>
        </w:rPr>
        <w:t>2</w:t>
      </w:r>
      <w:r w:rsidRPr="00E73B6A">
        <w:rPr>
          <w:rFonts w:asciiTheme="minorHAnsi" w:hAnsiTheme="minorHAnsi" w:cstheme="minorHAnsi"/>
          <w:sz w:val="22"/>
          <w:szCs w:val="22"/>
        </w:rPr>
        <w:t>.  Fixkostendegressionsabschlag</w:t>
      </w:r>
      <w:proofErr w:type="gramEnd"/>
      <w:r w:rsidRPr="00E73B6A">
        <w:rPr>
          <w:rFonts w:asciiTheme="minorHAnsi" w:hAnsiTheme="minorHAnsi" w:cstheme="minorHAnsi"/>
          <w:sz w:val="22"/>
          <w:szCs w:val="22"/>
        </w:rPr>
        <w:t xml:space="preserve"> </w:t>
      </w:r>
      <w:r w:rsidR="00941498" w:rsidRPr="00E73B6A">
        <w:rPr>
          <w:rFonts w:asciiTheme="minorHAnsi" w:hAnsiTheme="minorHAnsi" w:cstheme="minorHAnsi"/>
          <w:sz w:val="22"/>
          <w:szCs w:val="22"/>
        </w:rPr>
        <w:t>gem</w:t>
      </w:r>
      <w:r w:rsidR="00737D2A" w:rsidRPr="00E73B6A">
        <w:rPr>
          <w:rFonts w:asciiTheme="minorHAnsi" w:hAnsiTheme="minorHAnsi" w:cstheme="minorHAnsi"/>
          <w:sz w:val="22"/>
          <w:szCs w:val="22"/>
        </w:rPr>
        <w:t>äß</w:t>
      </w:r>
      <w:r w:rsidR="00941498" w:rsidRPr="00E73B6A">
        <w:rPr>
          <w:rFonts w:asciiTheme="minorHAnsi" w:hAnsiTheme="minorHAnsi" w:cstheme="minorHAnsi"/>
          <w:sz w:val="22"/>
          <w:szCs w:val="22"/>
        </w:rPr>
        <w:t xml:space="preserve"> § 4 Abs. 2</w:t>
      </w:r>
      <w:r w:rsidR="00535207" w:rsidRPr="00E73B6A">
        <w:rPr>
          <w:rFonts w:asciiTheme="minorHAnsi" w:hAnsiTheme="minorHAnsi" w:cstheme="minorHAnsi"/>
          <w:sz w:val="22"/>
          <w:szCs w:val="22"/>
        </w:rPr>
        <w:t>a</w:t>
      </w:r>
      <w:r w:rsidR="00941498" w:rsidRPr="00E73B6A">
        <w:rPr>
          <w:rFonts w:asciiTheme="minorHAnsi" w:hAnsiTheme="minorHAnsi" w:cstheme="minorHAnsi"/>
          <w:sz w:val="22"/>
          <w:szCs w:val="22"/>
        </w:rPr>
        <w:t xml:space="preserve"> </w:t>
      </w:r>
      <w:proofErr w:type="spellStart"/>
      <w:r w:rsidR="00941498" w:rsidRPr="00E73B6A">
        <w:rPr>
          <w:rFonts w:asciiTheme="minorHAnsi" w:hAnsiTheme="minorHAnsi" w:cstheme="minorHAnsi"/>
          <w:sz w:val="22"/>
          <w:szCs w:val="22"/>
        </w:rPr>
        <w:t>KHEntgG</w:t>
      </w:r>
      <w:proofErr w:type="spellEnd"/>
      <w:r w:rsidR="00941498" w:rsidRPr="00E73B6A">
        <w:rPr>
          <w:rFonts w:asciiTheme="minorHAnsi" w:hAnsiTheme="minorHAnsi" w:cstheme="minorHAnsi"/>
          <w:sz w:val="22"/>
          <w:szCs w:val="22"/>
        </w:rPr>
        <w:t xml:space="preserve"> </w:t>
      </w:r>
      <w:r w:rsidRPr="00E73B6A">
        <w:rPr>
          <w:rFonts w:asciiTheme="minorHAnsi" w:hAnsiTheme="minorHAnsi" w:cstheme="minorHAnsi"/>
          <w:sz w:val="22"/>
          <w:szCs w:val="22"/>
        </w:rPr>
        <w:t>(</w:t>
      </w:r>
      <w:r w:rsidR="00D458D4" w:rsidRPr="00E73B6A">
        <w:rPr>
          <w:rFonts w:asciiTheme="minorHAnsi" w:hAnsiTheme="minorHAnsi" w:cstheme="minorHAnsi"/>
          <w:color w:val="000000" w:themeColor="text1"/>
          <w:sz w:val="22"/>
          <w:szCs w:val="22"/>
        </w:rPr>
        <w:t>47</w:t>
      </w:r>
      <w:r w:rsidRPr="00E73B6A">
        <w:rPr>
          <w:rFonts w:asciiTheme="minorHAnsi" w:hAnsiTheme="minorHAnsi" w:cstheme="minorHAnsi"/>
          <w:sz w:val="22"/>
          <w:szCs w:val="22"/>
        </w:rPr>
        <w:t>)</w:t>
      </w:r>
      <w:r w:rsidR="00D45205" w:rsidRPr="00E73B6A">
        <w:rPr>
          <w:rFonts w:asciiTheme="minorHAnsi" w:hAnsiTheme="minorHAnsi" w:cstheme="minorHAnsi"/>
          <w:sz w:val="22"/>
          <w:szCs w:val="22"/>
        </w:rPr>
        <w:tab/>
      </w:r>
      <w:r w:rsidR="00737D2A" w:rsidRPr="00E73B6A">
        <w:rPr>
          <w:rFonts w:asciiTheme="minorHAnsi" w:hAnsiTheme="minorHAnsi" w:cstheme="minorHAnsi"/>
          <w:sz w:val="22"/>
          <w:szCs w:val="22"/>
        </w:rPr>
        <w:tab/>
      </w:r>
      <w:r w:rsidR="00B5741F" w:rsidRPr="00E73B6A">
        <w:rPr>
          <w:rFonts w:asciiTheme="minorHAnsi" w:hAnsiTheme="minorHAnsi" w:cstheme="minorHAnsi"/>
          <w:sz w:val="22"/>
          <w:szCs w:val="22"/>
        </w:rPr>
        <w:tab/>
        <w:t>--------</w:t>
      </w:r>
    </w:p>
    <w:p w14:paraId="1299EC3C" w14:textId="77777777" w:rsidR="00C71833" w:rsidRPr="00E73B6A" w:rsidRDefault="00C71833">
      <w:pPr>
        <w:jc w:val="both"/>
        <w:rPr>
          <w:rFonts w:asciiTheme="minorHAnsi" w:hAnsiTheme="minorHAnsi" w:cstheme="minorHAnsi"/>
          <w:sz w:val="22"/>
          <w:szCs w:val="22"/>
        </w:rPr>
      </w:pPr>
      <w:r w:rsidRPr="00E73B6A">
        <w:rPr>
          <w:rFonts w:asciiTheme="minorHAnsi" w:hAnsiTheme="minorHAnsi" w:cstheme="minorHAnsi"/>
          <w:sz w:val="22"/>
          <w:szCs w:val="22"/>
        </w:rPr>
        <w:t xml:space="preserve">       1</w:t>
      </w:r>
      <w:r w:rsidR="00F251A4" w:rsidRPr="00E73B6A">
        <w:rPr>
          <w:rFonts w:asciiTheme="minorHAnsi" w:hAnsiTheme="minorHAnsi" w:cstheme="minorHAnsi"/>
          <w:sz w:val="22"/>
          <w:szCs w:val="22"/>
        </w:rPr>
        <w:t>2</w:t>
      </w:r>
      <w:r w:rsidR="00295912" w:rsidRPr="00E73B6A">
        <w:rPr>
          <w:rFonts w:asciiTheme="minorHAnsi" w:hAnsiTheme="minorHAnsi" w:cstheme="minorHAnsi"/>
          <w:sz w:val="22"/>
          <w:szCs w:val="22"/>
        </w:rPr>
        <w:t xml:space="preserve">.2.3. </w:t>
      </w:r>
      <w:r w:rsidRPr="00E73B6A">
        <w:rPr>
          <w:rFonts w:asciiTheme="minorHAnsi" w:hAnsiTheme="minorHAnsi" w:cstheme="minorHAnsi"/>
          <w:sz w:val="22"/>
          <w:szCs w:val="22"/>
        </w:rPr>
        <w:t xml:space="preserve">wegen Nichteinhaltung der Pflegepersonaluntergrenzen </w:t>
      </w:r>
    </w:p>
    <w:p w14:paraId="36086A0D" w14:textId="77777777" w:rsidR="00C71833" w:rsidRPr="00E73B6A" w:rsidRDefault="00C71833" w:rsidP="00C009D7">
      <w:pPr>
        <w:jc w:val="both"/>
        <w:rPr>
          <w:rFonts w:asciiTheme="minorHAnsi" w:hAnsiTheme="minorHAnsi" w:cstheme="minorHAnsi"/>
          <w:sz w:val="22"/>
          <w:szCs w:val="22"/>
        </w:rPr>
      </w:pPr>
      <w:r w:rsidRPr="00E73B6A">
        <w:rPr>
          <w:rFonts w:asciiTheme="minorHAnsi" w:hAnsiTheme="minorHAnsi" w:cstheme="minorHAnsi"/>
          <w:sz w:val="22"/>
          <w:szCs w:val="22"/>
        </w:rPr>
        <w:tab/>
        <w:t xml:space="preserve">      gemäß § 137i Abs. 5 SGB V i. V. m. § 8 Abs. 4 </w:t>
      </w:r>
      <w:proofErr w:type="spellStart"/>
      <w:r w:rsidRPr="00E73B6A">
        <w:rPr>
          <w:rFonts w:asciiTheme="minorHAnsi" w:hAnsiTheme="minorHAnsi" w:cstheme="minorHAnsi"/>
          <w:sz w:val="22"/>
          <w:szCs w:val="22"/>
        </w:rPr>
        <w:t>KHEntgG</w:t>
      </w:r>
      <w:proofErr w:type="spellEnd"/>
      <w:r w:rsidRPr="00E73B6A">
        <w:rPr>
          <w:rFonts w:asciiTheme="minorHAnsi" w:hAnsiTheme="minorHAnsi" w:cstheme="minorHAnsi"/>
          <w:sz w:val="22"/>
          <w:szCs w:val="22"/>
        </w:rPr>
        <w:t xml:space="preserve"> (</w:t>
      </w:r>
      <w:r w:rsidR="00D458D4" w:rsidRPr="00E73B6A">
        <w:rPr>
          <w:rFonts w:asciiTheme="minorHAnsi" w:hAnsiTheme="minorHAnsi" w:cstheme="minorHAnsi"/>
          <w:color w:val="000000" w:themeColor="text1"/>
          <w:sz w:val="22"/>
          <w:szCs w:val="22"/>
        </w:rPr>
        <w:t>48</w:t>
      </w:r>
      <w:r w:rsidRPr="00E73B6A">
        <w:rPr>
          <w:rFonts w:asciiTheme="minorHAnsi" w:hAnsiTheme="minorHAnsi" w:cstheme="minorHAnsi"/>
          <w:sz w:val="22"/>
          <w:szCs w:val="22"/>
        </w:rPr>
        <w:t>)</w:t>
      </w:r>
      <w:r w:rsidRPr="00E73B6A">
        <w:rPr>
          <w:rFonts w:asciiTheme="minorHAnsi" w:hAnsiTheme="minorHAnsi" w:cstheme="minorHAnsi"/>
          <w:sz w:val="22"/>
          <w:szCs w:val="22"/>
        </w:rPr>
        <w:tab/>
      </w:r>
      <w:r w:rsidRPr="00E73B6A">
        <w:rPr>
          <w:rFonts w:asciiTheme="minorHAnsi" w:hAnsiTheme="minorHAnsi" w:cstheme="minorHAnsi"/>
          <w:sz w:val="22"/>
          <w:szCs w:val="22"/>
        </w:rPr>
        <w:tab/>
      </w:r>
      <w:r w:rsidR="007654E4" w:rsidRPr="00E73B6A">
        <w:rPr>
          <w:rFonts w:asciiTheme="minorHAnsi" w:hAnsiTheme="minorHAnsi" w:cstheme="minorHAnsi"/>
          <w:sz w:val="22"/>
          <w:szCs w:val="22"/>
        </w:rPr>
        <w:tab/>
      </w:r>
      <w:r w:rsidR="00E73B6A">
        <w:rPr>
          <w:rFonts w:asciiTheme="minorHAnsi" w:hAnsiTheme="minorHAnsi" w:cstheme="minorHAnsi"/>
          <w:sz w:val="22"/>
          <w:szCs w:val="22"/>
        </w:rPr>
        <w:tab/>
      </w:r>
      <w:r w:rsidRPr="00E73B6A">
        <w:rPr>
          <w:rFonts w:asciiTheme="minorHAnsi" w:hAnsiTheme="minorHAnsi" w:cstheme="minorHAnsi"/>
          <w:sz w:val="22"/>
          <w:szCs w:val="22"/>
        </w:rPr>
        <w:t>-------</w:t>
      </w:r>
      <w:r w:rsidR="00B5741F" w:rsidRPr="00E73B6A">
        <w:rPr>
          <w:rFonts w:asciiTheme="minorHAnsi" w:hAnsiTheme="minorHAnsi" w:cstheme="minorHAnsi"/>
          <w:sz w:val="22"/>
          <w:szCs w:val="22"/>
        </w:rPr>
        <w:t>-</w:t>
      </w:r>
    </w:p>
    <w:p w14:paraId="7BD94DA9" w14:textId="77777777" w:rsidR="00423F5A" w:rsidRPr="00E73B6A" w:rsidRDefault="00423F5A">
      <w:pPr>
        <w:jc w:val="both"/>
        <w:rPr>
          <w:rFonts w:asciiTheme="minorHAnsi" w:hAnsiTheme="minorHAnsi" w:cstheme="minorHAnsi"/>
          <w:sz w:val="22"/>
          <w:szCs w:val="22"/>
        </w:rPr>
      </w:pPr>
      <w:r w:rsidRPr="00E73B6A">
        <w:rPr>
          <w:rFonts w:asciiTheme="minorHAnsi" w:hAnsiTheme="minorHAnsi" w:cstheme="minorHAnsi"/>
          <w:sz w:val="22"/>
          <w:szCs w:val="22"/>
        </w:rPr>
        <w:t xml:space="preserve">       12.2.</w:t>
      </w:r>
      <w:r w:rsidR="00C009D7" w:rsidRPr="00E73B6A">
        <w:rPr>
          <w:rFonts w:asciiTheme="minorHAnsi" w:hAnsiTheme="minorHAnsi" w:cstheme="minorHAnsi"/>
          <w:sz w:val="22"/>
          <w:szCs w:val="22"/>
        </w:rPr>
        <w:t>4</w:t>
      </w:r>
      <w:r w:rsidRPr="00E73B6A">
        <w:rPr>
          <w:rFonts w:asciiTheme="minorHAnsi" w:hAnsiTheme="minorHAnsi" w:cstheme="minorHAnsi"/>
          <w:sz w:val="22"/>
          <w:szCs w:val="22"/>
        </w:rPr>
        <w:t xml:space="preserve">. Abschlag nach § 5 Abs. 3e </w:t>
      </w:r>
      <w:proofErr w:type="spellStart"/>
      <w:r w:rsidRPr="00E73B6A">
        <w:rPr>
          <w:rFonts w:asciiTheme="minorHAnsi" w:hAnsiTheme="minorHAnsi" w:cstheme="minorHAnsi"/>
          <w:sz w:val="22"/>
          <w:szCs w:val="22"/>
        </w:rPr>
        <w:t>KHEntgG</w:t>
      </w:r>
      <w:proofErr w:type="spellEnd"/>
      <w:r w:rsidRPr="00E73B6A">
        <w:rPr>
          <w:rFonts w:asciiTheme="minorHAnsi" w:hAnsiTheme="minorHAnsi" w:cstheme="minorHAnsi"/>
          <w:sz w:val="22"/>
          <w:szCs w:val="22"/>
        </w:rPr>
        <w:t xml:space="preserve"> wegen unzureichendem Anschluss</w:t>
      </w:r>
    </w:p>
    <w:p w14:paraId="5A853D89" w14:textId="77777777" w:rsidR="00423F5A" w:rsidRPr="00E73B6A" w:rsidRDefault="00423F5A">
      <w:pPr>
        <w:jc w:val="both"/>
        <w:rPr>
          <w:rFonts w:asciiTheme="minorHAnsi" w:hAnsiTheme="minorHAnsi" w:cstheme="minorHAnsi"/>
          <w:sz w:val="22"/>
          <w:szCs w:val="22"/>
        </w:rPr>
      </w:pPr>
      <w:r w:rsidRPr="00E73B6A">
        <w:rPr>
          <w:rFonts w:asciiTheme="minorHAnsi" w:hAnsiTheme="minorHAnsi" w:cstheme="minorHAnsi"/>
          <w:sz w:val="22"/>
          <w:szCs w:val="22"/>
        </w:rPr>
        <w:t xml:space="preserve"> </w:t>
      </w:r>
      <w:r w:rsidRPr="00E73B6A">
        <w:rPr>
          <w:rFonts w:asciiTheme="minorHAnsi" w:hAnsiTheme="minorHAnsi" w:cstheme="minorHAnsi"/>
          <w:sz w:val="22"/>
          <w:szCs w:val="22"/>
        </w:rPr>
        <w:tab/>
        <w:t xml:space="preserve">      an die Telematikinfrastruktur nach § 341 Abs. 7 S. 1 SGB V (</w:t>
      </w:r>
      <w:r w:rsidR="00C009D7" w:rsidRPr="00E73B6A">
        <w:rPr>
          <w:rFonts w:asciiTheme="minorHAnsi" w:hAnsiTheme="minorHAnsi" w:cstheme="minorHAnsi"/>
          <w:sz w:val="22"/>
          <w:szCs w:val="22"/>
        </w:rPr>
        <w:t>49</w:t>
      </w:r>
      <w:r w:rsidRPr="00E73B6A">
        <w:rPr>
          <w:rFonts w:asciiTheme="minorHAnsi" w:hAnsiTheme="minorHAnsi" w:cstheme="minorHAnsi"/>
          <w:sz w:val="22"/>
          <w:szCs w:val="22"/>
        </w:rPr>
        <w:t>)</w:t>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t>--------</w:t>
      </w:r>
    </w:p>
    <w:p w14:paraId="44969566" w14:textId="77777777" w:rsidR="008C43CB" w:rsidRPr="00E73B6A" w:rsidRDefault="008C43CB">
      <w:pPr>
        <w:jc w:val="both"/>
        <w:rPr>
          <w:rFonts w:asciiTheme="minorHAnsi" w:hAnsiTheme="minorHAnsi" w:cstheme="minorHAnsi"/>
          <w:sz w:val="22"/>
          <w:szCs w:val="22"/>
        </w:rPr>
      </w:pPr>
      <w:r w:rsidRPr="00E73B6A">
        <w:rPr>
          <w:rFonts w:asciiTheme="minorHAnsi" w:hAnsiTheme="minorHAnsi" w:cstheme="minorHAnsi"/>
          <w:sz w:val="22"/>
          <w:szCs w:val="22"/>
        </w:rPr>
        <w:t xml:space="preserve">       12.2.</w:t>
      </w:r>
      <w:r w:rsidR="00C009D7" w:rsidRPr="00E73B6A">
        <w:rPr>
          <w:rFonts w:asciiTheme="minorHAnsi" w:hAnsiTheme="minorHAnsi" w:cstheme="minorHAnsi"/>
          <w:sz w:val="22"/>
          <w:szCs w:val="22"/>
        </w:rPr>
        <w:t>5</w:t>
      </w:r>
      <w:r w:rsidRPr="00E73B6A">
        <w:rPr>
          <w:rFonts w:asciiTheme="minorHAnsi" w:hAnsiTheme="minorHAnsi" w:cstheme="minorHAnsi"/>
          <w:sz w:val="22"/>
          <w:szCs w:val="22"/>
        </w:rPr>
        <w:t xml:space="preserve">. Abschlag nach § 9 Abs. 1a Nr. 8a </w:t>
      </w:r>
      <w:proofErr w:type="spellStart"/>
      <w:r w:rsidRPr="00E73B6A">
        <w:rPr>
          <w:rFonts w:asciiTheme="minorHAnsi" w:hAnsiTheme="minorHAnsi" w:cstheme="minorHAnsi"/>
          <w:sz w:val="22"/>
          <w:szCs w:val="22"/>
        </w:rPr>
        <w:t>KHEntgG</w:t>
      </w:r>
      <w:proofErr w:type="spellEnd"/>
      <w:r w:rsidRPr="00E73B6A">
        <w:rPr>
          <w:rFonts w:asciiTheme="minorHAnsi" w:hAnsiTheme="minorHAnsi" w:cstheme="minorHAnsi"/>
          <w:sz w:val="22"/>
          <w:szCs w:val="22"/>
        </w:rPr>
        <w:t xml:space="preserve"> wegen fehlender Einschätzung</w:t>
      </w:r>
    </w:p>
    <w:p w14:paraId="5FEE41B8" w14:textId="77777777" w:rsidR="008C43CB" w:rsidRPr="00E73B6A" w:rsidRDefault="008C43CB">
      <w:pPr>
        <w:jc w:val="both"/>
        <w:rPr>
          <w:rFonts w:asciiTheme="minorHAnsi" w:hAnsiTheme="minorHAnsi" w:cstheme="minorHAnsi"/>
          <w:sz w:val="22"/>
          <w:szCs w:val="22"/>
        </w:rPr>
      </w:pPr>
      <w:r w:rsidRPr="00E73B6A">
        <w:rPr>
          <w:rFonts w:asciiTheme="minorHAnsi" w:hAnsiTheme="minorHAnsi" w:cstheme="minorHAnsi"/>
          <w:sz w:val="22"/>
          <w:szCs w:val="22"/>
        </w:rPr>
        <w:tab/>
        <w:t xml:space="preserve">      des Beatmungsstatus (</w:t>
      </w:r>
      <w:r w:rsidR="00C009D7" w:rsidRPr="00E73B6A">
        <w:rPr>
          <w:rFonts w:asciiTheme="minorHAnsi" w:hAnsiTheme="minorHAnsi" w:cstheme="minorHAnsi"/>
          <w:color w:val="000000" w:themeColor="text1"/>
          <w:sz w:val="22"/>
          <w:szCs w:val="22"/>
        </w:rPr>
        <w:t>50</w:t>
      </w:r>
      <w:r w:rsidRPr="00E73B6A">
        <w:rPr>
          <w:rFonts w:asciiTheme="minorHAnsi" w:hAnsiTheme="minorHAnsi" w:cstheme="minorHAnsi"/>
          <w:sz w:val="22"/>
          <w:szCs w:val="22"/>
        </w:rPr>
        <w:t>)</w:t>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t>--------</w:t>
      </w:r>
    </w:p>
    <w:p w14:paraId="525C1D9D" w14:textId="77777777" w:rsidR="008C43CB" w:rsidRPr="00E73B6A" w:rsidRDefault="008C43CB">
      <w:pPr>
        <w:jc w:val="both"/>
        <w:rPr>
          <w:rFonts w:asciiTheme="minorHAnsi" w:hAnsiTheme="minorHAnsi" w:cstheme="minorHAnsi"/>
          <w:sz w:val="22"/>
          <w:szCs w:val="22"/>
        </w:rPr>
      </w:pPr>
      <w:r w:rsidRPr="00E73B6A">
        <w:rPr>
          <w:rFonts w:asciiTheme="minorHAnsi" w:hAnsiTheme="minorHAnsi" w:cstheme="minorHAnsi"/>
          <w:sz w:val="22"/>
          <w:szCs w:val="22"/>
        </w:rPr>
        <w:t xml:space="preserve">       12.2.</w:t>
      </w:r>
      <w:r w:rsidR="00C009D7" w:rsidRPr="00E73B6A">
        <w:rPr>
          <w:rFonts w:asciiTheme="minorHAnsi" w:hAnsiTheme="minorHAnsi" w:cstheme="minorHAnsi"/>
          <w:sz w:val="22"/>
          <w:szCs w:val="22"/>
        </w:rPr>
        <w:t>6</w:t>
      </w:r>
      <w:r w:rsidRPr="00E73B6A">
        <w:rPr>
          <w:rFonts w:asciiTheme="minorHAnsi" w:hAnsiTheme="minorHAnsi" w:cstheme="minorHAnsi"/>
          <w:sz w:val="22"/>
          <w:szCs w:val="22"/>
        </w:rPr>
        <w:t xml:space="preserve">. Abschlag nach § 9 Abs. 1a Nr. 8b </w:t>
      </w:r>
      <w:proofErr w:type="spellStart"/>
      <w:r w:rsidRPr="00E73B6A">
        <w:rPr>
          <w:rFonts w:asciiTheme="minorHAnsi" w:hAnsiTheme="minorHAnsi" w:cstheme="minorHAnsi"/>
          <w:sz w:val="22"/>
          <w:szCs w:val="22"/>
        </w:rPr>
        <w:t>KHEntgG</w:t>
      </w:r>
      <w:proofErr w:type="spellEnd"/>
      <w:r w:rsidRPr="00E73B6A">
        <w:rPr>
          <w:rFonts w:asciiTheme="minorHAnsi" w:hAnsiTheme="minorHAnsi" w:cstheme="minorHAnsi"/>
          <w:sz w:val="22"/>
          <w:szCs w:val="22"/>
        </w:rPr>
        <w:t xml:space="preserve"> wegen fehlender</w:t>
      </w:r>
    </w:p>
    <w:p w14:paraId="32E8EDD9" w14:textId="77777777" w:rsidR="008C43CB" w:rsidRPr="00E73B6A" w:rsidRDefault="008C43CB">
      <w:pPr>
        <w:jc w:val="both"/>
        <w:rPr>
          <w:rFonts w:asciiTheme="minorHAnsi" w:hAnsiTheme="minorHAnsi" w:cstheme="minorHAnsi"/>
          <w:sz w:val="22"/>
          <w:szCs w:val="22"/>
        </w:rPr>
      </w:pPr>
      <w:r w:rsidRPr="00E73B6A">
        <w:rPr>
          <w:rFonts w:asciiTheme="minorHAnsi" w:hAnsiTheme="minorHAnsi" w:cstheme="minorHAnsi"/>
          <w:sz w:val="22"/>
          <w:szCs w:val="22"/>
        </w:rPr>
        <w:tab/>
        <w:t xml:space="preserve">      Anschlussverordnung zur Beatmungsentwöhnung (</w:t>
      </w:r>
      <w:r w:rsidR="00C009D7" w:rsidRPr="00E73B6A">
        <w:rPr>
          <w:rFonts w:asciiTheme="minorHAnsi" w:hAnsiTheme="minorHAnsi" w:cstheme="minorHAnsi"/>
          <w:color w:val="000000" w:themeColor="text1"/>
          <w:sz w:val="22"/>
          <w:szCs w:val="22"/>
        </w:rPr>
        <w:t>51</w:t>
      </w:r>
      <w:r w:rsidRPr="00E73B6A">
        <w:rPr>
          <w:rFonts w:asciiTheme="minorHAnsi" w:hAnsiTheme="minorHAnsi" w:cstheme="minorHAnsi"/>
          <w:sz w:val="22"/>
          <w:szCs w:val="22"/>
        </w:rPr>
        <w:t>)</w:t>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t>--------</w:t>
      </w:r>
    </w:p>
    <w:p w14:paraId="2CF96132" w14:textId="77777777" w:rsidR="00D458D4" w:rsidRPr="00E73B6A" w:rsidRDefault="00D458D4">
      <w:pPr>
        <w:jc w:val="both"/>
        <w:rPr>
          <w:rFonts w:asciiTheme="minorHAnsi" w:hAnsiTheme="minorHAnsi" w:cstheme="minorHAnsi"/>
          <w:color w:val="000000" w:themeColor="text1"/>
          <w:sz w:val="22"/>
          <w:szCs w:val="22"/>
        </w:rPr>
      </w:pPr>
      <w:r w:rsidRPr="00E73B6A">
        <w:rPr>
          <w:rFonts w:asciiTheme="minorHAnsi" w:hAnsiTheme="minorHAnsi" w:cstheme="minorHAnsi"/>
          <w:sz w:val="22"/>
          <w:szCs w:val="22"/>
        </w:rPr>
        <w:t xml:space="preserve">       </w:t>
      </w:r>
      <w:r w:rsidRPr="00E73B6A">
        <w:rPr>
          <w:rFonts w:asciiTheme="minorHAnsi" w:hAnsiTheme="minorHAnsi" w:cstheme="minorHAnsi"/>
          <w:color w:val="000000" w:themeColor="text1"/>
          <w:sz w:val="22"/>
          <w:szCs w:val="22"/>
        </w:rPr>
        <w:t>12.2.</w:t>
      </w:r>
      <w:r w:rsidR="00C009D7" w:rsidRPr="00E73B6A">
        <w:rPr>
          <w:rFonts w:asciiTheme="minorHAnsi" w:hAnsiTheme="minorHAnsi" w:cstheme="minorHAnsi"/>
          <w:color w:val="000000" w:themeColor="text1"/>
          <w:sz w:val="22"/>
          <w:szCs w:val="22"/>
        </w:rPr>
        <w:t>7</w:t>
      </w:r>
      <w:r w:rsidRPr="00E73B6A">
        <w:rPr>
          <w:rFonts w:asciiTheme="minorHAnsi" w:hAnsiTheme="minorHAnsi" w:cstheme="minorHAnsi"/>
          <w:color w:val="000000" w:themeColor="text1"/>
          <w:sz w:val="22"/>
          <w:szCs w:val="22"/>
        </w:rPr>
        <w:t xml:space="preserve">. Abschlag für Versäumnisse bei der Übersendung von Budgetunterlagen </w:t>
      </w:r>
    </w:p>
    <w:p w14:paraId="761279F3" w14:textId="77777777" w:rsidR="00D458D4" w:rsidRPr="00E73B6A" w:rsidRDefault="00D458D4">
      <w:pPr>
        <w:jc w:val="both"/>
        <w:rPr>
          <w:rFonts w:asciiTheme="minorHAnsi" w:hAnsiTheme="minorHAnsi" w:cstheme="minorHAnsi"/>
          <w:color w:val="000000" w:themeColor="text1"/>
          <w:sz w:val="22"/>
          <w:szCs w:val="22"/>
        </w:rPr>
      </w:pPr>
      <w:r w:rsidRPr="00E73B6A">
        <w:rPr>
          <w:rFonts w:asciiTheme="minorHAnsi" w:hAnsiTheme="minorHAnsi" w:cstheme="minorHAnsi"/>
          <w:color w:val="000000" w:themeColor="text1"/>
          <w:sz w:val="22"/>
          <w:szCs w:val="22"/>
        </w:rPr>
        <w:tab/>
        <w:t xml:space="preserve">      nach § 11 Abs. 4 </w:t>
      </w:r>
      <w:proofErr w:type="spellStart"/>
      <w:r w:rsidRPr="00E73B6A">
        <w:rPr>
          <w:rFonts w:asciiTheme="minorHAnsi" w:hAnsiTheme="minorHAnsi" w:cstheme="minorHAnsi"/>
          <w:color w:val="000000" w:themeColor="text1"/>
          <w:sz w:val="22"/>
          <w:szCs w:val="22"/>
        </w:rPr>
        <w:t>KHEntgG</w:t>
      </w:r>
      <w:proofErr w:type="spellEnd"/>
      <w:r w:rsidRPr="00E73B6A">
        <w:rPr>
          <w:rFonts w:asciiTheme="minorHAnsi" w:hAnsiTheme="minorHAnsi" w:cstheme="minorHAnsi"/>
          <w:color w:val="000000" w:themeColor="text1"/>
          <w:sz w:val="22"/>
          <w:szCs w:val="22"/>
        </w:rPr>
        <w:t xml:space="preserve"> (</w:t>
      </w:r>
      <w:r w:rsidR="00C009D7" w:rsidRPr="00E73B6A">
        <w:rPr>
          <w:rFonts w:asciiTheme="minorHAnsi" w:hAnsiTheme="minorHAnsi" w:cstheme="minorHAnsi"/>
          <w:color w:val="000000" w:themeColor="text1"/>
          <w:sz w:val="22"/>
          <w:szCs w:val="22"/>
        </w:rPr>
        <w:t>52</w:t>
      </w:r>
      <w:r w:rsidRPr="00E73B6A">
        <w:rPr>
          <w:rFonts w:asciiTheme="minorHAnsi" w:hAnsiTheme="minorHAnsi" w:cstheme="minorHAnsi"/>
          <w:color w:val="000000" w:themeColor="text1"/>
          <w:sz w:val="22"/>
          <w:szCs w:val="22"/>
        </w:rPr>
        <w:t>)</w:t>
      </w:r>
      <w:r w:rsidRPr="00E73B6A">
        <w:rPr>
          <w:rFonts w:asciiTheme="minorHAnsi" w:hAnsiTheme="minorHAnsi" w:cstheme="minorHAnsi"/>
          <w:color w:val="FF0000"/>
          <w:sz w:val="22"/>
          <w:szCs w:val="22"/>
        </w:rPr>
        <w:tab/>
      </w:r>
      <w:r w:rsidRPr="00E73B6A">
        <w:rPr>
          <w:rFonts w:asciiTheme="minorHAnsi" w:hAnsiTheme="minorHAnsi" w:cstheme="minorHAnsi"/>
          <w:color w:val="FF0000"/>
          <w:sz w:val="22"/>
          <w:szCs w:val="22"/>
        </w:rPr>
        <w:tab/>
      </w:r>
      <w:r w:rsidRPr="00E73B6A">
        <w:rPr>
          <w:rFonts w:asciiTheme="minorHAnsi" w:hAnsiTheme="minorHAnsi" w:cstheme="minorHAnsi"/>
          <w:color w:val="FF0000"/>
          <w:sz w:val="22"/>
          <w:szCs w:val="22"/>
        </w:rPr>
        <w:tab/>
      </w:r>
      <w:r w:rsidRPr="00E73B6A">
        <w:rPr>
          <w:rFonts w:asciiTheme="minorHAnsi" w:hAnsiTheme="minorHAnsi" w:cstheme="minorHAnsi"/>
          <w:color w:val="FF0000"/>
          <w:sz w:val="22"/>
          <w:szCs w:val="22"/>
        </w:rPr>
        <w:tab/>
      </w:r>
      <w:r w:rsidRPr="00E73B6A">
        <w:rPr>
          <w:rFonts w:asciiTheme="minorHAnsi" w:hAnsiTheme="minorHAnsi" w:cstheme="minorHAnsi"/>
          <w:color w:val="FF0000"/>
          <w:sz w:val="22"/>
          <w:szCs w:val="22"/>
        </w:rPr>
        <w:tab/>
      </w:r>
      <w:r w:rsidRPr="00E73B6A">
        <w:rPr>
          <w:rFonts w:asciiTheme="minorHAnsi" w:hAnsiTheme="minorHAnsi" w:cstheme="minorHAnsi"/>
          <w:color w:val="FF0000"/>
          <w:sz w:val="22"/>
          <w:szCs w:val="22"/>
        </w:rPr>
        <w:tab/>
      </w:r>
      <w:r w:rsidRPr="00E73B6A">
        <w:rPr>
          <w:rFonts w:asciiTheme="minorHAnsi" w:hAnsiTheme="minorHAnsi" w:cstheme="minorHAnsi"/>
          <w:color w:val="FF0000"/>
          <w:sz w:val="22"/>
          <w:szCs w:val="22"/>
        </w:rPr>
        <w:tab/>
      </w:r>
      <w:r w:rsidRPr="00E73B6A">
        <w:rPr>
          <w:rFonts w:asciiTheme="minorHAnsi" w:hAnsiTheme="minorHAnsi" w:cstheme="minorHAnsi"/>
          <w:color w:val="000000" w:themeColor="text1"/>
          <w:sz w:val="22"/>
          <w:szCs w:val="22"/>
        </w:rPr>
        <w:t>--------</w:t>
      </w:r>
    </w:p>
    <w:p w14:paraId="3DDD67B9" w14:textId="77777777" w:rsidR="00C71833" w:rsidRPr="00E73B6A" w:rsidRDefault="00C71833">
      <w:pPr>
        <w:jc w:val="both"/>
        <w:rPr>
          <w:rFonts w:asciiTheme="minorHAnsi" w:hAnsiTheme="minorHAnsi" w:cstheme="minorHAnsi"/>
          <w:sz w:val="22"/>
          <w:szCs w:val="22"/>
        </w:rPr>
      </w:pPr>
    </w:p>
    <w:p w14:paraId="71E0F534" w14:textId="77777777" w:rsidR="00BA273C" w:rsidRPr="00E73B6A" w:rsidRDefault="006F7880" w:rsidP="00FA3531">
      <w:pPr>
        <w:ind w:firstLine="360"/>
        <w:jc w:val="both"/>
        <w:rPr>
          <w:rFonts w:asciiTheme="minorHAnsi" w:hAnsiTheme="minorHAnsi" w:cstheme="minorHAnsi"/>
          <w:sz w:val="22"/>
          <w:szCs w:val="22"/>
        </w:rPr>
      </w:pPr>
      <w:r w:rsidRPr="00E73B6A">
        <w:rPr>
          <w:rFonts w:asciiTheme="minorHAnsi" w:hAnsiTheme="minorHAnsi" w:cstheme="minorHAnsi"/>
          <w:sz w:val="22"/>
          <w:szCs w:val="22"/>
        </w:rPr>
        <w:t>1</w:t>
      </w:r>
      <w:r w:rsidR="00F251A4" w:rsidRPr="00E73B6A">
        <w:rPr>
          <w:rFonts w:asciiTheme="minorHAnsi" w:hAnsiTheme="minorHAnsi" w:cstheme="minorHAnsi"/>
          <w:sz w:val="22"/>
          <w:szCs w:val="22"/>
        </w:rPr>
        <w:t>2</w:t>
      </w:r>
      <w:r w:rsidR="00BA273C" w:rsidRPr="00E73B6A">
        <w:rPr>
          <w:rFonts w:asciiTheme="minorHAnsi" w:hAnsiTheme="minorHAnsi" w:cstheme="minorHAnsi"/>
          <w:sz w:val="22"/>
          <w:szCs w:val="22"/>
        </w:rPr>
        <w:t>.3</w:t>
      </w:r>
      <w:r w:rsidR="004F3453" w:rsidRPr="00E73B6A">
        <w:rPr>
          <w:rFonts w:asciiTheme="minorHAnsi" w:hAnsiTheme="minorHAnsi" w:cstheme="minorHAnsi"/>
          <w:sz w:val="22"/>
          <w:szCs w:val="22"/>
        </w:rPr>
        <w:t>.</w:t>
      </w:r>
      <w:r w:rsidR="00BA273C" w:rsidRPr="00E73B6A">
        <w:rPr>
          <w:rFonts w:asciiTheme="minorHAnsi" w:hAnsiTheme="minorHAnsi" w:cstheme="minorHAnsi"/>
          <w:sz w:val="22"/>
          <w:szCs w:val="22"/>
        </w:rPr>
        <w:t xml:space="preserve"> </w:t>
      </w:r>
      <w:r w:rsidR="007A1A20" w:rsidRPr="00E73B6A">
        <w:rPr>
          <w:rFonts w:asciiTheme="minorHAnsi" w:hAnsiTheme="minorHAnsi" w:cstheme="minorHAnsi"/>
          <w:sz w:val="22"/>
          <w:szCs w:val="22"/>
        </w:rPr>
        <w:t xml:space="preserve">     </w:t>
      </w:r>
      <w:r w:rsidR="00BA273C" w:rsidRPr="00E73B6A">
        <w:rPr>
          <w:rFonts w:asciiTheme="minorHAnsi" w:hAnsiTheme="minorHAnsi" w:cstheme="minorHAnsi"/>
          <w:sz w:val="22"/>
          <w:szCs w:val="22"/>
        </w:rPr>
        <w:t>Zu- oder Abschlag</w:t>
      </w:r>
    </w:p>
    <w:p w14:paraId="5E2BB34A" w14:textId="77777777" w:rsidR="004843A4" w:rsidRPr="00E73B6A" w:rsidRDefault="004843A4" w:rsidP="00FA3531">
      <w:pPr>
        <w:ind w:firstLine="360"/>
        <w:jc w:val="both"/>
        <w:rPr>
          <w:rFonts w:asciiTheme="minorHAnsi" w:hAnsiTheme="minorHAnsi" w:cstheme="minorHAnsi"/>
          <w:sz w:val="22"/>
          <w:szCs w:val="22"/>
        </w:rPr>
      </w:pPr>
    </w:p>
    <w:p w14:paraId="4D8A1132" w14:textId="77777777" w:rsidR="00FA3531" w:rsidRPr="00E73B6A" w:rsidRDefault="006F7880" w:rsidP="006F7880">
      <w:pPr>
        <w:ind w:left="1080" w:hanging="720"/>
        <w:jc w:val="both"/>
        <w:rPr>
          <w:rFonts w:asciiTheme="minorHAnsi" w:hAnsiTheme="minorHAnsi" w:cstheme="minorHAnsi"/>
          <w:sz w:val="22"/>
          <w:szCs w:val="22"/>
        </w:rPr>
      </w:pPr>
      <w:r w:rsidRPr="00E73B6A">
        <w:rPr>
          <w:rFonts w:asciiTheme="minorHAnsi" w:hAnsiTheme="minorHAnsi" w:cstheme="minorHAnsi"/>
          <w:sz w:val="22"/>
          <w:szCs w:val="22"/>
        </w:rPr>
        <w:t>1</w:t>
      </w:r>
      <w:r w:rsidR="00F251A4" w:rsidRPr="00E73B6A">
        <w:rPr>
          <w:rFonts w:asciiTheme="minorHAnsi" w:hAnsiTheme="minorHAnsi" w:cstheme="minorHAnsi"/>
          <w:sz w:val="22"/>
          <w:szCs w:val="22"/>
        </w:rPr>
        <w:t>2</w:t>
      </w:r>
      <w:r w:rsidR="00DF75C8" w:rsidRPr="00E73B6A">
        <w:rPr>
          <w:rFonts w:asciiTheme="minorHAnsi" w:hAnsiTheme="minorHAnsi" w:cstheme="minorHAnsi"/>
          <w:sz w:val="22"/>
          <w:szCs w:val="22"/>
        </w:rPr>
        <w:t>.3.1.</w:t>
      </w:r>
      <w:r w:rsidRPr="00E73B6A">
        <w:rPr>
          <w:rFonts w:asciiTheme="minorHAnsi" w:hAnsiTheme="minorHAnsi" w:cstheme="minorHAnsi"/>
          <w:sz w:val="22"/>
          <w:szCs w:val="22"/>
        </w:rPr>
        <w:tab/>
      </w:r>
      <w:r w:rsidR="00BA273C" w:rsidRPr="00E73B6A">
        <w:rPr>
          <w:rFonts w:asciiTheme="minorHAnsi" w:hAnsiTheme="minorHAnsi" w:cstheme="minorHAnsi"/>
          <w:sz w:val="22"/>
          <w:szCs w:val="22"/>
        </w:rPr>
        <w:t>bei Eingliederung von besonderen Einri</w:t>
      </w:r>
      <w:r w:rsidR="00FA3531" w:rsidRPr="00E73B6A">
        <w:rPr>
          <w:rFonts w:asciiTheme="minorHAnsi" w:hAnsiTheme="minorHAnsi" w:cstheme="minorHAnsi"/>
          <w:sz w:val="22"/>
          <w:szCs w:val="22"/>
        </w:rPr>
        <w:t>chtungen in das DRG-Vergütungs</w:t>
      </w:r>
      <w:r w:rsidR="00BA273C" w:rsidRPr="00E73B6A">
        <w:rPr>
          <w:rFonts w:asciiTheme="minorHAnsi" w:hAnsiTheme="minorHAnsi" w:cstheme="minorHAnsi"/>
          <w:sz w:val="22"/>
          <w:szCs w:val="22"/>
        </w:rPr>
        <w:t>system</w:t>
      </w:r>
    </w:p>
    <w:p w14:paraId="44C299E8" w14:textId="77777777" w:rsidR="00BA273C" w:rsidRPr="00E73B6A" w:rsidRDefault="00BA273C" w:rsidP="006F7880">
      <w:pPr>
        <w:ind w:left="1080"/>
        <w:jc w:val="both"/>
        <w:rPr>
          <w:rFonts w:asciiTheme="minorHAnsi" w:hAnsiTheme="minorHAnsi" w:cstheme="minorHAnsi"/>
          <w:sz w:val="22"/>
          <w:szCs w:val="22"/>
        </w:rPr>
      </w:pPr>
      <w:r w:rsidRPr="00E73B6A">
        <w:rPr>
          <w:rFonts w:asciiTheme="minorHAnsi" w:hAnsiTheme="minorHAnsi" w:cstheme="minorHAnsi"/>
          <w:sz w:val="22"/>
          <w:szCs w:val="22"/>
        </w:rPr>
        <w:t xml:space="preserve">gemäß § 4 Abs. 7 </w:t>
      </w:r>
      <w:proofErr w:type="spellStart"/>
      <w:r w:rsidRPr="00E73B6A">
        <w:rPr>
          <w:rFonts w:asciiTheme="minorHAnsi" w:hAnsiTheme="minorHAnsi" w:cstheme="minorHAnsi"/>
          <w:sz w:val="22"/>
          <w:szCs w:val="22"/>
        </w:rPr>
        <w:t>KHEntgG</w:t>
      </w:r>
      <w:proofErr w:type="spellEnd"/>
      <w:r w:rsidR="00D45205" w:rsidRPr="00E73B6A">
        <w:rPr>
          <w:rFonts w:asciiTheme="minorHAnsi" w:hAnsiTheme="minorHAnsi" w:cstheme="minorHAnsi"/>
          <w:sz w:val="22"/>
          <w:szCs w:val="22"/>
        </w:rPr>
        <w:t xml:space="preserve"> (</w:t>
      </w:r>
      <w:r w:rsidR="00C009D7" w:rsidRPr="00E73B6A">
        <w:rPr>
          <w:rFonts w:asciiTheme="minorHAnsi" w:hAnsiTheme="minorHAnsi" w:cstheme="minorHAnsi"/>
          <w:color w:val="000000" w:themeColor="text1"/>
          <w:sz w:val="22"/>
          <w:szCs w:val="22"/>
        </w:rPr>
        <w:t>53</w:t>
      </w:r>
      <w:r w:rsidR="001C6AB5" w:rsidRPr="00E73B6A">
        <w:rPr>
          <w:rFonts w:asciiTheme="minorHAnsi" w:hAnsiTheme="minorHAnsi" w:cstheme="minorHAnsi"/>
          <w:sz w:val="22"/>
          <w:szCs w:val="22"/>
        </w:rPr>
        <w:t>)</w:t>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t>--------</w:t>
      </w:r>
    </w:p>
    <w:p w14:paraId="789744F3" w14:textId="77777777" w:rsidR="00BA273C" w:rsidRPr="00E73B6A" w:rsidRDefault="006F7880" w:rsidP="006F7880">
      <w:pPr>
        <w:ind w:left="1080" w:hanging="720"/>
        <w:jc w:val="both"/>
        <w:rPr>
          <w:rFonts w:asciiTheme="minorHAnsi" w:hAnsiTheme="minorHAnsi" w:cstheme="minorHAnsi"/>
          <w:sz w:val="22"/>
          <w:szCs w:val="22"/>
        </w:rPr>
      </w:pPr>
      <w:r w:rsidRPr="00E73B6A">
        <w:rPr>
          <w:rFonts w:asciiTheme="minorHAnsi" w:hAnsiTheme="minorHAnsi" w:cstheme="minorHAnsi"/>
          <w:sz w:val="22"/>
          <w:szCs w:val="22"/>
        </w:rPr>
        <w:t>1</w:t>
      </w:r>
      <w:r w:rsidR="00F251A4" w:rsidRPr="00E73B6A">
        <w:rPr>
          <w:rFonts w:asciiTheme="minorHAnsi" w:hAnsiTheme="minorHAnsi" w:cstheme="minorHAnsi"/>
          <w:sz w:val="22"/>
          <w:szCs w:val="22"/>
        </w:rPr>
        <w:t>2</w:t>
      </w:r>
      <w:r w:rsidRPr="00E73B6A">
        <w:rPr>
          <w:rFonts w:asciiTheme="minorHAnsi" w:hAnsiTheme="minorHAnsi" w:cstheme="minorHAnsi"/>
          <w:sz w:val="22"/>
          <w:szCs w:val="22"/>
        </w:rPr>
        <w:t>.3.2.</w:t>
      </w:r>
      <w:r w:rsidRPr="00E73B6A">
        <w:rPr>
          <w:rFonts w:asciiTheme="minorHAnsi" w:hAnsiTheme="minorHAnsi" w:cstheme="minorHAnsi"/>
          <w:sz w:val="22"/>
          <w:szCs w:val="22"/>
        </w:rPr>
        <w:tab/>
      </w:r>
      <w:r w:rsidR="00BA273C" w:rsidRPr="00E73B6A">
        <w:rPr>
          <w:rFonts w:asciiTheme="minorHAnsi" w:hAnsiTheme="minorHAnsi" w:cstheme="minorHAnsi"/>
          <w:sz w:val="22"/>
          <w:szCs w:val="22"/>
        </w:rPr>
        <w:t xml:space="preserve">für Erlösausgleiche gemäß § 5 Abs. 4 </w:t>
      </w:r>
      <w:proofErr w:type="spellStart"/>
      <w:r w:rsidR="00BA273C" w:rsidRPr="00E73B6A">
        <w:rPr>
          <w:rFonts w:asciiTheme="minorHAnsi" w:hAnsiTheme="minorHAnsi" w:cstheme="minorHAnsi"/>
          <w:sz w:val="22"/>
          <w:szCs w:val="22"/>
        </w:rPr>
        <w:t>KHEntgG</w:t>
      </w:r>
      <w:proofErr w:type="spellEnd"/>
      <w:r w:rsidR="001C6AB5" w:rsidRPr="00E73B6A">
        <w:rPr>
          <w:rFonts w:asciiTheme="minorHAnsi" w:hAnsiTheme="minorHAnsi" w:cstheme="minorHAnsi"/>
          <w:sz w:val="22"/>
          <w:szCs w:val="22"/>
        </w:rPr>
        <w:t xml:space="preserve"> (</w:t>
      </w:r>
      <w:r w:rsidR="00C009D7" w:rsidRPr="00E73B6A">
        <w:rPr>
          <w:rFonts w:asciiTheme="minorHAnsi" w:hAnsiTheme="minorHAnsi" w:cstheme="minorHAnsi"/>
          <w:color w:val="000000" w:themeColor="text1"/>
          <w:sz w:val="22"/>
          <w:szCs w:val="22"/>
        </w:rPr>
        <w:t>54)</w:t>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E73B6A">
        <w:rPr>
          <w:rFonts w:asciiTheme="minorHAnsi" w:hAnsiTheme="minorHAnsi" w:cstheme="minorHAnsi"/>
          <w:sz w:val="22"/>
          <w:szCs w:val="22"/>
        </w:rPr>
        <w:tab/>
      </w:r>
      <w:r w:rsidR="004843A4" w:rsidRPr="00E73B6A">
        <w:rPr>
          <w:rFonts w:asciiTheme="minorHAnsi" w:hAnsiTheme="minorHAnsi" w:cstheme="minorHAnsi"/>
          <w:sz w:val="22"/>
          <w:szCs w:val="22"/>
        </w:rPr>
        <w:t>--------</w:t>
      </w:r>
    </w:p>
    <w:p w14:paraId="5E3D1F27" w14:textId="77777777" w:rsidR="006436B6" w:rsidRPr="00E73B6A" w:rsidRDefault="008C43CB" w:rsidP="006F7880">
      <w:pPr>
        <w:ind w:left="1080" w:hanging="720"/>
        <w:jc w:val="both"/>
        <w:rPr>
          <w:rFonts w:asciiTheme="minorHAnsi" w:hAnsiTheme="minorHAnsi" w:cstheme="minorHAnsi"/>
          <w:sz w:val="22"/>
          <w:szCs w:val="22"/>
        </w:rPr>
      </w:pPr>
      <w:r w:rsidRPr="00E73B6A">
        <w:rPr>
          <w:rFonts w:asciiTheme="minorHAnsi" w:hAnsiTheme="minorHAnsi" w:cstheme="minorHAnsi"/>
          <w:sz w:val="22"/>
          <w:szCs w:val="22"/>
        </w:rPr>
        <w:t>12.3.3.</w:t>
      </w:r>
      <w:r w:rsidRPr="00E73B6A">
        <w:rPr>
          <w:rFonts w:asciiTheme="minorHAnsi" w:hAnsiTheme="minorHAnsi" w:cstheme="minorHAnsi"/>
          <w:sz w:val="22"/>
          <w:szCs w:val="22"/>
        </w:rPr>
        <w:tab/>
      </w:r>
      <w:r w:rsidR="006436B6" w:rsidRPr="00E73B6A">
        <w:rPr>
          <w:rFonts w:asciiTheme="minorHAnsi" w:hAnsiTheme="minorHAnsi" w:cstheme="minorHAnsi"/>
          <w:sz w:val="22"/>
          <w:szCs w:val="22"/>
        </w:rPr>
        <w:t xml:space="preserve">nach § 5 Abs. 3i </w:t>
      </w:r>
      <w:proofErr w:type="spellStart"/>
      <w:r w:rsidR="006436B6" w:rsidRPr="00E73B6A">
        <w:rPr>
          <w:rFonts w:asciiTheme="minorHAnsi" w:hAnsiTheme="minorHAnsi" w:cstheme="minorHAnsi"/>
          <w:sz w:val="22"/>
          <w:szCs w:val="22"/>
        </w:rPr>
        <w:t>KHEntgG</w:t>
      </w:r>
      <w:proofErr w:type="spellEnd"/>
      <w:r w:rsidR="006436B6" w:rsidRPr="00E73B6A">
        <w:rPr>
          <w:rFonts w:asciiTheme="minorHAnsi" w:hAnsiTheme="minorHAnsi" w:cstheme="minorHAnsi"/>
          <w:sz w:val="22"/>
          <w:szCs w:val="22"/>
        </w:rPr>
        <w:t xml:space="preserve"> zur Finanzierung von nicht anderweitig finanzierten</w:t>
      </w:r>
    </w:p>
    <w:p w14:paraId="69E10530" w14:textId="77777777" w:rsidR="006436B6" w:rsidRPr="00E73B6A" w:rsidRDefault="006436B6" w:rsidP="006436B6">
      <w:pPr>
        <w:ind w:left="1080"/>
        <w:jc w:val="both"/>
        <w:rPr>
          <w:rFonts w:asciiTheme="minorHAnsi" w:hAnsiTheme="minorHAnsi" w:cstheme="minorHAnsi"/>
          <w:sz w:val="22"/>
          <w:szCs w:val="22"/>
        </w:rPr>
      </w:pPr>
      <w:r w:rsidRPr="00E73B6A">
        <w:rPr>
          <w:rFonts w:asciiTheme="minorHAnsi" w:hAnsiTheme="minorHAnsi" w:cstheme="minorHAnsi"/>
          <w:sz w:val="22"/>
          <w:szCs w:val="22"/>
        </w:rPr>
        <w:t xml:space="preserve">Mehrkosten als Ausgleich gemäß § 5 Abs. 3 (Zuschlag) bzw. Abs. 4 (Abschlag) </w:t>
      </w:r>
    </w:p>
    <w:p w14:paraId="78910376" w14:textId="77777777" w:rsidR="00591B4B" w:rsidRPr="00E73B6A" w:rsidRDefault="006E607E" w:rsidP="00591B4B">
      <w:pPr>
        <w:ind w:left="1080"/>
        <w:jc w:val="both"/>
        <w:rPr>
          <w:rFonts w:asciiTheme="minorHAnsi" w:hAnsiTheme="minorHAnsi" w:cstheme="minorHAnsi"/>
          <w:sz w:val="22"/>
          <w:szCs w:val="22"/>
        </w:rPr>
      </w:pPr>
      <w:r w:rsidRPr="00E73B6A">
        <w:rPr>
          <w:rFonts w:asciiTheme="minorHAnsi" w:hAnsiTheme="minorHAnsi" w:cstheme="minorHAnsi"/>
          <w:sz w:val="22"/>
          <w:szCs w:val="22"/>
        </w:rPr>
        <w:t>d</w:t>
      </w:r>
      <w:r w:rsidR="006436B6" w:rsidRPr="00E73B6A">
        <w:rPr>
          <w:rFonts w:asciiTheme="minorHAnsi" w:hAnsiTheme="minorHAnsi" w:cstheme="minorHAnsi"/>
          <w:sz w:val="22"/>
          <w:szCs w:val="22"/>
        </w:rPr>
        <w:t>er Corona-Mehrkosten-Verordnung (</w:t>
      </w:r>
      <w:r w:rsidR="00C009D7" w:rsidRPr="00E73B6A">
        <w:rPr>
          <w:rFonts w:asciiTheme="minorHAnsi" w:hAnsiTheme="minorHAnsi" w:cstheme="minorHAnsi"/>
          <w:color w:val="000000" w:themeColor="text1"/>
          <w:sz w:val="22"/>
          <w:szCs w:val="22"/>
        </w:rPr>
        <w:t>55</w:t>
      </w:r>
      <w:r w:rsidR="006436B6" w:rsidRPr="00E73B6A">
        <w:rPr>
          <w:rFonts w:asciiTheme="minorHAnsi" w:hAnsiTheme="minorHAnsi" w:cstheme="minorHAnsi"/>
          <w:sz w:val="22"/>
          <w:szCs w:val="22"/>
        </w:rPr>
        <w:t>)</w:t>
      </w:r>
      <w:r w:rsidR="006436B6" w:rsidRPr="00E73B6A">
        <w:rPr>
          <w:rFonts w:asciiTheme="minorHAnsi" w:hAnsiTheme="minorHAnsi" w:cstheme="minorHAnsi"/>
          <w:sz w:val="22"/>
          <w:szCs w:val="22"/>
        </w:rPr>
        <w:tab/>
      </w:r>
      <w:r w:rsidR="006436B6" w:rsidRPr="00E73B6A">
        <w:rPr>
          <w:rFonts w:asciiTheme="minorHAnsi" w:hAnsiTheme="minorHAnsi" w:cstheme="minorHAnsi"/>
          <w:sz w:val="22"/>
          <w:szCs w:val="22"/>
        </w:rPr>
        <w:tab/>
      </w:r>
      <w:r w:rsidR="006436B6" w:rsidRPr="00E73B6A">
        <w:rPr>
          <w:rFonts w:asciiTheme="minorHAnsi" w:hAnsiTheme="minorHAnsi" w:cstheme="minorHAnsi"/>
          <w:sz w:val="22"/>
          <w:szCs w:val="22"/>
        </w:rPr>
        <w:tab/>
      </w:r>
      <w:r w:rsidR="006436B6" w:rsidRPr="00E73B6A">
        <w:rPr>
          <w:rFonts w:asciiTheme="minorHAnsi" w:hAnsiTheme="minorHAnsi" w:cstheme="minorHAnsi"/>
          <w:sz w:val="22"/>
          <w:szCs w:val="22"/>
        </w:rPr>
        <w:tab/>
      </w:r>
      <w:r w:rsidR="006436B6" w:rsidRPr="00E73B6A">
        <w:rPr>
          <w:rFonts w:asciiTheme="minorHAnsi" w:hAnsiTheme="minorHAnsi" w:cstheme="minorHAnsi"/>
          <w:sz w:val="22"/>
          <w:szCs w:val="22"/>
        </w:rPr>
        <w:tab/>
      </w:r>
      <w:r w:rsidR="006436B6" w:rsidRPr="00E73B6A">
        <w:rPr>
          <w:rFonts w:asciiTheme="minorHAnsi" w:hAnsiTheme="minorHAnsi" w:cstheme="minorHAnsi"/>
          <w:sz w:val="22"/>
          <w:szCs w:val="22"/>
        </w:rPr>
        <w:tab/>
        <w:t>--------</w:t>
      </w:r>
    </w:p>
    <w:p w14:paraId="6E3EBDD3" w14:textId="77777777" w:rsidR="007179AA" w:rsidRPr="00E73B6A" w:rsidRDefault="00591B4B" w:rsidP="00591B4B">
      <w:pPr>
        <w:tabs>
          <w:tab w:val="left" w:pos="993"/>
        </w:tabs>
        <w:ind w:left="284"/>
        <w:jc w:val="both"/>
        <w:rPr>
          <w:rFonts w:asciiTheme="minorHAnsi" w:hAnsiTheme="minorHAnsi" w:cstheme="minorHAnsi"/>
          <w:sz w:val="22"/>
          <w:szCs w:val="22"/>
        </w:rPr>
      </w:pPr>
      <w:r w:rsidRPr="00E73B6A">
        <w:rPr>
          <w:rFonts w:asciiTheme="minorHAnsi" w:hAnsiTheme="minorHAnsi" w:cstheme="minorHAnsi"/>
          <w:sz w:val="22"/>
          <w:szCs w:val="22"/>
        </w:rPr>
        <w:t xml:space="preserve"> 12.3.4.</w:t>
      </w:r>
      <w:r w:rsidRPr="00E73B6A">
        <w:rPr>
          <w:rFonts w:asciiTheme="minorHAnsi" w:hAnsiTheme="minorHAnsi" w:cstheme="minorHAnsi"/>
          <w:sz w:val="22"/>
          <w:szCs w:val="22"/>
        </w:rPr>
        <w:tab/>
        <w:t xml:space="preserve"> nach </w:t>
      </w:r>
      <w:r w:rsidR="006F3064" w:rsidRPr="00E73B6A">
        <w:rPr>
          <w:rFonts w:asciiTheme="minorHAnsi" w:hAnsiTheme="minorHAnsi" w:cstheme="minorHAnsi"/>
          <w:sz w:val="22"/>
          <w:szCs w:val="22"/>
        </w:rPr>
        <w:t xml:space="preserve">§ 5a Abs. 1 </w:t>
      </w:r>
      <w:proofErr w:type="spellStart"/>
      <w:r w:rsidR="006F3064" w:rsidRPr="00E73B6A">
        <w:rPr>
          <w:rFonts w:asciiTheme="minorHAnsi" w:hAnsiTheme="minorHAnsi" w:cstheme="minorHAnsi"/>
          <w:sz w:val="22"/>
          <w:szCs w:val="22"/>
        </w:rPr>
        <w:t>KHWiSichV</w:t>
      </w:r>
      <w:proofErr w:type="spellEnd"/>
      <w:r w:rsidR="006F3064" w:rsidRPr="00E73B6A">
        <w:rPr>
          <w:rFonts w:asciiTheme="minorHAnsi" w:hAnsiTheme="minorHAnsi" w:cstheme="minorHAnsi"/>
          <w:sz w:val="22"/>
          <w:szCs w:val="22"/>
        </w:rPr>
        <w:t xml:space="preserve"> i. V. m. </w:t>
      </w:r>
      <w:r w:rsidR="007179AA" w:rsidRPr="00E73B6A">
        <w:rPr>
          <w:rFonts w:asciiTheme="minorHAnsi" w:hAnsiTheme="minorHAnsi" w:cstheme="minorHAnsi"/>
          <w:sz w:val="22"/>
          <w:szCs w:val="22"/>
        </w:rPr>
        <w:t xml:space="preserve">§ 7 Abs. 1 (Zuschlag) oder § 7 Abs. 2 </w:t>
      </w:r>
    </w:p>
    <w:p w14:paraId="78054082" w14:textId="77777777" w:rsidR="00591B4B" w:rsidRPr="00E73B6A" w:rsidRDefault="007179AA" w:rsidP="00591B4B">
      <w:pPr>
        <w:tabs>
          <w:tab w:val="left" w:pos="993"/>
        </w:tabs>
        <w:ind w:left="284"/>
        <w:jc w:val="both"/>
        <w:rPr>
          <w:rFonts w:asciiTheme="minorHAnsi" w:hAnsiTheme="minorHAnsi" w:cstheme="minorHAnsi"/>
          <w:sz w:val="22"/>
          <w:szCs w:val="22"/>
        </w:rPr>
      </w:pPr>
      <w:r w:rsidRPr="00E73B6A">
        <w:rPr>
          <w:rFonts w:asciiTheme="minorHAnsi" w:hAnsiTheme="minorHAnsi" w:cstheme="minorHAnsi"/>
          <w:sz w:val="22"/>
          <w:szCs w:val="22"/>
        </w:rPr>
        <w:tab/>
        <w:t xml:space="preserve">  (Abschlag) der Corona-Ausgleichsvereinbarung 2022 </w:t>
      </w:r>
      <w:r w:rsidR="00591B4B" w:rsidRPr="00E73B6A">
        <w:rPr>
          <w:rFonts w:asciiTheme="minorHAnsi" w:hAnsiTheme="minorHAnsi" w:cstheme="minorHAnsi"/>
          <w:sz w:val="22"/>
          <w:szCs w:val="22"/>
        </w:rPr>
        <w:t>(</w:t>
      </w:r>
      <w:r w:rsidR="00C009D7" w:rsidRPr="00E73B6A">
        <w:rPr>
          <w:rFonts w:asciiTheme="minorHAnsi" w:hAnsiTheme="minorHAnsi" w:cstheme="minorHAnsi"/>
          <w:color w:val="000000" w:themeColor="text1"/>
          <w:sz w:val="22"/>
          <w:szCs w:val="22"/>
        </w:rPr>
        <w:t>56</w:t>
      </w:r>
      <w:r w:rsidR="00591B4B" w:rsidRPr="00E73B6A">
        <w:rPr>
          <w:rFonts w:asciiTheme="minorHAnsi" w:hAnsiTheme="minorHAnsi" w:cstheme="minorHAnsi"/>
          <w:sz w:val="22"/>
          <w:szCs w:val="22"/>
        </w:rPr>
        <w:t>)</w:t>
      </w:r>
      <w:r w:rsidR="00C009D7" w:rsidRPr="00E73B6A">
        <w:rPr>
          <w:rFonts w:asciiTheme="minorHAnsi" w:hAnsiTheme="minorHAnsi" w:cstheme="minorHAnsi"/>
          <w:sz w:val="22"/>
          <w:szCs w:val="22"/>
        </w:rPr>
        <w:tab/>
      </w:r>
      <w:r w:rsidR="00C009D7" w:rsidRPr="00E73B6A">
        <w:rPr>
          <w:rFonts w:asciiTheme="minorHAnsi" w:hAnsiTheme="minorHAnsi" w:cstheme="minorHAnsi"/>
          <w:sz w:val="22"/>
          <w:szCs w:val="22"/>
        </w:rPr>
        <w:tab/>
      </w:r>
      <w:r w:rsidR="00C009D7" w:rsidRPr="00E73B6A">
        <w:rPr>
          <w:rFonts w:asciiTheme="minorHAnsi" w:hAnsiTheme="minorHAnsi" w:cstheme="minorHAnsi"/>
          <w:sz w:val="22"/>
          <w:szCs w:val="22"/>
        </w:rPr>
        <w:tab/>
      </w:r>
      <w:r w:rsidR="00C009D7" w:rsidRPr="00E73B6A">
        <w:rPr>
          <w:rFonts w:asciiTheme="minorHAnsi" w:hAnsiTheme="minorHAnsi" w:cstheme="minorHAnsi"/>
          <w:sz w:val="22"/>
          <w:szCs w:val="22"/>
        </w:rPr>
        <w:tab/>
        <w:t>--------</w:t>
      </w:r>
    </w:p>
    <w:p w14:paraId="7C88BAFA" w14:textId="77777777" w:rsidR="00BA273C" w:rsidRPr="00E73B6A" w:rsidRDefault="00BA273C">
      <w:pPr>
        <w:jc w:val="both"/>
        <w:rPr>
          <w:rFonts w:asciiTheme="minorHAnsi" w:hAnsiTheme="minorHAnsi" w:cstheme="minorHAnsi"/>
          <w:sz w:val="22"/>
          <w:szCs w:val="22"/>
        </w:rPr>
      </w:pPr>
    </w:p>
    <w:p w14:paraId="2479FD7C" w14:textId="77777777" w:rsidR="00BA273C" w:rsidRPr="00E73B6A" w:rsidRDefault="006F7880" w:rsidP="00591B4B">
      <w:pPr>
        <w:ind w:left="900" w:hanging="540"/>
        <w:jc w:val="both"/>
        <w:rPr>
          <w:rFonts w:asciiTheme="minorHAnsi" w:hAnsiTheme="minorHAnsi" w:cstheme="minorHAnsi"/>
          <w:sz w:val="22"/>
          <w:szCs w:val="22"/>
        </w:rPr>
      </w:pPr>
      <w:r w:rsidRPr="00E73B6A">
        <w:rPr>
          <w:rFonts w:asciiTheme="minorHAnsi" w:hAnsiTheme="minorHAnsi" w:cstheme="minorHAnsi"/>
          <w:sz w:val="22"/>
          <w:szCs w:val="22"/>
        </w:rPr>
        <w:t>1</w:t>
      </w:r>
      <w:r w:rsidR="00F251A4" w:rsidRPr="00E73B6A">
        <w:rPr>
          <w:rFonts w:asciiTheme="minorHAnsi" w:hAnsiTheme="minorHAnsi" w:cstheme="minorHAnsi"/>
          <w:sz w:val="22"/>
          <w:szCs w:val="22"/>
        </w:rPr>
        <w:t>2</w:t>
      </w:r>
      <w:r w:rsidRPr="00E73B6A">
        <w:rPr>
          <w:rFonts w:asciiTheme="minorHAnsi" w:hAnsiTheme="minorHAnsi" w:cstheme="minorHAnsi"/>
          <w:sz w:val="22"/>
          <w:szCs w:val="22"/>
        </w:rPr>
        <w:t>.</w:t>
      </w:r>
      <w:r w:rsidR="00BA273C" w:rsidRPr="00E73B6A">
        <w:rPr>
          <w:rFonts w:asciiTheme="minorHAnsi" w:hAnsiTheme="minorHAnsi" w:cstheme="minorHAnsi"/>
          <w:sz w:val="22"/>
          <w:szCs w:val="22"/>
        </w:rPr>
        <w:t>4</w:t>
      </w:r>
      <w:r w:rsidR="004F3453" w:rsidRPr="00E73B6A">
        <w:rPr>
          <w:rFonts w:asciiTheme="minorHAnsi" w:hAnsiTheme="minorHAnsi" w:cstheme="minorHAnsi"/>
          <w:sz w:val="22"/>
          <w:szCs w:val="22"/>
        </w:rPr>
        <w:t>.</w:t>
      </w:r>
      <w:r w:rsidR="00BA273C" w:rsidRPr="00E73B6A">
        <w:rPr>
          <w:rFonts w:asciiTheme="minorHAnsi" w:hAnsiTheme="minorHAnsi" w:cstheme="minorHAnsi"/>
          <w:sz w:val="22"/>
          <w:szCs w:val="22"/>
        </w:rPr>
        <w:t xml:space="preserve"> </w:t>
      </w:r>
      <w:r w:rsidR="004843A4" w:rsidRPr="00E73B6A">
        <w:rPr>
          <w:rFonts w:asciiTheme="minorHAnsi" w:hAnsiTheme="minorHAnsi" w:cstheme="minorHAnsi"/>
          <w:sz w:val="22"/>
          <w:szCs w:val="22"/>
        </w:rPr>
        <w:tab/>
      </w:r>
      <w:r w:rsidR="00BA273C" w:rsidRPr="00E73B6A">
        <w:rPr>
          <w:rFonts w:asciiTheme="minorHAnsi" w:hAnsiTheme="minorHAnsi" w:cstheme="minorHAnsi"/>
          <w:sz w:val="22"/>
          <w:szCs w:val="22"/>
        </w:rPr>
        <w:t>Systemzuschlag</w:t>
      </w:r>
      <w:r w:rsidR="00116DF1" w:rsidRPr="00E73B6A">
        <w:rPr>
          <w:rFonts w:asciiTheme="minorHAnsi" w:hAnsiTheme="minorHAnsi" w:cstheme="minorHAnsi"/>
          <w:sz w:val="22"/>
          <w:szCs w:val="22"/>
        </w:rPr>
        <w:t xml:space="preserve"> (</w:t>
      </w:r>
      <w:r w:rsidR="00C009D7" w:rsidRPr="00E73B6A">
        <w:rPr>
          <w:rFonts w:asciiTheme="minorHAnsi" w:hAnsiTheme="minorHAnsi" w:cstheme="minorHAnsi"/>
          <w:color w:val="000000" w:themeColor="text1"/>
          <w:sz w:val="22"/>
          <w:szCs w:val="22"/>
        </w:rPr>
        <w:t>57</w:t>
      </w:r>
      <w:r w:rsidR="001C6AB5" w:rsidRPr="00E73B6A">
        <w:rPr>
          <w:rFonts w:asciiTheme="minorHAnsi" w:hAnsiTheme="minorHAnsi" w:cstheme="minorHAnsi"/>
          <w:sz w:val="22"/>
          <w:szCs w:val="22"/>
        </w:rPr>
        <w:t>)</w:t>
      </w:r>
      <w:r w:rsidR="004843A4" w:rsidRPr="00E73B6A">
        <w:rPr>
          <w:rFonts w:asciiTheme="minorHAnsi" w:hAnsiTheme="minorHAnsi" w:cstheme="minorHAnsi"/>
          <w:sz w:val="22"/>
          <w:szCs w:val="22"/>
        </w:rPr>
        <w:tab/>
      </w:r>
      <w:r w:rsidR="00591B4B" w:rsidRPr="00E73B6A">
        <w:rPr>
          <w:rFonts w:asciiTheme="minorHAnsi" w:hAnsiTheme="minorHAnsi" w:cstheme="minorHAnsi"/>
          <w:sz w:val="22"/>
          <w:szCs w:val="22"/>
        </w:rPr>
        <w:tab/>
      </w:r>
      <w:r w:rsidR="00591B4B"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E73B6A">
        <w:rPr>
          <w:rFonts w:asciiTheme="minorHAnsi" w:hAnsiTheme="minorHAnsi" w:cstheme="minorHAnsi"/>
          <w:sz w:val="22"/>
          <w:szCs w:val="22"/>
        </w:rPr>
        <w:tab/>
      </w:r>
      <w:r w:rsidR="00E73B6A">
        <w:rPr>
          <w:rFonts w:asciiTheme="minorHAnsi" w:hAnsiTheme="minorHAnsi" w:cstheme="minorHAnsi"/>
          <w:sz w:val="22"/>
          <w:szCs w:val="22"/>
        </w:rPr>
        <w:tab/>
      </w:r>
      <w:r w:rsidR="002B5A81" w:rsidRPr="00E73B6A">
        <w:rPr>
          <w:rFonts w:asciiTheme="minorHAnsi" w:hAnsiTheme="minorHAnsi" w:cstheme="minorHAnsi"/>
          <w:sz w:val="22"/>
          <w:szCs w:val="22"/>
        </w:rPr>
        <w:tab/>
      </w:r>
      <w:r w:rsidR="004843A4" w:rsidRPr="00E73B6A">
        <w:rPr>
          <w:rFonts w:asciiTheme="minorHAnsi" w:hAnsiTheme="minorHAnsi" w:cstheme="minorHAnsi"/>
          <w:sz w:val="22"/>
          <w:szCs w:val="22"/>
        </w:rPr>
        <w:t>--------</w:t>
      </w:r>
    </w:p>
    <w:p w14:paraId="76FE50D7" w14:textId="77777777" w:rsidR="007247BC" w:rsidRPr="00E73B6A" w:rsidRDefault="007247BC" w:rsidP="004843A4">
      <w:pPr>
        <w:ind w:left="900" w:hanging="540"/>
        <w:jc w:val="both"/>
        <w:rPr>
          <w:rFonts w:asciiTheme="minorHAnsi" w:hAnsiTheme="minorHAnsi" w:cstheme="minorHAnsi"/>
          <w:sz w:val="22"/>
          <w:szCs w:val="22"/>
        </w:rPr>
      </w:pPr>
    </w:p>
    <w:p w14:paraId="15703D4C" w14:textId="77777777" w:rsidR="00656B75" w:rsidRPr="00E73B6A" w:rsidRDefault="007247BC" w:rsidP="004843A4">
      <w:pPr>
        <w:ind w:left="900" w:hanging="540"/>
        <w:jc w:val="both"/>
        <w:rPr>
          <w:rFonts w:asciiTheme="minorHAnsi" w:hAnsiTheme="minorHAnsi" w:cstheme="minorHAnsi"/>
          <w:sz w:val="22"/>
          <w:szCs w:val="22"/>
        </w:rPr>
      </w:pPr>
      <w:r w:rsidRPr="00E73B6A">
        <w:rPr>
          <w:rFonts w:asciiTheme="minorHAnsi" w:hAnsiTheme="minorHAnsi" w:cstheme="minorHAnsi"/>
          <w:sz w:val="22"/>
          <w:szCs w:val="22"/>
        </w:rPr>
        <w:t>12.</w:t>
      </w:r>
      <w:bookmarkStart w:id="2" w:name="_Hlk122095162"/>
      <w:r w:rsidRPr="00E73B6A">
        <w:rPr>
          <w:rFonts w:asciiTheme="minorHAnsi" w:hAnsiTheme="minorHAnsi" w:cstheme="minorHAnsi"/>
          <w:sz w:val="22"/>
          <w:szCs w:val="22"/>
        </w:rPr>
        <w:t>5</w:t>
      </w:r>
      <w:r w:rsidR="004F3453" w:rsidRPr="00E73B6A">
        <w:rPr>
          <w:rFonts w:asciiTheme="minorHAnsi" w:hAnsiTheme="minorHAnsi" w:cstheme="minorHAnsi"/>
          <w:sz w:val="22"/>
          <w:szCs w:val="22"/>
        </w:rPr>
        <w:t>.</w:t>
      </w:r>
      <w:r w:rsidRPr="00E73B6A">
        <w:rPr>
          <w:rFonts w:asciiTheme="minorHAnsi" w:hAnsiTheme="minorHAnsi" w:cstheme="minorHAnsi"/>
          <w:sz w:val="22"/>
          <w:szCs w:val="22"/>
        </w:rPr>
        <w:tab/>
        <w:t xml:space="preserve">Abzug für nicht anfallende Übernachtungskosten in der tagesstationären </w:t>
      </w:r>
    </w:p>
    <w:p w14:paraId="0DEC4363" w14:textId="77777777" w:rsidR="007247BC" w:rsidRPr="00E73B6A" w:rsidRDefault="007247BC" w:rsidP="00656B75">
      <w:pPr>
        <w:ind w:left="900"/>
        <w:jc w:val="both"/>
        <w:rPr>
          <w:rFonts w:asciiTheme="minorHAnsi" w:hAnsiTheme="minorHAnsi" w:cstheme="minorHAnsi"/>
          <w:sz w:val="22"/>
          <w:szCs w:val="22"/>
        </w:rPr>
      </w:pPr>
      <w:r w:rsidRPr="00E73B6A">
        <w:rPr>
          <w:rFonts w:asciiTheme="minorHAnsi" w:hAnsiTheme="minorHAnsi" w:cstheme="minorHAnsi"/>
          <w:sz w:val="22"/>
          <w:szCs w:val="22"/>
        </w:rPr>
        <w:t>Behandlung</w:t>
      </w:r>
      <w:r w:rsidR="00656B75" w:rsidRPr="00E73B6A">
        <w:rPr>
          <w:rFonts w:asciiTheme="minorHAnsi" w:hAnsiTheme="minorHAnsi" w:cstheme="minorHAnsi"/>
          <w:sz w:val="22"/>
          <w:szCs w:val="22"/>
        </w:rPr>
        <w:t xml:space="preserve"> </w:t>
      </w:r>
      <w:r w:rsidR="007179AA" w:rsidRPr="00E73B6A">
        <w:rPr>
          <w:rFonts w:asciiTheme="minorHAnsi" w:hAnsiTheme="minorHAnsi" w:cstheme="minorHAnsi"/>
          <w:sz w:val="22"/>
          <w:szCs w:val="22"/>
        </w:rPr>
        <w:t>n</w:t>
      </w:r>
      <w:r w:rsidRPr="00E73B6A">
        <w:rPr>
          <w:rFonts w:asciiTheme="minorHAnsi" w:hAnsiTheme="minorHAnsi" w:cstheme="minorHAnsi"/>
          <w:sz w:val="22"/>
          <w:szCs w:val="22"/>
        </w:rPr>
        <w:t>ach § 115e Abs. 3 SGB V (</w:t>
      </w:r>
      <w:r w:rsidR="00C009D7" w:rsidRPr="00E73B6A">
        <w:rPr>
          <w:rFonts w:asciiTheme="minorHAnsi" w:hAnsiTheme="minorHAnsi" w:cstheme="minorHAnsi"/>
          <w:color w:val="000000" w:themeColor="text1"/>
          <w:sz w:val="22"/>
          <w:szCs w:val="22"/>
        </w:rPr>
        <w:t>58</w:t>
      </w:r>
      <w:r w:rsidRPr="00E73B6A">
        <w:rPr>
          <w:rFonts w:asciiTheme="minorHAnsi" w:hAnsiTheme="minorHAnsi" w:cstheme="minorHAnsi"/>
          <w:sz w:val="22"/>
          <w:szCs w:val="22"/>
        </w:rPr>
        <w:t>)</w:t>
      </w:r>
      <w:r w:rsidRPr="00E73B6A">
        <w:rPr>
          <w:rFonts w:asciiTheme="minorHAnsi" w:hAnsiTheme="minorHAnsi" w:cstheme="minorHAnsi"/>
          <w:sz w:val="22"/>
          <w:szCs w:val="22"/>
        </w:rPr>
        <w:tab/>
      </w:r>
      <w:bookmarkEnd w:id="2"/>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t>--------</w:t>
      </w:r>
    </w:p>
    <w:p w14:paraId="3BE1D7F9" w14:textId="77777777" w:rsidR="00BA273C" w:rsidRPr="00E73B6A" w:rsidRDefault="00BA273C">
      <w:pPr>
        <w:jc w:val="both"/>
        <w:rPr>
          <w:rFonts w:asciiTheme="minorHAnsi" w:hAnsiTheme="minorHAnsi" w:cstheme="minorHAnsi"/>
          <w:sz w:val="22"/>
          <w:szCs w:val="22"/>
        </w:rPr>
      </w:pPr>
    </w:p>
    <w:p w14:paraId="62274F56" w14:textId="77777777" w:rsidR="009770D9" w:rsidRPr="001C7358" w:rsidRDefault="009770D9" w:rsidP="009770D9">
      <w:pPr>
        <w:jc w:val="both"/>
        <w:rPr>
          <w:rFonts w:asciiTheme="minorHAnsi" w:hAnsiTheme="minorHAnsi" w:cstheme="minorHAnsi"/>
          <w:sz w:val="22"/>
          <w:szCs w:val="22"/>
        </w:rPr>
      </w:pPr>
      <w:r w:rsidRPr="001C7358">
        <w:rPr>
          <w:rFonts w:asciiTheme="minorHAnsi" w:hAnsiTheme="minorHAnsi" w:cstheme="minorHAnsi"/>
          <w:sz w:val="22"/>
          <w:szCs w:val="22"/>
        </w:rPr>
        <w:t>1</w:t>
      </w:r>
      <w:r w:rsidR="000C4EF7" w:rsidRPr="001C7358">
        <w:rPr>
          <w:rFonts w:asciiTheme="minorHAnsi" w:hAnsiTheme="minorHAnsi" w:cstheme="minorHAnsi"/>
          <w:sz w:val="22"/>
          <w:szCs w:val="22"/>
        </w:rPr>
        <w:t>3</w:t>
      </w:r>
      <w:r w:rsidRPr="001C7358">
        <w:rPr>
          <w:rFonts w:asciiTheme="minorHAnsi" w:hAnsiTheme="minorHAnsi" w:cstheme="minorHAnsi"/>
          <w:sz w:val="22"/>
          <w:szCs w:val="22"/>
        </w:rPr>
        <w:t xml:space="preserve">. </w:t>
      </w:r>
      <w:r w:rsidR="000C4EF7" w:rsidRPr="001C7358">
        <w:rPr>
          <w:rFonts w:asciiTheme="minorHAnsi" w:hAnsiTheme="minorHAnsi" w:cstheme="minorHAnsi"/>
          <w:sz w:val="22"/>
          <w:szCs w:val="22"/>
        </w:rPr>
        <w:t>spezielle sektorengleiche Vergütung (Hybrid-DRG)</w:t>
      </w:r>
    </w:p>
    <w:p w14:paraId="191B74F4" w14:textId="77777777" w:rsidR="009770D9" w:rsidRPr="001C7358" w:rsidRDefault="009770D9" w:rsidP="009770D9">
      <w:pPr>
        <w:tabs>
          <w:tab w:val="left" w:pos="360"/>
        </w:tabs>
        <w:ind w:left="180" w:firstLine="180"/>
        <w:jc w:val="both"/>
        <w:rPr>
          <w:rFonts w:asciiTheme="minorHAnsi" w:hAnsiTheme="minorHAnsi" w:cstheme="minorHAnsi"/>
          <w:sz w:val="22"/>
          <w:szCs w:val="22"/>
        </w:rPr>
      </w:pPr>
      <w:r w:rsidRPr="001C7358">
        <w:rPr>
          <w:rFonts w:asciiTheme="minorHAnsi" w:hAnsiTheme="minorHAnsi" w:cstheme="minorHAnsi"/>
          <w:sz w:val="22"/>
          <w:szCs w:val="22"/>
        </w:rPr>
        <w:t>Hybrid-DRG</w:t>
      </w:r>
      <w:r w:rsidR="000C4EF7" w:rsidRPr="001C7358">
        <w:rPr>
          <w:rFonts w:asciiTheme="minorHAnsi" w:hAnsiTheme="minorHAnsi" w:cstheme="minorHAnsi"/>
          <w:sz w:val="22"/>
          <w:szCs w:val="22"/>
        </w:rPr>
        <w:t xml:space="preserve"> </w:t>
      </w:r>
      <w:r w:rsidRPr="001C7358">
        <w:rPr>
          <w:rFonts w:asciiTheme="minorHAnsi" w:hAnsiTheme="minorHAnsi" w:cstheme="minorHAnsi"/>
          <w:sz w:val="22"/>
          <w:szCs w:val="22"/>
        </w:rPr>
        <w:t>(</w:t>
      </w:r>
      <w:r w:rsidR="000C4EF7" w:rsidRPr="001C7358">
        <w:rPr>
          <w:rFonts w:asciiTheme="minorHAnsi" w:hAnsiTheme="minorHAnsi" w:cstheme="minorHAnsi"/>
          <w:sz w:val="22"/>
          <w:szCs w:val="22"/>
        </w:rPr>
        <w:t>59</w:t>
      </w:r>
      <w:r w:rsidRPr="001C7358">
        <w:rPr>
          <w:rFonts w:asciiTheme="minorHAnsi" w:hAnsiTheme="minorHAnsi" w:cstheme="minorHAnsi"/>
          <w:sz w:val="22"/>
          <w:szCs w:val="22"/>
        </w:rPr>
        <w:t>)</w:t>
      </w:r>
      <w:r w:rsidRPr="001C7358">
        <w:rPr>
          <w:rFonts w:asciiTheme="minorHAnsi" w:hAnsiTheme="minorHAnsi" w:cstheme="minorHAnsi"/>
          <w:sz w:val="22"/>
          <w:szCs w:val="22"/>
        </w:rPr>
        <w:tab/>
      </w:r>
      <w:r w:rsidRPr="001C7358">
        <w:rPr>
          <w:rFonts w:asciiTheme="minorHAnsi" w:hAnsiTheme="minorHAnsi" w:cstheme="minorHAnsi"/>
          <w:sz w:val="22"/>
          <w:szCs w:val="22"/>
        </w:rPr>
        <w:tab/>
      </w:r>
      <w:r w:rsidRPr="001C7358">
        <w:rPr>
          <w:rFonts w:asciiTheme="minorHAnsi" w:hAnsiTheme="minorHAnsi" w:cstheme="minorHAnsi"/>
          <w:sz w:val="22"/>
          <w:szCs w:val="22"/>
        </w:rPr>
        <w:tab/>
      </w:r>
      <w:r w:rsidRPr="001C7358">
        <w:rPr>
          <w:rFonts w:asciiTheme="minorHAnsi" w:hAnsiTheme="minorHAnsi" w:cstheme="minorHAnsi"/>
          <w:sz w:val="22"/>
          <w:szCs w:val="22"/>
        </w:rPr>
        <w:tab/>
      </w:r>
      <w:r w:rsidRPr="001C7358">
        <w:rPr>
          <w:rFonts w:asciiTheme="minorHAnsi" w:hAnsiTheme="minorHAnsi" w:cstheme="minorHAnsi"/>
          <w:sz w:val="22"/>
          <w:szCs w:val="22"/>
        </w:rPr>
        <w:tab/>
      </w:r>
      <w:r w:rsidR="000C4EF7" w:rsidRPr="001C7358">
        <w:rPr>
          <w:rFonts w:asciiTheme="minorHAnsi" w:hAnsiTheme="minorHAnsi" w:cstheme="minorHAnsi"/>
          <w:sz w:val="22"/>
          <w:szCs w:val="22"/>
        </w:rPr>
        <w:tab/>
      </w:r>
      <w:r w:rsidRPr="001C7358">
        <w:rPr>
          <w:rFonts w:asciiTheme="minorHAnsi" w:hAnsiTheme="minorHAnsi" w:cstheme="minorHAnsi"/>
          <w:sz w:val="22"/>
          <w:szCs w:val="22"/>
        </w:rPr>
        <w:tab/>
      </w:r>
      <w:r w:rsidRPr="001C7358">
        <w:rPr>
          <w:rFonts w:asciiTheme="minorHAnsi" w:hAnsiTheme="minorHAnsi" w:cstheme="minorHAnsi"/>
          <w:sz w:val="22"/>
          <w:szCs w:val="22"/>
        </w:rPr>
        <w:tab/>
        <w:t>……….</w:t>
      </w:r>
    </w:p>
    <w:p w14:paraId="4D627EE5" w14:textId="77777777" w:rsidR="009770D9" w:rsidRPr="001C7358" w:rsidRDefault="009770D9" w:rsidP="009770D9">
      <w:pPr>
        <w:ind w:firstLine="360"/>
        <w:jc w:val="both"/>
        <w:rPr>
          <w:rFonts w:asciiTheme="minorHAnsi" w:hAnsiTheme="minorHAnsi" w:cstheme="minorHAnsi"/>
          <w:sz w:val="22"/>
          <w:szCs w:val="22"/>
        </w:rPr>
      </w:pPr>
      <w:r w:rsidRPr="001C7358">
        <w:rPr>
          <w:rFonts w:asciiTheme="minorHAnsi" w:hAnsiTheme="minorHAnsi" w:cstheme="minorHAnsi"/>
          <w:sz w:val="22"/>
          <w:szCs w:val="22"/>
        </w:rPr>
        <w:t>Bezeichnung Hybrid-DRG (</w:t>
      </w:r>
      <w:r w:rsidR="000C4EF7" w:rsidRPr="001C7358">
        <w:rPr>
          <w:rFonts w:asciiTheme="minorHAnsi" w:hAnsiTheme="minorHAnsi" w:cstheme="minorHAnsi"/>
          <w:sz w:val="22"/>
          <w:szCs w:val="22"/>
        </w:rPr>
        <w:t>60</w:t>
      </w:r>
      <w:r w:rsidRPr="001C7358">
        <w:rPr>
          <w:rFonts w:asciiTheme="minorHAnsi" w:hAnsiTheme="minorHAnsi" w:cstheme="minorHAnsi"/>
          <w:sz w:val="22"/>
          <w:szCs w:val="22"/>
        </w:rPr>
        <w:t>)</w:t>
      </w:r>
      <w:r w:rsidRPr="001C7358">
        <w:rPr>
          <w:rFonts w:asciiTheme="minorHAnsi" w:hAnsiTheme="minorHAnsi" w:cstheme="minorHAnsi"/>
          <w:sz w:val="22"/>
          <w:szCs w:val="22"/>
        </w:rPr>
        <w:tab/>
      </w:r>
      <w:r w:rsidRPr="001C7358">
        <w:rPr>
          <w:rFonts w:asciiTheme="minorHAnsi" w:hAnsiTheme="minorHAnsi" w:cstheme="minorHAnsi"/>
          <w:sz w:val="22"/>
          <w:szCs w:val="22"/>
        </w:rPr>
        <w:tab/>
      </w:r>
      <w:r w:rsidRPr="001C7358">
        <w:rPr>
          <w:rFonts w:asciiTheme="minorHAnsi" w:hAnsiTheme="minorHAnsi" w:cstheme="minorHAnsi"/>
          <w:sz w:val="22"/>
          <w:szCs w:val="22"/>
        </w:rPr>
        <w:tab/>
      </w:r>
      <w:r w:rsidRPr="001C7358">
        <w:rPr>
          <w:rFonts w:asciiTheme="minorHAnsi" w:hAnsiTheme="minorHAnsi" w:cstheme="minorHAnsi"/>
          <w:sz w:val="22"/>
          <w:szCs w:val="22"/>
        </w:rPr>
        <w:tab/>
      </w:r>
      <w:r w:rsidRPr="001C7358">
        <w:rPr>
          <w:rFonts w:asciiTheme="minorHAnsi" w:hAnsiTheme="minorHAnsi" w:cstheme="minorHAnsi"/>
          <w:sz w:val="22"/>
          <w:szCs w:val="22"/>
        </w:rPr>
        <w:tab/>
      </w:r>
      <w:r w:rsidRPr="001C7358">
        <w:rPr>
          <w:rFonts w:asciiTheme="minorHAnsi" w:hAnsiTheme="minorHAnsi" w:cstheme="minorHAnsi"/>
          <w:sz w:val="22"/>
          <w:szCs w:val="22"/>
        </w:rPr>
        <w:tab/>
        <w:t>……….</w:t>
      </w:r>
    </w:p>
    <w:p w14:paraId="56AAF141" w14:textId="77777777" w:rsidR="009770D9" w:rsidRPr="001C7358" w:rsidRDefault="000C4EF7" w:rsidP="000C4EF7">
      <w:pPr>
        <w:tabs>
          <w:tab w:val="left" w:pos="284"/>
        </w:tabs>
        <w:jc w:val="both"/>
        <w:rPr>
          <w:rFonts w:asciiTheme="minorHAnsi" w:hAnsiTheme="minorHAnsi" w:cstheme="minorHAnsi"/>
          <w:sz w:val="22"/>
          <w:szCs w:val="22"/>
        </w:rPr>
      </w:pPr>
      <w:r w:rsidRPr="001C7358">
        <w:rPr>
          <w:rFonts w:asciiTheme="minorHAnsi" w:hAnsiTheme="minorHAnsi" w:cstheme="minorHAnsi"/>
          <w:sz w:val="22"/>
          <w:szCs w:val="22"/>
        </w:rPr>
        <w:tab/>
        <w:t xml:space="preserve"> </w:t>
      </w:r>
      <w:r w:rsidR="009770D9" w:rsidRPr="001C7358">
        <w:rPr>
          <w:rFonts w:asciiTheme="minorHAnsi" w:hAnsiTheme="minorHAnsi" w:cstheme="minorHAnsi"/>
          <w:sz w:val="22"/>
          <w:szCs w:val="22"/>
        </w:rPr>
        <w:t>abrechenbares Entgelt – Zwischenbetrag (</w:t>
      </w:r>
      <w:r w:rsidRPr="001C7358">
        <w:rPr>
          <w:rFonts w:asciiTheme="minorHAnsi" w:hAnsiTheme="minorHAnsi" w:cstheme="minorHAnsi"/>
          <w:sz w:val="22"/>
          <w:szCs w:val="22"/>
        </w:rPr>
        <w:t>61</w:t>
      </w:r>
      <w:r w:rsidR="009770D9" w:rsidRPr="001C7358">
        <w:rPr>
          <w:rFonts w:asciiTheme="minorHAnsi" w:hAnsiTheme="minorHAnsi" w:cstheme="minorHAnsi"/>
          <w:sz w:val="22"/>
          <w:szCs w:val="22"/>
        </w:rPr>
        <w:t>)</w:t>
      </w:r>
      <w:r w:rsidR="009770D9" w:rsidRPr="001C7358">
        <w:rPr>
          <w:rFonts w:asciiTheme="minorHAnsi" w:hAnsiTheme="minorHAnsi" w:cstheme="minorHAnsi"/>
          <w:sz w:val="22"/>
          <w:szCs w:val="22"/>
        </w:rPr>
        <w:tab/>
      </w:r>
      <w:r w:rsidR="009770D9" w:rsidRPr="001C7358">
        <w:rPr>
          <w:rFonts w:asciiTheme="minorHAnsi" w:hAnsiTheme="minorHAnsi" w:cstheme="minorHAnsi"/>
          <w:sz w:val="22"/>
          <w:szCs w:val="22"/>
        </w:rPr>
        <w:tab/>
      </w:r>
      <w:r w:rsidR="009770D9" w:rsidRPr="001C7358">
        <w:rPr>
          <w:rFonts w:asciiTheme="minorHAnsi" w:hAnsiTheme="minorHAnsi" w:cstheme="minorHAnsi"/>
          <w:sz w:val="22"/>
          <w:szCs w:val="22"/>
        </w:rPr>
        <w:tab/>
      </w:r>
      <w:r w:rsidR="009770D9" w:rsidRPr="001C7358">
        <w:rPr>
          <w:rFonts w:asciiTheme="minorHAnsi" w:hAnsiTheme="minorHAnsi" w:cstheme="minorHAnsi"/>
          <w:sz w:val="22"/>
          <w:szCs w:val="22"/>
        </w:rPr>
        <w:tab/>
      </w:r>
      <w:r w:rsidR="009770D9" w:rsidRPr="001C7358">
        <w:rPr>
          <w:rFonts w:asciiTheme="minorHAnsi" w:hAnsiTheme="minorHAnsi" w:cstheme="minorHAnsi"/>
          <w:sz w:val="22"/>
          <w:szCs w:val="22"/>
        </w:rPr>
        <w:tab/>
      </w:r>
      <w:r w:rsidR="009770D9" w:rsidRPr="001C7358">
        <w:rPr>
          <w:rFonts w:asciiTheme="minorHAnsi" w:hAnsiTheme="minorHAnsi" w:cstheme="minorHAnsi"/>
          <w:sz w:val="22"/>
          <w:szCs w:val="22"/>
        </w:rPr>
        <w:tab/>
        <w:t>--------</w:t>
      </w:r>
    </w:p>
    <w:p w14:paraId="76F63130" w14:textId="77777777" w:rsidR="009770D9" w:rsidRPr="001C7358" w:rsidRDefault="009770D9">
      <w:pPr>
        <w:jc w:val="both"/>
        <w:rPr>
          <w:rFonts w:asciiTheme="minorHAnsi" w:hAnsiTheme="minorHAnsi" w:cstheme="minorHAnsi"/>
          <w:sz w:val="22"/>
          <w:szCs w:val="22"/>
        </w:rPr>
      </w:pPr>
    </w:p>
    <w:p w14:paraId="5DC9F1D3" w14:textId="77777777" w:rsidR="00BA273C" w:rsidRPr="00E73B6A" w:rsidRDefault="006F7880">
      <w:pPr>
        <w:jc w:val="both"/>
        <w:rPr>
          <w:rFonts w:asciiTheme="minorHAnsi" w:hAnsiTheme="minorHAnsi" w:cstheme="minorHAnsi"/>
          <w:sz w:val="22"/>
          <w:szCs w:val="22"/>
        </w:rPr>
      </w:pPr>
      <w:r w:rsidRPr="00E73B6A">
        <w:rPr>
          <w:rFonts w:asciiTheme="minorHAnsi" w:hAnsiTheme="minorHAnsi" w:cstheme="minorHAnsi"/>
          <w:sz w:val="22"/>
          <w:szCs w:val="22"/>
        </w:rPr>
        <w:t>1</w:t>
      </w:r>
      <w:r w:rsidR="000C4EF7" w:rsidRPr="001C7358">
        <w:rPr>
          <w:rFonts w:asciiTheme="minorHAnsi" w:hAnsiTheme="minorHAnsi" w:cstheme="minorHAnsi"/>
          <w:sz w:val="22"/>
          <w:szCs w:val="22"/>
        </w:rPr>
        <w:t>4</w:t>
      </w:r>
      <w:r w:rsidR="00BA273C" w:rsidRPr="00E73B6A">
        <w:rPr>
          <w:rFonts w:asciiTheme="minorHAnsi" w:hAnsiTheme="minorHAnsi" w:cstheme="minorHAnsi"/>
          <w:sz w:val="22"/>
          <w:szCs w:val="22"/>
        </w:rPr>
        <w:t>. Wahlleistung Unterkunft</w:t>
      </w:r>
      <w:r w:rsidR="00677B3F" w:rsidRPr="00E73B6A">
        <w:rPr>
          <w:rFonts w:asciiTheme="minorHAnsi" w:hAnsiTheme="minorHAnsi" w:cstheme="minorHAnsi"/>
          <w:sz w:val="22"/>
          <w:szCs w:val="22"/>
        </w:rPr>
        <w:t xml:space="preserve"> (</w:t>
      </w:r>
      <w:r w:rsidR="000C4EF7" w:rsidRPr="001C7358">
        <w:rPr>
          <w:rFonts w:asciiTheme="minorHAnsi" w:hAnsiTheme="minorHAnsi" w:cstheme="minorHAnsi"/>
          <w:sz w:val="22"/>
          <w:szCs w:val="22"/>
        </w:rPr>
        <w:t>62</w:t>
      </w:r>
      <w:r w:rsidR="001C6AB5" w:rsidRPr="001C7358">
        <w:rPr>
          <w:rFonts w:asciiTheme="minorHAnsi" w:hAnsiTheme="minorHAnsi" w:cstheme="minorHAnsi"/>
          <w:sz w:val="22"/>
          <w:szCs w:val="22"/>
        </w:rPr>
        <w:t>)</w:t>
      </w:r>
    </w:p>
    <w:p w14:paraId="274F215E" w14:textId="77777777" w:rsidR="00BA273C" w:rsidRPr="00E73B6A" w:rsidRDefault="007A1A20" w:rsidP="00FA3531">
      <w:pPr>
        <w:ind w:firstLine="360"/>
        <w:jc w:val="both"/>
        <w:rPr>
          <w:rFonts w:asciiTheme="minorHAnsi" w:hAnsiTheme="minorHAnsi" w:cstheme="minorHAnsi"/>
          <w:sz w:val="22"/>
          <w:szCs w:val="22"/>
        </w:rPr>
      </w:pPr>
      <w:r w:rsidRPr="00E73B6A">
        <w:rPr>
          <w:rFonts w:asciiTheme="minorHAnsi" w:hAnsiTheme="minorHAnsi" w:cstheme="minorHAnsi"/>
          <w:sz w:val="22"/>
          <w:szCs w:val="22"/>
        </w:rPr>
        <w:t xml:space="preserve">  </w:t>
      </w:r>
      <w:r w:rsidR="00BA273C" w:rsidRPr="00E73B6A">
        <w:rPr>
          <w:rFonts w:asciiTheme="minorHAnsi" w:hAnsiTheme="minorHAnsi" w:cstheme="minorHAnsi"/>
          <w:sz w:val="22"/>
          <w:szCs w:val="22"/>
        </w:rPr>
        <w:t>Unterbringung in Ein- oder Zweibettzimmer pro Tag</w:t>
      </w:r>
      <w:r w:rsidR="00BA273C" w:rsidRPr="00E73B6A">
        <w:rPr>
          <w:rFonts w:asciiTheme="minorHAnsi" w:hAnsiTheme="minorHAnsi" w:cstheme="minorHAnsi"/>
          <w:sz w:val="22"/>
          <w:szCs w:val="22"/>
        </w:rPr>
        <w:tab/>
      </w:r>
      <w:r w:rsidR="00BA273C"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BA273C" w:rsidRPr="00E73B6A">
        <w:rPr>
          <w:rFonts w:asciiTheme="minorHAnsi" w:hAnsiTheme="minorHAnsi" w:cstheme="minorHAnsi"/>
          <w:sz w:val="22"/>
          <w:szCs w:val="22"/>
        </w:rPr>
        <w:t>.....</w:t>
      </w:r>
      <w:r w:rsidR="004843A4" w:rsidRPr="00E73B6A">
        <w:rPr>
          <w:rFonts w:asciiTheme="minorHAnsi" w:hAnsiTheme="minorHAnsi" w:cstheme="minorHAnsi"/>
          <w:sz w:val="22"/>
          <w:szCs w:val="22"/>
        </w:rPr>
        <w:t>......</w:t>
      </w:r>
      <w:r w:rsidR="00B5741F" w:rsidRPr="00E73B6A">
        <w:rPr>
          <w:rFonts w:asciiTheme="minorHAnsi" w:hAnsiTheme="minorHAnsi" w:cstheme="minorHAnsi"/>
          <w:sz w:val="22"/>
          <w:szCs w:val="22"/>
        </w:rPr>
        <w:t>.</w:t>
      </w:r>
    </w:p>
    <w:p w14:paraId="21BFD457" w14:textId="77777777" w:rsidR="004843A4" w:rsidRPr="00E73B6A" w:rsidRDefault="007A1A20" w:rsidP="00FA3531">
      <w:pPr>
        <w:ind w:firstLine="360"/>
        <w:jc w:val="both"/>
        <w:rPr>
          <w:rFonts w:asciiTheme="minorHAnsi" w:hAnsiTheme="minorHAnsi" w:cstheme="minorHAnsi"/>
          <w:sz w:val="22"/>
          <w:szCs w:val="22"/>
        </w:rPr>
      </w:pPr>
      <w:r w:rsidRPr="00E73B6A">
        <w:rPr>
          <w:rFonts w:asciiTheme="minorHAnsi" w:hAnsiTheme="minorHAnsi" w:cstheme="minorHAnsi"/>
          <w:sz w:val="22"/>
          <w:szCs w:val="22"/>
        </w:rPr>
        <w:t xml:space="preserve">  </w:t>
      </w:r>
      <w:r w:rsidR="004843A4" w:rsidRPr="00E73B6A">
        <w:rPr>
          <w:rFonts w:asciiTheme="minorHAnsi" w:hAnsiTheme="minorHAnsi" w:cstheme="minorHAnsi"/>
          <w:sz w:val="22"/>
          <w:szCs w:val="22"/>
        </w:rPr>
        <w:t>Belegungstage</w:t>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t>………</w:t>
      </w:r>
      <w:r w:rsidR="00E73B6A">
        <w:rPr>
          <w:rFonts w:asciiTheme="minorHAnsi" w:hAnsiTheme="minorHAnsi" w:cstheme="minorHAnsi"/>
          <w:sz w:val="22"/>
          <w:szCs w:val="22"/>
        </w:rPr>
        <w:t>….</w:t>
      </w:r>
    </w:p>
    <w:p w14:paraId="5741C221" w14:textId="77777777" w:rsidR="00BA273C" w:rsidRPr="00E73B6A" w:rsidRDefault="007A1A20" w:rsidP="00FA3531">
      <w:pPr>
        <w:ind w:firstLine="360"/>
        <w:jc w:val="both"/>
        <w:rPr>
          <w:rFonts w:asciiTheme="minorHAnsi" w:hAnsiTheme="minorHAnsi" w:cstheme="minorHAnsi"/>
          <w:sz w:val="22"/>
          <w:szCs w:val="22"/>
        </w:rPr>
      </w:pPr>
      <w:r w:rsidRPr="00E73B6A">
        <w:rPr>
          <w:rFonts w:asciiTheme="minorHAnsi" w:hAnsiTheme="minorHAnsi" w:cstheme="minorHAnsi"/>
          <w:sz w:val="22"/>
          <w:szCs w:val="22"/>
        </w:rPr>
        <w:t xml:space="preserve">  </w:t>
      </w:r>
      <w:r w:rsidR="00BA273C" w:rsidRPr="00E73B6A">
        <w:rPr>
          <w:rFonts w:asciiTheme="minorHAnsi" w:hAnsiTheme="minorHAnsi" w:cstheme="minorHAnsi"/>
          <w:sz w:val="22"/>
          <w:szCs w:val="22"/>
        </w:rPr>
        <w:t>Gesamtbetrag</w:t>
      </w:r>
      <w:r w:rsidR="00BA273C" w:rsidRPr="00E73B6A">
        <w:rPr>
          <w:rFonts w:asciiTheme="minorHAnsi" w:hAnsiTheme="minorHAnsi" w:cstheme="minorHAnsi"/>
          <w:sz w:val="22"/>
          <w:szCs w:val="22"/>
        </w:rPr>
        <w:tab/>
      </w:r>
      <w:r w:rsidR="00BA273C" w:rsidRPr="00E73B6A">
        <w:rPr>
          <w:rFonts w:asciiTheme="minorHAnsi" w:hAnsiTheme="minorHAnsi" w:cstheme="minorHAnsi"/>
          <w:sz w:val="22"/>
          <w:szCs w:val="22"/>
        </w:rPr>
        <w:tab/>
      </w:r>
      <w:r w:rsidR="00BA273C" w:rsidRPr="00E73B6A">
        <w:rPr>
          <w:rFonts w:asciiTheme="minorHAnsi" w:hAnsiTheme="minorHAnsi" w:cstheme="minorHAnsi"/>
          <w:sz w:val="22"/>
          <w:szCs w:val="22"/>
        </w:rPr>
        <w:tab/>
      </w:r>
      <w:r w:rsidR="00BA273C" w:rsidRPr="00E73B6A">
        <w:rPr>
          <w:rFonts w:asciiTheme="minorHAnsi" w:hAnsiTheme="minorHAnsi" w:cstheme="minorHAnsi"/>
          <w:sz w:val="22"/>
          <w:szCs w:val="22"/>
        </w:rPr>
        <w:tab/>
      </w:r>
      <w:r w:rsidR="00BA273C" w:rsidRPr="00E73B6A">
        <w:rPr>
          <w:rFonts w:asciiTheme="minorHAnsi" w:hAnsiTheme="minorHAnsi" w:cstheme="minorHAnsi"/>
          <w:sz w:val="22"/>
          <w:szCs w:val="22"/>
        </w:rPr>
        <w:tab/>
      </w:r>
      <w:r w:rsidR="00BA273C" w:rsidRPr="00E73B6A">
        <w:rPr>
          <w:rFonts w:asciiTheme="minorHAnsi" w:hAnsiTheme="minorHAnsi" w:cstheme="minorHAnsi"/>
          <w:sz w:val="22"/>
          <w:szCs w:val="22"/>
        </w:rPr>
        <w:tab/>
      </w:r>
      <w:r w:rsidR="00BA273C" w:rsidRPr="00E73B6A">
        <w:rPr>
          <w:rFonts w:asciiTheme="minorHAnsi" w:hAnsiTheme="minorHAnsi" w:cstheme="minorHAnsi"/>
          <w:sz w:val="22"/>
          <w:szCs w:val="22"/>
        </w:rPr>
        <w:tab/>
      </w:r>
      <w:r w:rsidR="00BA273C" w:rsidRPr="00E73B6A">
        <w:rPr>
          <w:rFonts w:asciiTheme="minorHAnsi" w:hAnsiTheme="minorHAnsi" w:cstheme="minorHAnsi"/>
          <w:sz w:val="22"/>
          <w:szCs w:val="22"/>
        </w:rPr>
        <w:tab/>
      </w:r>
      <w:r w:rsidR="00BA273C" w:rsidRPr="00E73B6A">
        <w:rPr>
          <w:rFonts w:asciiTheme="minorHAnsi" w:hAnsiTheme="minorHAnsi" w:cstheme="minorHAnsi"/>
          <w:sz w:val="22"/>
          <w:szCs w:val="22"/>
        </w:rPr>
        <w:tab/>
      </w:r>
      <w:r w:rsidR="004843A4" w:rsidRPr="00E73B6A">
        <w:rPr>
          <w:rFonts w:asciiTheme="minorHAnsi" w:hAnsiTheme="minorHAnsi" w:cstheme="minorHAnsi"/>
          <w:sz w:val="22"/>
          <w:szCs w:val="22"/>
        </w:rPr>
        <w:tab/>
        <w:t>--------</w:t>
      </w:r>
    </w:p>
    <w:p w14:paraId="10C1527E" w14:textId="77777777" w:rsidR="004843A4" w:rsidRPr="00E73B6A" w:rsidRDefault="004843A4" w:rsidP="00FA3531">
      <w:pPr>
        <w:ind w:firstLine="360"/>
        <w:jc w:val="both"/>
        <w:rPr>
          <w:rFonts w:asciiTheme="minorHAnsi" w:hAnsiTheme="minorHAnsi" w:cstheme="minorHAnsi"/>
          <w:sz w:val="22"/>
          <w:szCs w:val="22"/>
        </w:rPr>
      </w:pPr>
    </w:p>
    <w:p w14:paraId="638671D4" w14:textId="77777777" w:rsidR="00BA273C" w:rsidRPr="00E73B6A" w:rsidRDefault="007A1A20" w:rsidP="00FA3531">
      <w:pPr>
        <w:ind w:firstLine="360"/>
        <w:jc w:val="both"/>
        <w:rPr>
          <w:rFonts w:asciiTheme="minorHAnsi" w:hAnsiTheme="minorHAnsi" w:cstheme="minorHAnsi"/>
          <w:sz w:val="22"/>
          <w:szCs w:val="22"/>
        </w:rPr>
      </w:pPr>
      <w:r w:rsidRPr="00E73B6A">
        <w:rPr>
          <w:rFonts w:asciiTheme="minorHAnsi" w:hAnsiTheme="minorHAnsi" w:cstheme="minorHAnsi"/>
          <w:sz w:val="22"/>
          <w:szCs w:val="22"/>
        </w:rPr>
        <w:t xml:space="preserve">  </w:t>
      </w:r>
      <w:r w:rsidR="00BA273C" w:rsidRPr="00E73B6A">
        <w:rPr>
          <w:rFonts w:asciiTheme="minorHAnsi" w:hAnsiTheme="minorHAnsi" w:cstheme="minorHAnsi"/>
          <w:sz w:val="22"/>
          <w:szCs w:val="22"/>
        </w:rPr>
        <w:t>Unterbringung und Verpflegung einer Begleitperson pro Tag</w:t>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t>……….</w:t>
      </w:r>
    </w:p>
    <w:p w14:paraId="37C9CBDA" w14:textId="77777777" w:rsidR="004843A4" w:rsidRPr="00E73B6A" w:rsidRDefault="007A1A20" w:rsidP="00FA3531">
      <w:pPr>
        <w:ind w:firstLine="360"/>
        <w:jc w:val="both"/>
        <w:rPr>
          <w:rFonts w:asciiTheme="minorHAnsi" w:hAnsiTheme="minorHAnsi" w:cstheme="minorHAnsi"/>
          <w:sz w:val="22"/>
          <w:szCs w:val="22"/>
        </w:rPr>
      </w:pPr>
      <w:r w:rsidRPr="00E73B6A">
        <w:rPr>
          <w:rFonts w:asciiTheme="minorHAnsi" w:hAnsiTheme="minorHAnsi" w:cstheme="minorHAnsi"/>
          <w:sz w:val="22"/>
          <w:szCs w:val="22"/>
        </w:rPr>
        <w:t xml:space="preserve">  </w:t>
      </w:r>
      <w:r w:rsidR="004843A4" w:rsidRPr="00E73B6A">
        <w:rPr>
          <w:rFonts w:asciiTheme="minorHAnsi" w:hAnsiTheme="minorHAnsi" w:cstheme="minorHAnsi"/>
          <w:sz w:val="22"/>
          <w:szCs w:val="22"/>
        </w:rPr>
        <w:t>Belegungstage</w:t>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t>……….</w:t>
      </w:r>
    </w:p>
    <w:p w14:paraId="539E2B02" w14:textId="77777777" w:rsidR="00BA273C" w:rsidRPr="00E73B6A" w:rsidRDefault="007A1A20" w:rsidP="00FA3531">
      <w:pPr>
        <w:ind w:firstLine="360"/>
        <w:jc w:val="both"/>
        <w:rPr>
          <w:rFonts w:asciiTheme="minorHAnsi" w:hAnsiTheme="minorHAnsi" w:cstheme="minorHAnsi"/>
          <w:sz w:val="22"/>
          <w:szCs w:val="22"/>
        </w:rPr>
      </w:pPr>
      <w:r w:rsidRPr="00E73B6A">
        <w:rPr>
          <w:rFonts w:asciiTheme="minorHAnsi" w:hAnsiTheme="minorHAnsi" w:cstheme="minorHAnsi"/>
          <w:sz w:val="22"/>
          <w:szCs w:val="22"/>
        </w:rPr>
        <w:t xml:space="preserve">  </w:t>
      </w:r>
      <w:r w:rsidR="00BA273C" w:rsidRPr="00E73B6A">
        <w:rPr>
          <w:rFonts w:asciiTheme="minorHAnsi" w:hAnsiTheme="minorHAnsi" w:cstheme="minorHAnsi"/>
          <w:sz w:val="22"/>
          <w:szCs w:val="22"/>
        </w:rPr>
        <w:t>Gesamtbetrag</w:t>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t>--------</w:t>
      </w:r>
    </w:p>
    <w:p w14:paraId="75E4CA22" w14:textId="77777777" w:rsidR="00BA273C" w:rsidRPr="00E73B6A" w:rsidRDefault="00BA273C">
      <w:pPr>
        <w:jc w:val="both"/>
        <w:rPr>
          <w:rFonts w:asciiTheme="minorHAnsi" w:hAnsiTheme="minorHAnsi" w:cstheme="minorHAnsi"/>
          <w:sz w:val="22"/>
          <w:szCs w:val="22"/>
        </w:rPr>
      </w:pPr>
    </w:p>
    <w:p w14:paraId="652B7575" w14:textId="77777777" w:rsidR="00BA273C" w:rsidRPr="00E73B6A" w:rsidRDefault="00BA273C">
      <w:pPr>
        <w:jc w:val="both"/>
        <w:rPr>
          <w:rFonts w:asciiTheme="minorHAnsi" w:hAnsiTheme="minorHAnsi" w:cstheme="minorHAnsi"/>
          <w:sz w:val="22"/>
          <w:szCs w:val="22"/>
        </w:rPr>
      </w:pPr>
      <w:r w:rsidRPr="00E73B6A">
        <w:rPr>
          <w:rFonts w:asciiTheme="minorHAnsi" w:hAnsiTheme="minorHAnsi" w:cstheme="minorHAnsi"/>
          <w:sz w:val="22"/>
          <w:szCs w:val="22"/>
        </w:rPr>
        <w:t>1</w:t>
      </w:r>
      <w:r w:rsidR="000C4EF7" w:rsidRPr="001C7358">
        <w:rPr>
          <w:rFonts w:asciiTheme="minorHAnsi" w:hAnsiTheme="minorHAnsi" w:cstheme="minorHAnsi"/>
          <w:sz w:val="22"/>
          <w:szCs w:val="22"/>
        </w:rPr>
        <w:t>5</w:t>
      </w:r>
      <w:r w:rsidRPr="00E73B6A">
        <w:rPr>
          <w:rFonts w:asciiTheme="minorHAnsi" w:hAnsiTheme="minorHAnsi" w:cstheme="minorHAnsi"/>
          <w:sz w:val="22"/>
          <w:szCs w:val="22"/>
        </w:rPr>
        <w:t>. sonstige Entgelte (</w:t>
      </w:r>
      <w:r w:rsidR="007C7809" w:rsidRPr="00E73B6A">
        <w:rPr>
          <w:rFonts w:asciiTheme="minorHAnsi" w:hAnsiTheme="minorHAnsi" w:cstheme="minorHAnsi"/>
          <w:sz w:val="22"/>
          <w:szCs w:val="22"/>
        </w:rPr>
        <w:t>z.</w:t>
      </w:r>
      <w:r w:rsidR="007C3F59" w:rsidRPr="00E73B6A">
        <w:rPr>
          <w:rFonts w:asciiTheme="minorHAnsi" w:hAnsiTheme="minorHAnsi" w:cstheme="minorHAnsi"/>
          <w:sz w:val="22"/>
          <w:szCs w:val="22"/>
        </w:rPr>
        <w:t>B.</w:t>
      </w:r>
      <w:r w:rsidR="007C7809" w:rsidRPr="00E73B6A">
        <w:rPr>
          <w:rFonts w:asciiTheme="minorHAnsi" w:hAnsiTheme="minorHAnsi" w:cstheme="minorHAnsi"/>
          <w:sz w:val="22"/>
          <w:szCs w:val="22"/>
        </w:rPr>
        <w:t xml:space="preserve"> </w:t>
      </w:r>
      <w:r w:rsidRPr="00E73B6A">
        <w:rPr>
          <w:rFonts w:asciiTheme="minorHAnsi" w:hAnsiTheme="minorHAnsi" w:cstheme="minorHAnsi"/>
          <w:sz w:val="22"/>
          <w:szCs w:val="22"/>
        </w:rPr>
        <w:t>Telefon)</w:t>
      </w:r>
      <w:r w:rsidR="007C7809" w:rsidRPr="00E73B6A">
        <w:rPr>
          <w:rFonts w:asciiTheme="minorHAnsi" w:hAnsiTheme="minorHAnsi" w:cstheme="minorHAnsi"/>
          <w:sz w:val="22"/>
          <w:szCs w:val="22"/>
        </w:rPr>
        <w:t xml:space="preserve"> (</w:t>
      </w:r>
      <w:r w:rsidR="00C009D7" w:rsidRPr="001C7358">
        <w:rPr>
          <w:rFonts w:asciiTheme="minorHAnsi" w:hAnsiTheme="minorHAnsi" w:cstheme="minorHAnsi"/>
          <w:sz w:val="22"/>
          <w:szCs w:val="22"/>
        </w:rPr>
        <w:t>6</w:t>
      </w:r>
      <w:r w:rsidR="000C4EF7" w:rsidRPr="001C7358">
        <w:rPr>
          <w:rFonts w:asciiTheme="minorHAnsi" w:hAnsiTheme="minorHAnsi" w:cstheme="minorHAnsi"/>
          <w:sz w:val="22"/>
          <w:szCs w:val="22"/>
        </w:rPr>
        <w:t>3</w:t>
      </w:r>
      <w:r w:rsidR="007C7809" w:rsidRPr="00E73B6A">
        <w:rPr>
          <w:rFonts w:asciiTheme="minorHAnsi" w:hAnsiTheme="minorHAnsi" w:cstheme="minorHAnsi"/>
          <w:sz w:val="22"/>
          <w:szCs w:val="22"/>
        </w:rPr>
        <w:t>)</w:t>
      </w:r>
      <w:r w:rsidR="001C6AB5" w:rsidRPr="00E73B6A">
        <w:rPr>
          <w:rFonts w:asciiTheme="minorHAnsi" w:hAnsiTheme="minorHAnsi" w:cstheme="minorHAnsi"/>
          <w:sz w:val="22"/>
          <w:szCs w:val="22"/>
        </w:rPr>
        <w:t xml:space="preserve"> </w:t>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t>--------</w:t>
      </w:r>
    </w:p>
    <w:p w14:paraId="4F45F420" w14:textId="77777777" w:rsidR="004843A4" w:rsidRPr="00E73B6A" w:rsidRDefault="004843A4">
      <w:pPr>
        <w:jc w:val="both"/>
        <w:rPr>
          <w:rFonts w:asciiTheme="minorHAnsi" w:hAnsiTheme="minorHAnsi" w:cstheme="minorHAnsi"/>
          <w:sz w:val="22"/>
          <w:szCs w:val="22"/>
        </w:rPr>
      </w:pP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p>
    <w:p w14:paraId="49B35BAC" w14:textId="77777777" w:rsidR="004843A4" w:rsidRPr="00E73B6A" w:rsidRDefault="006F7880" w:rsidP="004843A4">
      <w:pPr>
        <w:ind w:left="360" w:hanging="360"/>
        <w:jc w:val="both"/>
        <w:rPr>
          <w:rFonts w:asciiTheme="minorHAnsi" w:hAnsiTheme="minorHAnsi" w:cstheme="minorHAnsi"/>
          <w:sz w:val="22"/>
          <w:szCs w:val="22"/>
        </w:rPr>
      </w:pPr>
      <w:r w:rsidRPr="001C7358">
        <w:rPr>
          <w:rFonts w:asciiTheme="minorHAnsi" w:hAnsiTheme="minorHAnsi" w:cstheme="minorHAnsi"/>
          <w:sz w:val="22"/>
          <w:szCs w:val="22"/>
        </w:rPr>
        <w:t>1</w:t>
      </w:r>
      <w:r w:rsidR="000C4EF7" w:rsidRPr="001C7358">
        <w:rPr>
          <w:rFonts w:asciiTheme="minorHAnsi" w:hAnsiTheme="minorHAnsi" w:cstheme="minorHAnsi"/>
          <w:sz w:val="22"/>
          <w:szCs w:val="22"/>
        </w:rPr>
        <w:t>6</w:t>
      </w:r>
      <w:r w:rsidR="004843A4" w:rsidRPr="001C7358">
        <w:rPr>
          <w:rFonts w:asciiTheme="minorHAnsi" w:hAnsiTheme="minorHAnsi" w:cstheme="minorHAnsi"/>
          <w:sz w:val="22"/>
          <w:szCs w:val="22"/>
        </w:rPr>
        <w:t>.</w:t>
      </w:r>
      <w:r w:rsidR="004843A4" w:rsidRPr="00E73B6A">
        <w:rPr>
          <w:rFonts w:asciiTheme="minorHAnsi" w:hAnsiTheme="minorHAnsi" w:cstheme="minorHAnsi"/>
          <w:sz w:val="22"/>
          <w:szCs w:val="22"/>
        </w:rPr>
        <w:tab/>
        <w:t>Gesamtbetrag</w:t>
      </w:r>
    </w:p>
    <w:p w14:paraId="00D0AC7B" w14:textId="77777777" w:rsidR="00B5741F" w:rsidRPr="00E73B6A" w:rsidRDefault="00BA273C">
      <w:pPr>
        <w:jc w:val="both"/>
        <w:rPr>
          <w:rFonts w:asciiTheme="minorHAnsi" w:hAnsiTheme="minorHAnsi" w:cstheme="minorHAnsi"/>
          <w:sz w:val="22"/>
          <w:szCs w:val="22"/>
        </w:rPr>
      </w:pP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00B5741F" w:rsidRPr="00E73B6A">
        <w:rPr>
          <w:rFonts w:asciiTheme="minorHAnsi" w:hAnsiTheme="minorHAnsi" w:cstheme="minorHAnsi"/>
          <w:sz w:val="22"/>
          <w:szCs w:val="22"/>
        </w:rPr>
        <w:tab/>
      </w:r>
      <w:r w:rsidR="007654E4" w:rsidRPr="00E73B6A">
        <w:rPr>
          <w:rFonts w:asciiTheme="minorHAnsi" w:hAnsiTheme="minorHAnsi" w:cstheme="minorHAnsi"/>
          <w:sz w:val="22"/>
          <w:szCs w:val="22"/>
        </w:rPr>
        <w:tab/>
      </w:r>
      <w:r w:rsidR="007654E4" w:rsidRPr="00E73B6A">
        <w:rPr>
          <w:rFonts w:asciiTheme="minorHAnsi" w:hAnsiTheme="minorHAnsi" w:cstheme="minorHAnsi"/>
          <w:sz w:val="22"/>
          <w:szCs w:val="22"/>
        </w:rPr>
        <w:tab/>
      </w:r>
      <w:r w:rsidR="00B5741F" w:rsidRPr="00E73B6A">
        <w:rPr>
          <w:rFonts w:asciiTheme="minorHAnsi" w:hAnsiTheme="minorHAnsi" w:cstheme="minorHAnsi"/>
          <w:sz w:val="22"/>
          <w:szCs w:val="22"/>
        </w:rPr>
        <w:t>-----------------------------</w:t>
      </w:r>
    </w:p>
    <w:p w14:paraId="607599BD" w14:textId="77777777" w:rsidR="00F11866" w:rsidRPr="00E73B6A" w:rsidRDefault="006F7880">
      <w:pPr>
        <w:jc w:val="both"/>
        <w:rPr>
          <w:rFonts w:asciiTheme="minorHAnsi" w:hAnsiTheme="minorHAnsi" w:cstheme="minorHAnsi"/>
          <w:sz w:val="22"/>
          <w:szCs w:val="22"/>
        </w:rPr>
      </w:pPr>
      <w:r w:rsidRPr="001C7358">
        <w:rPr>
          <w:rFonts w:asciiTheme="minorHAnsi" w:hAnsiTheme="minorHAnsi" w:cstheme="minorHAnsi"/>
          <w:sz w:val="22"/>
          <w:szCs w:val="22"/>
        </w:rPr>
        <w:t>1</w:t>
      </w:r>
      <w:r w:rsidR="000C4EF7" w:rsidRPr="001C7358">
        <w:rPr>
          <w:rFonts w:asciiTheme="minorHAnsi" w:hAnsiTheme="minorHAnsi" w:cstheme="minorHAnsi"/>
          <w:sz w:val="22"/>
          <w:szCs w:val="22"/>
        </w:rPr>
        <w:t>7</w:t>
      </w:r>
      <w:r w:rsidR="00BA273C" w:rsidRPr="001C7358">
        <w:rPr>
          <w:rFonts w:asciiTheme="minorHAnsi" w:hAnsiTheme="minorHAnsi" w:cstheme="minorHAnsi"/>
          <w:sz w:val="22"/>
          <w:szCs w:val="22"/>
        </w:rPr>
        <w:t>.</w:t>
      </w:r>
      <w:r w:rsidR="00BA273C" w:rsidRPr="00E73B6A">
        <w:rPr>
          <w:rFonts w:asciiTheme="minorHAnsi" w:hAnsiTheme="minorHAnsi" w:cstheme="minorHAnsi"/>
          <w:sz w:val="22"/>
          <w:szCs w:val="22"/>
        </w:rPr>
        <w:t xml:space="preserve"> Umsatzsteuer </w:t>
      </w:r>
      <w:r w:rsidR="00F11866" w:rsidRPr="00E73B6A">
        <w:rPr>
          <w:rFonts w:asciiTheme="minorHAnsi" w:hAnsiTheme="minorHAnsi" w:cstheme="minorHAnsi"/>
          <w:sz w:val="22"/>
          <w:szCs w:val="22"/>
        </w:rPr>
        <w:t xml:space="preserve">in Höhe von 7/19 % </w:t>
      </w:r>
    </w:p>
    <w:p w14:paraId="1A97C433" w14:textId="77777777" w:rsidR="00BA273C" w:rsidRPr="00E73B6A" w:rsidRDefault="00F11866" w:rsidP="00F11866">
      <w:pPr>
        <w:jc w:val="both"/>
        <w:rPr>
          <w:rFonts w:asciiTheme="minorHAnsi" w:hAnsiTheme="minorHAnsi" w:cstheme="minorHAnsi"/>
          <w:sz w:val="22"/>
          <w:szCs w:val="22"/>
        </w:rPr>
      </w:pPr>
      <w:r w:rsidRPr="00E73B6A">
        <w:rPr>
          <w:rFonts w:asciiTheme="minorHAnsi" w:hAnsiTheme="minorHAnsi" w:cstheme="minorHAnsi"/>
          <w:sz w:val="22"/>
          <w:szCs w:val="22"/>
        </w:rPr>
        <w:t xml:space="preserve">     </w:t>
      </w:r>
      <w:r w:rsidR="00BA273C" w:rsidRPr="00E73B6A">
        <w:rPr>
          <w:rFonts w:asciiTheme="minorHAnsi" w:hAnsiTheme="minorHAnsi" w:cstheme="minorHAnsi"/>
          <w:sz w:val="22"/>
          <w:szCs w:val="22"/>
        </w:rPr>
        <w:t>(anfallend</w:t>
      </w:r>
      <w:r w:rsidRPr="00E73B6A">
        <w:rPr>
          <w:rFonts w:asciiTheme="minorHAnsi" w:hAnsiTheme="minorHAnsi" w:cstheme="minorHAnsi"/>
          <w:sz w:val="22"/>
          <w:szCs w:val="22"/>
        </w:rPr>
        <w:t xml:space="preserve"> auf Leistungen Nr</w:t>
      </w:r>
      <w:r w:rsidR="007968E0" w:rsidRPr="00E73B6A">
        <w:rPr>
          <w:rFonts w:asciiTheme="minorHAnsi" w:hAnsiTheme="minorHAnsi" w:cstheme="minorHAnsi"/>
          <w:sz w:val="22"/>
          <w:szCs w:val="22"/>
        </w:rPr>
        <w:t>.</w:t>
      </w:r>
      <w:r w:rsidR="00B5741F" w:rsidRPr="00E73B6A">
        <w:rPr>
          <w:rFonts w:asciiTheme="minorHAnsi" w:hAnsiTheme="minorHAnsi" w:cstheme="minorHAnsi"/>
          <w:sz w:val="22"/>
          <w:szCs w:val="22"/>
        </w:rPr>
        <w:t xml:space="preserve"> ..</w:t>
      </w:r>
      <w:r w:rsidRPr="00E73B6A">
        <w:rPr>
          <w:rFonts w:asciiTheme="minorHAnsi" w:hAnsiTheme="minorHAnsi" w:cstheme="minorHAnsi"/>
          <w:sz w:val="22"/>
          <w:szCs w:val="22"/>
        </w:rPr>
        <w:t>.</w:t>
      </w:r>
      <w:r w:rsidR="00BA273C" w:rsidRPr="00E73B6A">
        <w:rPr>
          <w:rFonts w:asciiTheme="minorHAnsi" w:hAnsiTheme="minorHAnsi" w:cstheme="minorHAnsi"/>
          <w:sz w:val="22"/>
          <w:szCs w:val="22"/>
        </w:rPr>
        <w:t>)</w:t>
      </w:r>
      <w:r w:rsidR="00D45205" w:rsidRPr="00E73B6A">
        <w:rPr>
          <w:rFonts w:asciiTheme="minorHAnsi" w:hAnsiTheme="minorHAnsi" w:cstheme="minorHAnsi"/>
          <w:sz w:val="22"/>
          <w:szCs w:val="22"/>
        </w:rPr>
        <w:t xml:space="preserve"> (</w:t>
      </w:r>
      <w:r w:rsidR="00C009D7" w:rsidRPr="001C7358">
        <w:rPr>
          <w:rFonts w:asciiTheme="minorHAnsi" w:hAnsiTheme="minorHAnsi" w:cstheme="minorHAnsi"/>
          <w:sz w:val="22"/>
          <w:szCs w:val="22"/>
        </w:rPr>
        <w:t>6</w:t>
      </w:r>
      <w:r w:rsidR="000C4EF7" w:rsidRPr="001C7358">
        <w:rPr>
          <w:rFonts w:asciiTheme="minorHAnsi" w:hAnsiTheme="minorHAnsi" w:cstheme="minorHAnsi"/>
          <w:sz w:val="22"/>
          <w:szCs w:val="22"/>
        </w:rPr>
        <w:t>4</w:t>
      </w:r>
      <w:r w:rsidR="001C6AB5" w:rsidRPr="00E73B6A">
        <w:rPr>
          <w:rFonts w:asciiTheme="minorHAnsi" w:hAnsiTheme="minorHAnsi" w:cstheme="minorHAnsi"/>
          <w:sz w:val="22"/>
          <w:szCs w:val="22"/>
        </w:rPr>
        <w:t>)</w:t>
      </w:r>
    </w:p>
    <w:p w14:paraId="4B4EA3FB" w14:textId="77777777" w:rsidR="00BA273C" w:rsidRPr="00E73B6A" w:rsidRDefault="00BA273C">
      <w:pPr>
        <w:jc w:val="both"/>
        <w:rPr>
          <w:rFonts w:asciiTheme="minorHAnsi" w:hAnsiTheme="minorHAnsi" w:cstheme="minorHAnsi"/>
          <w:sz w:val="22"/>
          <w:szCs w:val="22"/>
        </w:rPr>
      </w:pP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007654E4" w:rsidRPr="00E73B6A">
        <w:rPr>
          <w:rFonts w:asciiTheme="minorHAnsi" w:hAnsiTheme="minorHAnsi" w:cstheme="minorHAnsi"/>
          <w:sz w:val="22"/>
          <w:szCs w:val="22"/>
        </w:rPr>
        <w:tab/>
      </w:r>
      <w:r w:rsidR="007654E4" w:rsidRPr="00E73B6A">
        <w:rPr>
          <w:rFonts w:asciiTheme="minorHAnsi" w:hAnsiTheme="minorHAnsi" w:cstheme="minorHAnsi"/>
          <w:sz w:val="22"/>
          <w:szCs w:val="22"/>
        </w:rPr>
        <w:tab/>
      </w:r>
      <w:r w:rsidRPr="00E73B6A">
        <w:rPr>
          <w:rFonts w:asciiTheme="minorHAnsi" w:hAnsiTheme="minorHAnsi" w:cstheme="minorHAnsi"/>
          <w:sz w:val="22"/>
          <w:szCs w:val="22"/>
        </w:rPr>
        <w:t>------------------------</w:t>
      </w:r>
    </w:p>
    <w:p w14:paraId="22F5AAA7" w14:textId="77777777" w:rsidR="00BA273C" w:rsidRPr="00E73B6A" w:rsidRDefault="006F7880">
      <w:pPr>
        <w:jc w:val="both"/>
        <w:rPr>
          <w:rFonts w:asciiTheme="minorHAnsi" w:hAnsiTheme="minorHAnsi" w:cstheme="minorHAnsi"/>
          <w:sz w:val="22"/>
          <w:szCs w:val="22"/>
        </w:rPr>
      </w:pPr>
      <w:r w:rsidRPr="00E73B6A">
        <w:rPr>
          <w:rFonts w:asciiTheme="minorHAnsi" w:hAnsiTheme="minorHAnsi" w:cstheme="minorHAnsi"/>
          <w:sz w:val="22"/>
          <w:szCs w:val="22"/>
        </w:rPr>
        <w:t>1</w:t>
      </w:r>
      <w:r w:rsidR="000C4EF7" w:rsidRPr="001C7358">
        <w:rPr>
          <w:rFonts w:asciiTheme="minorHAnsi" w:hAnsiTheme="minorHAnsi" w:cstheme="minorHAnsi"/>
          <w:sz w:val="22"/>
          <w:szCs w:val="22"/>
        </w:rPr>
        <w:t>8</w:t>
      </w:r>
      <w:r w:rsidR="00BA273C" w:rsidRPr="00E73B6A">
        <w:rPr>
          <w:rFonts w:asciiTheme="minorHAnsi" w:hAnsiTheme="minorHAnsi" w:cstheme="minorHAnsi"/>
          <w:sz w:val="22"/>
          <w:szCs w:val="22"/>
        </w:rPr>
        <w:t xml:space="preserve">. </w:t>
      </w:r>
      <w:r w:rsidR="004843A4" w:rsidRPr="00E73B6A">
        <w:rPr>
          <w:rFonts w:asciiTheme="minorHAnsi" w:hAnsiTheme="minorHAnsi" w:cstheme="minorHAnsi"/>
          <w:sz w:val="22"/>
          <w:szCs w:val="22"/>
        </w:rPr>
        <w:t>zu zahlende</w:t>
      </w:r>
      <w:r w:rsidR="00F11866" w:rsidRPr="00E73B6A">
        <w:rPr>
          <w:rFonts w:asciiTheme="minorHAnsi" w:hAnsiTheme="minorHAnsi" w:cstheme="minorHAnsi"/>
          <w:sz w:val="22"/>
          <w:szCs w:val="22"/>
        </w:rPr>
        <w:t>r</w:t>
      </w:r>
      <w:r w:rsidR="004843A4" w:rsidRPr="00E73B6A">
        <w:rPr>
          <w:rFonts w:asciiTheme="minorHAnsi" w:hAnsiTheme="minorHAnsi" w:cstheme="minorHAnsi"/>
          <w:sz w:val="22"/>
          <w:szCs w:val="22"/>
        </w:rPr>
        <w:t xml:space="preserve"> B</w:t>
      </w:r>
      <w:r w:rsidR="00BA273C" w:rsidRPr="00E73B6A">
        <w:rPr>
          <w:rFonts w:asciiTheme="minorHAnsi" w:hAnsiTheme="minorHAnsi" w:cstheme="minorHAnsi"/>
          <w:sz w:val="22"/>
          <w:szCs w:val="22"/>
        </w:rPr>
        <w:t>etrag</w:t>
      </w:r>
    </w:p>
    <w:p w14:paraId="45A093AC" w14:textId="77777777" w:rsidR="00BA273C" w:rsidRPr="00E73B6A" w:rsidRDefault="00BA273C">
      <w:pPr>
        <w:jc w:val="both"/>
        <w:rPr>
          <w:rFonts w:asciiTheme="minorHAnsi" w:hAnsiTheme="minorHAnsi" w:cstheme="minorHAnsi"/>
          <w:sz w:val="22"/>
          <w:szCs w:val="22"/>
        </w:rPr>
      </w:pP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004E77C7" w:rsidRPr="00E73B6A">
        <w:rPr>
          <w:rFonts w:asciiTheme="minorHAnsi" w:hAnsiTheme="minorHAnsi" w:cstheme="minorHAnsi"/>
          <w:sz w:val="22"/>
          <w:szCs w:val="22"/>
        </w:rPr>
        <w:tab/>
      </w:r>
      <w:r w:rsidR="004E77C7" w:rsidRPr="00E73B6A">
        <w:rPr>
          <w:rFonts w:asciiTheme="minorHAnsi" w:hAnsiTheme="minorHAnsi" w:cstheme="minorHAnsi"/>
          <w:sz w:val="22"/>
          <w:szCs w:val="22"/>
        </w:rPr>
        <w:tab/>
      </w:r>
      <w:r w:rsidRPr="00E73B6A">
        <w:rPr>
          <w:rFonts w:asciiTheme="minorHAnsi" w:hAnsiTheme="minorHAnsi" w:cstheme="minorHAnsi"/>
          <w:sz w:val="22"/>
          <w:szCs w:val="22"/>
        </w:rPr>
        <w:t>==============</w:t>
      </w:r>
    </w:p>
    <w:p w14:paraId="3C4E0081" w14:textId="77777777" w:rsidR="00BA273C" w:rsidRPr="00E73B6A" w:rsidRDefault="00BA273C">
      <w:pPr>
        <w:jc w:val="both"/>
        <w:rPr>
          <w:rFonts w:asciiTheme="minorHAnsi" w:hAnsiTheme="minorHAnsi" w:cstheme="minorHAnsi"/>
          <w:sz w:val="22"/>
          <w:szCs w:val="22"/>
        </w:rPr>
      </w:pPr>
    </w:p>
    <w:p w14:paraId="17763898" w14:textId="77777777" w:rsidR="000E0941" w:rsidRPr="00E73B6A" w:rsidRDefault="000E0941">
      <w:pPr>
        <w:jc w:val="both"/>
        <w:rPr>
          <w:rFonts w:asciiTheme="minorHAnsi" w:hAnsiTheme="minorHAnsi" w:cstheme="minorHAnsi"/>
          <w:sz w:val="22"/>
          <w:szCs w:val="22"/>
        </w:rPr>
      </w:pPr>
    </w:p>
    <w:p w14:paraId="2D65EFFE" w14:textId="77777777" w:rsidR="00F9618A" w:rsidRPr="00E73B6A" w:rsidRDefault="00F9618A" w:rsidP="00F9618A">
      <w:pPr>
        <w:jc w:val="both"/>
        <w:rPr>
          <w:rFonts w:asciiTheme="minorHAnsi" w:hAnsiTheme="minorHAnsi" w:cstheme="minorHAnsi"/>
          <w:sz w:val="22"/>
          <w:szCs w:val="22"/>
        </w:rPr>
      </w:pPr>
      <w:r w:rsidRPr="00E73B6A">
        <w:rPr>
          <w:rFonts w:asciiTheme="minorHAnsi" w:hAnsiTheme="minorHAnsi" w:cstheme="minorHAnsi"/>
          <w:sz w:val="22"/>
          <w:szCs w:val="22"/>
        </w:rPr>
        <w:t>Der Rechnungsbetrag wird mit Zugang dieser Rechnung fällig. Bitte zahlen Sie daher den Rechnungsbetrag (Nr. 1</w:t>
      </w:r>
      <w:r w:rsidR="000C4EF7" w:rsidRPr="001C7358">
        <w:rPr>
          <w:rFonts w:asciiTheme="minorHAnsi" w:hAnsiTheme="minorHAnsi" w:cstheme="minorHAnsi"/>
          <w:sz w:val="22"/>
          <w:szCs w:val="22"/>
        </w:rPr>
        <w:t>8</w:t>
      </w:r>
      <w:r w:rsidRPr="00E73B6A">
        <w:rPr>
          <w:rFonts w:asciiTheme="minorHAnsi" w:hAnsiTheme="minorHAnsi" w:cstheme="minorHAnsi"/>
          <w:sz w:val="22"/>
          <w:szCs w:val="22"/>
        </w:rPr>
        <w:t xml:space="preserve">) bis zum </w:t>
      </w:r>
      <w:r w:rsidR="00B5741F" w:rsidRPr="00E73B6A">
        <w:rPr>
          <w:rFonts w:asciiTheme="minorHAnsi" w:hAnsiTheme="minorHAnsi" w:cstheme="minorHAnsi"/>
          <w:sz w:val="22"/>
          <w:szCs w:val="22"/>
        </w:rPr>
        <w:t>……….</w:t>
      </w:r>
      <w:r w:rsidRPr="00E73B6A">
        <w:rPr>
          <w:rFonts w:asciiTheme="minorHAnsi" w:hAnsiTheme="minorHAnsi" w:cstheme="minorHAnsi"/>
          <w:sz w:val="22"/>
          <w:szCs w:val="22"/>
        </w:rPr>
        <w:t xml:space="preserve"> auf eines der unten angegebenen Konten des Krankenhauses. </w:t>
      </w:r>
    </w:p>
    <w:p w14:paraId="3AB4B5C5" w14:textId="77777777" w:rsidR="003062F3" w:rsidRPr="00E73B6A" w:rsidRDefault="003062F3" w:rsidP="003062F3">
      <w:pPr>
        <w:jc w:val="both"/>
        <w:rPr>
          <w:rFonts w:asciiTheme="minorHAnsi" w:hAnsiTheme="minorHAnsi" w:cstheme="minorHAnsi"/>
          <w:sz w:val="22"/>
          <w:szCs w:val="22"/>
        </w:rPr>
      </w:pPr>
    </w:p>
    <w:p w14:paraId="41AE1FE2" w14:textId="77777777" w:rsidR="002A2701" w:rsidRPr="00E73B6A" w:rsidRDefault="003062F3" w:rsidP="003062F3">
      <w:pPr>
        <w:jc w:val="both"/>
        <w:rPr>
          <w:rFonts w:asciiTheme="minorHAnsi" w:hAnsiTheme="minorHAnsi" w:cstheme="minorHAnsi"/>
          <w:sz w:val="22"/>
          <w:szCs w:val="22"/>
        </w:rPr>
      </w:pPr>
      <w:r w:rsidRPr="00E73B6A">
        <w:rPr>
          <w:rFonts w:asciiTheme="minorHAnsi" w:hAnsiTheme="minorHAnsi" w:cstheme="minorHAnsi"/>
          <w:sz w:val="22"/>
          <w:szCs w:val="22"/>
        </w:rPr>
        <w:t xml:space="preserve">Das Krankenhaus ist bei Zahlungsverzug berechtigt, sämtliche zur zweckmäßigen </w:t>
      </w:r>
      <w:r w:rsidR="00792C84" w:rsidRPr="00E73B6A">
        <w:rPr>
          <w:rFonts w:asciiTheme="minorHAnsi" w:hAnsiTheme="minorHAnsi" w:cstheme="minorHAnsi"/>
          <w:sz w:val="22"/>
          <w:szCs w:val="22"/>
        </w:rPr>
        <w:t xml:space="preserve">Rechnungsverfolgung notwendigen Kosten sowie Verzugszinsen in Höhe von fünf Prozentpunkten über dem Basiszinssatz pro Jahr </w:t>
      </w:r>
      <w:r w:rsidR="002A2701" w:rsidRPr="00E73B6A">
        <w:rPr>
          <w:rFonts w:asciiTheme="minorHAnsi" w:hAnsiTheme="minorHAnsi" w:cstheme="minorHAnsi"/>
          <w:sz w:val="22"/>
          <w:szCs w:val="22"/>
        </w:rPr>
        <w:t xml:space="preserve">gemäß </w:t>
      </w:r>
      <w:r w:rsidR="00792C84" w:rsidRPr="00E73B6A">
        <w:rPr>
          <w:rFonts w:asciiTheme="minorHAnsi" w:hAnsiTheme="minorHAnsi" w:cstheme="minorHAnsi"/>
          <w:sz w:val="22"/>
          <w:szCs w:val="22"/>
        </w:rPr>
        <w:t>§ 288 Abs</w:t>
      </w:r>
      <w:r w:rsidR="0091527F" w:rsidRPr="00E73B6A">
        <w:rPr>
          <w:rFonts w:asciiTheme="minorHAnsi" w:hAnsiTheme="minorHAnsi" w:cstheme="minorHAnsi"/>
          <w:sz w:val="22"/>
          <w:szCs w:val="22"/>
        </w:rPr>
        <w:t>atz</w:t>
      </w:r>
      <w:r w:rsidR="00792C84" w:rsidRPr="00E73B6A">
        <w:rPr>
          <w:rFonts w:asciiTheme="minorHAnsi" w:hAnsiTheme="minorHAnsi" w:cstheme="minorHAnsi"/>
          <w:sz w:val="22"/>
          <w:szCs w:val="22"/>
        </w:rPr>
        <w:t xml:space="preserve"> 1 </w:t>
      </w:r>
      <w:r w:rsidR="007968E0" w:rsidRPr="00E73B6A">
        <w:rPr>
          <w:rFonts w:asciiTheme="minorHAnsi" w:hAnsiTheme="minorHAnsi" w:cstheme="minorHAnsi"/>
          <w:sz w:val="22"/>
          <w:szCs w:val="22"/>
        </w:rPr>
        <w:t>S</w:t>
      </w:r>
      <w:r w:rsidR="0091527F" w:rsidRPr="00E73B6A">
        <w:rPr>
          <w:rFonts w:asciiTheme="minorHAnsi" w:hAnsiTheme="minorHAnsi" w:cstheme="minorHAnsi"/>
          <w:sz w:val="22"/>
          <w:szCs w:val="22"/>
        </w:rPr>
        <w:t xml:space="preserve">atz </w:t>
      </w:r>
      <w:r w:rsidR="007968E0" w:rsidRPr="00E73B6A">
        <w:rPr>
          <w:rFonts w:asciiTheme="minorHAnsi" w:hAnsiTheme="minorHAnsi" w:cstheme="minorHAnsi"/>
          <w:sz w:val="22"/>
          <w:szCs w:val="22"/>
        </w:rPr>
        <w:t xml:space="preserve">2 </w:t>
      </w:r>
      <w:r w:rsidR="00792C84" w:rsidRPr="00E73B6A">
        <w:rPr>
          <w:rFonts w:asciiTheme="minorHAnsi" w:hAnsiTheme="minorHAnsi" w:cstheme="minorHAnsi"/>
          <w:sz w:val="22"/>
          <w:szCs w:val="22"/>
        </w:rPr>
        <w:t>BGB</w:t>
      </w:r>
      <w:r w:rsidR="00DD51F8" w:rsidRPr="00E73B6A">
        <w:rPr>
          <w:rFonts w:asciiTheme="minorHAnsi" w:hAnsiTheme="minorHAnsi" w:cstheme="minorHAnsi"/>
          <w:sz w:val="22"/>
          <w:szCs w:val="22"/>
        </w:rPr>
        <w:t xml:space="preserve"> (</w:t>
      </w:r>
      <w:r w:rsidR="00C009D7" w:rsidRPr="00E73B6A">
        <w:rPr>
          <w:rFonts w:asciiTheme="minorHAnsi" w:hAnsiTheme="minorHAnsi" w:cstheme="minorHAnsi"/>
          <w:sz w:val="22"/>
          <w:szCs w:val="22"/>
        </w:rPr>
        <w:t>6</w:t>
      </w:r>
      <w:r w:rsidR="000C4EF7" w:rsidRPr="001C7358">
        <w:rPr>
          <w:rFonts w:asciiTheme="minorHAnsi" w:hAnsiTheme="minorHAnsi" w:cstheme="minorHAnsi"/>
          <w:sz w:val="22"/>
          <w:szCs w:val="22"/>
        </w:rPr>
        <w:t>5</w:t>
      </w:r>
      <w:r w:rsidR="002A2701" w:rsidRPr="00E73B6A">
        <w:rPr>
          <w:rFonts w:asciiTheme="minorHAnsi" w:hAnsiTheme="minorHAnsi" w:cstheme="minorHAnsi"/>
          <w:sz w:val="22"/>
          <w:szCs w:val="22"/>
        </w:rPr>
        <w:t xml:space="preserve">) </w:t>
      </w:r>
      <w:r w:rsidR="00792C84" w:rsidRPr="00E73B6A">
        <w:rPr>
          <w:rFonts w:asciiTheme="minorHAnsi" w:hAnsiTheme="minorHAnsi" w:cstheme="minorHAnsi"/>
          <w:sz w:val="22"/>
          <w:szCs w:val="22"/>
        </w:rPr>
        <w:t xml:space="preserve">zu erheben. Zahlungsverzug tritt gemäß § 286 Abs. 3 BGB spätestens ein, wenn nicht innerhalb von 30 Tagen nach Fälligkeit und Zugang der Rechnung der Rechnungsbetrag </w:t>
      </w:r>
      <w:r w:rsidR="002A2701" w:rsidRPr="00E73B6A">
        <w:rPr>
          <w:rFonts w:asciiTheme="minorHAnsi" w:hAnsiTheme="minorHAnsi" w:cstheme="minorHAnsi"/>
          <w:sz w:val="22"/>
          <w:szCs w:val="22"/>
        </w:rPr>
        <w:t xml:space="preserve">auf einem der Konten des Krankenhauses gutgeschrieben worden ist. </w:t>
      </w:r>
    </w:p>
    <w:p w14:paraId="5009E85C" w14:textId="77777777" w:rsidR="002A2701" w:rsidRPr="00E73B6A" w:rsidRDefault="002A2701" w:rsidP="003062F3">
      <w:pPr>
        <w:jc w:val="both"/>
        <w:rPr>
          <w:rFonts w:asciiTheme="minorHAnsi" w:hAnsiTheme="minorHAnsi" w:cstheme="minorHAnsi"/>
          <w:sz w:val="22"/>
          <w:szCs w:val="22"/>
        </w:rPr>
      </w:pPr>
    </w:p>
    <w:p w14:paraId="2723E14C" w14:textId="77777777" w:rsidR="002A2701" w:rsidRPr="00E73B6A" w:rsidRDefault="000F3FF5" w:rsidP="003062F3">
      <w:pPr>
        <w:jc w:val="both"/>
        <w:rPr>
          <w:rFonts w:asciiTheme="minorHAnsi" w:hAnsiTheme="minorHAnsi" w:cstheme="minorHAnsi"/>
          <w:sz w:val="22"/>
          <w:szCs w:val="22"/>
        </w:rPr>
      </w:pPr>
      <w:r w:rsidRPr="00E73B6A">
        <w:rPr>
          <w:rFonts w:asciiTheme="minorHAnsi" w:hAnsiTheme="minorHAnsi" w:cstheme="minorHAnsi"/>
          <w:sz w:val="22"/>
          <w:szCs w:val="22"/>
        </w:rPr>
        <w:t xml:space="preserve">Darüber hinaus können Mahngebühren </w:t>
      </w:r>
      <w:r w:rsidR="007A5B5C" w:rsidRPr="00E73B6A">
        <w:rPr>
          <w:rFonts w:asciiTheme="minorHAnsi" w:hAnsiTheme="minorHAnsi" w:cstheme="minorHAnsi"/>
          <w:sz w:val="22"/>
          <w:szCs w:val="22"/>
        </w:rPr>
        <w:t>in Höhe von …</w:t>
      </w:r>
      <w:r w:rsidR="00B5741F" w:rsidRPr="00E73B6A">
        <w:rPr>
          <w:rFonts w:asciiTheme="minorHAnsi" w:hAnsiTheme="minorHAnsi" w:cstheme="minorHAnsi"/>
          <w:sz w:val="22"/>
          <w:szCs w:val="22"/>
        </w:rPr>
        <w:t xml:space="preserve"> </w:t>
      </w:r>
      <w:r w:rsidRPr="00E73B6A">
        <w:rPr>
          <w:rFonts w:asciiTheme="minorHAnsi" w:hAnsiTheme="minorHAnsi" w:cstheme="minorHAnsi"/>
          <w:sz w:val="22"/>
          <w:szCs w:val="22"/>
        </w:rPr>
        <w:t>€ berechnet werden</w:t>
      </w:r>
      <w:r w:rsidR="00D45205" w:rsidRPr="00E73B6A">
        <w:rPr>
          <w:rFonts w:asciiTheme="minorHAnsi" w:hAnsiTheme="minorHAnsi" w:cstheme="minorHAnsi"/>
          <w:sz w:val="22"/>
          <w:szCs w:val="22"/>
        </w:rPr>
        <w:t xml:space="preserve"> (</w:t>
      </w:r>
      <w:r w:rsidR="00C009D7" w:rsidRPr="00E73B6A">
        <w:rPr>
          <w:rFonts w:asciiTheme="minorHAnsi" w:hAnsiTheme="minorHAnsi" w:cstheme="minorHAnsi"/>
          <w:sz w:val="22"/>
          <w:szCs w:val="22"/>
        </w:rPr>
        <w:t>6</w:t>
      </w:r>
      <w:r w:rsidR="000C4EF7" w:rsidRPr="001C7358">
        <w:rPr>
          <w:rFonts w:asciiTheme="minorHAnsi" w:hAnsiTheme="minorHAnsi" w:cstheme="minorHAnsi"/>
          <w:sz w:val="22"/>
          <w:szCs w:val="22"/>
        </w:rPr>
        <w:t>6</w:t>
      </w:r>
      <w:r w:rsidR="00F30604" w:rsidRPr="00E73B6A">
        <w:rPr>
          <w:rFonts w:asciiTheme="minorHAnsi" w:hAnsiTheme="minorHAnsi" w:cstheme="minorHAnsi"/>
          <w:sz w:val="22"/>
          <w:szCs w:val="22"/>
        </w:rPr>
        <w:t>)</w:t>
      </w:r>
      <w:r w:rsidRPr="00E73B6A">
        <w:rPr>
          <w:rFonts w:asciiTheme="minorHAnsi" w:hAnsiTheme="minorHAnsi" w:cstheme="minorHAnsi"/>
          <w:sz w:val="22"/>
          <w:szCs w:val="22"/>
        </w:rPr>
        <w:t xml:space="preserve">, es sei denn, </w:t>
      </w:r>
      <w:r w:rsidR="003062F3" w:rsidRPr="00E73B6A">
        <w:rPr>
          <w:rFonts w:asciiTheme="minorHAnsi" w:hAnsiTheme="minorHAnsi" w:cstheme="minorHAnsi"/>
          <w:sz w:val="22"/>
          <w:szCs w:val="22"/>
        </w:rPr>
        <w:t>Sie</w:t>
      </w:r>
      <w:r w:rsidRPr="00E73B6A">
        <w:rPr>
          <w:rFonts w:asciiTheme="minorHAnsi" w:hAnsiTheme="minorHAnsi" w:cstheme="minorHAnsi"/>
          <w:sz w:val="22"/>
          <w:szCs w:val="22"/>
        </w:rPr>
        <w:t xml:space="preserve"> weis</w:t>
      </w:r>
      <w:r w:rsidR="003062F3" w:rsidRPr="00E73B6A">
        <w:rPr>
          <w:rFonts w:asciiTheme="minorHAnsi" w:hAnsiTheme="minorHAnsi" w:cstheme="minorHAnsi"/>
          <w:sz w:val="22"/>
          <w:szCs w:val="22"/>
        </w:rPr>
        <w:t>en</w:t>
      </w:r>
      <w:r w:rsidRPr="00E73B6A">
        <w:rPr>
          <w:rFonts w:asciiTheme="minorHAnsi" w:hAnsiTheme="minorHAnsi" w:cstheme="minorHAnsi"/>
          <w:sz w:val="22"/>
          <w:szCs w:val="22"/>
        </w:rPr>
        <w:t xml:space="preserve"> nach, dass kein oder ein wesentlich geringerer Schaden entstanden ist.</w:t>
      </w:r>
      <w:r w:rsidR="003062F3" w:rsidRPr="00E73B6A">
        <w:rPr>
          <w:rFonts w:asciiTheme="minorHAnsi" w:hAnsiTheme="minorHAnsi" w:cstheme="minorHAnsi"/>
          <w:sz w:val="22"/>
          <w:szCs w:val="22"/>
        </w:rPr>
        <w:t xml:space="preserve"> </w:t>
      </w:r>
    </w:p>
    <w:p w14:paraId="2686EC37" w14:textId="77777777" w:rsidR="002A2701" w:rsidRPr="00E73B6A" w:rsidRDefault="002A2701" w:rsidP="003062F3">
      <w:pPr>
        <w:jc w:val="both"/>
        <w:rPr>
          <w:rFonts w:asciiTheme="minorHAnsi" w:hAnsiTheme="minorHAnsi" w:cstheme="minorHAnsi"/>
          <w:sz w:val="22"/>
          <w:szCs w:val="22"/>
        </w:rPr>
      </w:pPr>
    </w:p>
    <w:p w14:paraId="2120B806" w14:textId="77777777" w:rsidR="003062F3" w:rsidRPr="00E73B6A" w:rsidRDefault="003062F3" w:rsidP="003062F3">
      <w:pPr>
        <w:jc w:val="both"/>
        <w:rPr>
          <w:rFonts w:asciiTheme="minorHAnsi" w:hAnsiTheme="minorHAnsi" w:cstheme="minorHAnsi"/>
          <w:sz w:val="22"/>
          <w:szCs w:val="22"/>
        </w:rPr>
      </w:pPr>
      <w:r w:rsidRPr="00E73B6A">
        <w:rPr>
          <w:rFonts w:asciiTheme="minorHAnsi" w:hAnsiTheme="minorHAnsi" w:cstheme="minorHAnsi"/>
          <w:sz w:val="22"/>
          <w:szCs w:val="22"/>
        </w:rPr>
        <w:t>Die Nachberechnung von Leistungen, die in der Schlussrechnung nicht enthalten sind, und die Berichtigung von Fehlern bleiben vorbehalten. Eine Aufrechnung mit bestrittenen oder nicht rechtskräftig festgestellten Forderungen ist ausgeschlossen.</w:t>
      </w:r>
    </w:p>
    <w:p w14:paraId="7F4080F0" w14:textId="77777777" w:rsidR="00EB7567" w:rsidRPr="00E73B6A" w:rsidRDefault="00EB7567" w:rsidP="00053413">
      <w:pPr>
        <w:jc w:val="both"/>
        <w:rPr>
          <w:rFonts w:asciiTheme="minorHAnsi" w:hAnsiTheme="minorHAnsi" w:cstheme="minorHAnsi"/>
          <w:b/>
          <w:sz w:val="22"/>
          <w:szCs w:val="22"/>
        </w:rPr>
      </w:pPr>
    </w:p>
    <w:p w14:paraId="689F7152" w14:textId="77777777" w:rsidR="00DA25E8" w:rsidRPr="00E73B6A" w:rsidRDefault="00DA25E8" w:rsidP="00053413">
      <w:pPr>
        <w:jc w:val="both"/>
        <w:rPr>
          <w:rFonts w:asciiTheme="minorHAnsi" w:hAnsiTheme="minorHAnsi" w:cstheme="minorHAnsi"/>
          <w:b/>
          <w:sz w:val="22"/>
          <w:szCs w:val="22"/>
        </w:rPr>
      </w:pPr>
    </w:p>
    <w:p w14:paraId="47CB33A0" w14:textId="77777777" w:rsidR="008C68C0" w:rsidRPr="00E73B6A" w:rsidRDefault="008C68C0" w:rsidP="00053413">
      <w:pPr>
        <w:jc w:val="both"/>
        <w:rPr>
          <w:rFonts w:asciiTheme="minorHAnsi" w:hAnsiTheme="minorHAnsi" w:cstheme="minorHAnsi"/>
          <w:b/>
          <w:sz w:val="22"/>
          <w:szCs w:val="22"/>
        </w:rPr>
      </w:pPr>
    </w:p>
    <w:p w14:paraId="59885CFC" w14:textId="77777777" w:rsidR="004E77C7" w:rsidRPr="00E73B6A" w:rsidRDefault="004E77C7">
      <w:pPr>
        <w:rPr>
          <w:rFonts w:asciiTheme="minorHAnsi" w:hAnsiTheme="minorHAnsi" w:cstheme="minorHAnsi"/>
          <w:b/>
          <w:sz w:val="22"/>
          <w:szCs w:val="22"/>
        </w:rPr>
      </w:pPr>
      <w:r w:rsidRPr="00E73B6A">
        <w:rPr>
          <w:rFonts w:asciiTheme="minorHAnsi" w:hAnsiTheme="minorHAnsi" w:cstheme="minorHAnsi"/>
          <w:b/>
          <w:sz w:val="22"/>
          <w:szCs w:val="22"/>
        </w:rPr>
        <w:br w:type="page"/>
      </w:r>
    </w:p>
    <w:p w14:paraId="5F6423E9" w14:textId="77777777" w:rsidR="00053413" w:rsidRPr="00E73B6A" w:rsidRDefault="00053413" w:rsidP="00053413">
      <w:pPr>
        <w:jc w:val="both"/>
        <w:rPr>
          <w:rFonts w:asciiTheme="minorHAnsi" w:hAnsiTheme="minorHAnsi" w:cstheme="minorHAnsi"/>
          <w:b/>
          <w:sz w:val="22"/>
          <w:szCs w:val="22"/>
        </w:rPr>
      </w:pPr>
      <w:r w:rsidRPr="00E73B6A">
        <w:rPr>
          <w:rFonts w:asciiTheme="minorHAnsi" w:hAnsiTheme="minorHAnsi" w:cstheme="minorHAnsi"/>
          <w:b/>
          <w:sz w:val="22"/>
          <w:szCs w:val="22"/>
        </w:rPr>
        <w:lastRenderedPageBreak/>
        <w:t>Anmerkungen</w:t>
      </w:r>
    </w:p>
    <w:p w14:paraId="1FC27EDC" w14:textId="77777777" w:rsidR="00053413" w:rsidRPr="00E73B6A" w:rsidRDefault="00053413" w:rsidP="00053413">
      <w:pPr>
        <w:jc w:val="both"/>
        <w:rPr>
          <w:rFonts w:asciiTheme="minorHAnsi" w:hAnsiTheme="minorHAnsi" w:cstheme="minorHAnsi"/>
          <w:sz w:val="22"/>
          <w:szCs w:val="22"/>
        </w:rPr>
      </w:pPr>
    </w:p>
    <w:p w14:paraId="03896FE7" w14:textId="77777777" w:rsidR="00053413" w:rsidRPr="00E73B6A" w:rsidRDefault="00053413" w:rsidP="00053413">
      <w:pPr>
        <w:ind w:left="645" w:hanging="645"/>
        <w:jc w:val="both"/>
        <w:rPr>
          <w:rFonts w:asciiTheme="minorHAnsi" w:hAnsiTheme="minorHAnsi" w:cstheme="minorHAnsi"/>
          <w:sz w:val="22"/>
          <w:szCs w:val="22"/>
        </w:rPr>
      </w:pPr>
      <w:r w:rsidRPr="00E73B6A">
        <w:rPr>
          <w:rFonts w:asciiTheme="minorHAnsi" w:hAnsiTheme="minorHAnsi" w:cstheme="minorHAnsi"/>
          <w:sz w:val="22"/>
          <w:szCs w:val="22"/>
        </w:rPr>
        <w:t>(1)</w:t>
      </w:r>
      <w:r w:rsidRPr="00E73B6A">
        <w:rPr>
          <w:rFonts w:asciiTheme="minorHAnsi" w:hAnsiTheme="minorHAnsi" w:cstheme="minorHAnsi"/>
          <w:sz w:val="22"/>
          <w:szCs w:val="22"/>
        </w:rPr>
        <w:tab/>
        <w:t>Hierbei handelt es sich um die Nummer, unter der Sie im Krankenhaus für die Dauer Ihrer Behandlung geführt worden sind.</w:t>
      </w:r>
    </w:p>
    <w:p w14:paraId="4A96AA50" w14:textId="77777777" w:rsidR="00053413" w:rsidRPr="00E73B6A" w:rsidRDefault="00053413" w:rsidP="00053413">
      <w:pPr>
        <w:ind w:left="645" w:hanging="645"/>
        <w:jc w:val="both"/>
        <w:rPr>
          <w:rFonts w:asciiTheme="minorHAnsi" w:hAnsiTheme="minorHAnsi" w:cstheme="minorHAnsi"/>
          <w:sz w:val="22"/>
          <w:szCs w:val="22"/>
        </w:rPr>
      </w:pPr>
    </w:p>
    <w:p w14:paraId="11109E26" w14:textId="77777777" w:rsidR="00053413" w:rsidRPr="00E73B6A" w:rsidRDefault="00053413" w:rsidP="00053413">
      <w:pPr>
        <w:ind w:left="645" w:hanging="645"/>
        <w:jc w:val="both"/>
        <w:rPr>
          <w:rFonts w:asciiTheme="minorHAnsi" w:hAnsiTheme="minorHAnsi" w:cstheme="minorHAnsi"/>
          <w:sz w:val="22"/>
          <w:szCs w:val="22"/>
        </w:rPr>
      </w:pPr>
      <w:r w:rsidRPr="00E73B6A">
        <w:rPr>
          <w:rFonts w:asciiTheme="minorHAnsi" w:hAnsiTheme="minorHAnsi" w:cstheme="minorHAnsi"/>
          <w:sz w:val="22"/>
          <w:szCs w:val="22"/>
        </w:rPr>
        <w:t>(2)</w:t>
      </w:r>
      <w:r w:rsidRPr="00E73B6A">
        <w:rPr>
          <w:rFonts w:asciiTheme="minorHAnsi" w:hAnsiTheme="minorHAnsi" w:cstheme="minorHAnsi"/>
          <w:sz w:val="22"/>
          <w:szCs w:val="22"/>
        </w:rPr>
        <w:tab/>
        <w:t xml:space="preserve">Sollte eine Fallzusammenführung vorliegen, also zeitlich kurz aufeinander folgende Behandlungsfälle als ein Behandlungsfall abgerechnet werden, finden Sie hier eine Aufstellung Ihrer jeweiligen Aufnahme- und </w:t>
      </w:r>
      <w:proofErr w:type="spellStart"/>
      <w:r w:rsidRPr="00E73B6A">
        <w:rPr>
          <w:rFonts w:asciiTheme="minorHAnsi" w:hAnsiTheme="minorHAnsi" w:cstheme="minorHAnsi"/>
          <w:sz w:val="22"/>
          <w:szCs w:val="22"/>
        </w:rPr>
        <w:t>Entlassdaten</w:t>
      </w:r>
      <w:proofErr w:type="spellEnd"/>
      <w:r w:rsidRPr="00E73B6A">
        <w:rPr>
          <w:rFonts w:asciiTheme="minorHAnsi" w:hAnsiTheme="minorHAnsi" w:cstheme="minorHAnsi"/>
          <w:sz w:val="22"/>
          <w:szCs w:val="22"/>
        </w:rPr>
        <w:t>.</w:t>
      </w:r>
    </w:p>
    <w:p w14:paraId="458FDE89" w14:textId="77777777" w:rsidR="00053413" w:rsidRPr="00E73B6A" w:rsidRDefault="00053413" w:rsidP="00053413">
      <w:pPr>
        <w:ind w:left="705" w:hanging="705"/>
        <w:jc w:val="both"/>
        <w:rPr>
          <w:rFonts w:asciiTheme="minorHAnsi" w:hAnsiTheme="minorHAnsi" w:cstheme="minorHAnsi"/>
          <w:sz w:val="22"/>
          <w:szCs w:val="22"/>
        </w:rPr>
      </w:pPr>
    </w:p>
    <w:p w14:paraId="3B591998" w14:textId="77777777" w:rsidR="00053413" w:rsidRPr="00E73B6A" w:rsidRDefault="00053413" w:rsidP="00053413">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(3)</w:t>
      </w:r>
      <w:r w:rsidRPr="00E73B6A">
        <w:rPr>
          <w:rFonts w:asciiTheme="minorHAnsi" w:hAnsiTheme="minorHAnsi" w:cstheme="minorHAnsi"/>
          <w:sz w:val="22"/>
          <w:szCs w:val="22"/>
        </w:rPr>
        <w:tab/>
        <w:t xml:space="preserve">Dies ist das individuelle Institutskennzeichen des aufnehmenden Krankenhauses. </w:t>
      </w:r>
    </w:p>
    <w:p w14:paraId="64379E4E" w14:textId="77777777" w:rsidR="00053413" w:rsidRPr="00E73B6A" w:rsidRDefault="00053413" w:rsidP="00053413">
      <w:pPr>
        <w:ind w:left="705" w:hanging="705"/>
        <w:jc w:val="both"/>
        <w:rPr>
          <w:rFonts w:asciiTheme="minorHAnsi" w:hAnsiTheme="minorHAnsi" w:cstheme="minorHAnsi"/>
          <w:sz w:val="22"/>
          <w:szCs w:val="22"/>
        </w:rPr>
      </w:pPr>
    </w:p>
    <w:p w14:paraId="44C0F81E" w14:textId="77777777" w:rsidR="00053413" w:rsidRPr="00E73B6A" w:rsidRDefault="00053413" w:rsidP="00053413">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(4)</w:t>
      </w:r>
      <w:r w:rsidRPr="00E73B6A">
        <w:rPr>
          <w:rFonts w:asciiTheme="minorHAnsi" w:hAnsiTheme="minorHAnsi" w:cstheme="minorHAnsi"/>
          <w:sz w:val="22"/>
          <w:szCs w:val="22"/>
        </w:rPr>
        <w:tab/>
        <w:t>Dies ist die Dauer Ihres Aufenthaltes im Krankenhaus. Der Tag der Entlassung wird nicht zum Aufenthalt dazugezählt, es sei denn, die Entlassung erfolgt am gleichen Tag wie die Aufnahme.</w:t>
      </w:r>
    </w:p>
    <w:p w14:paraId="39FB7250" w14:textId="77777777" w:rsidR="00053413" w:rsidRPr="00E73B6A" w:rsidRDefault="00053413" w:rsidP="00053413">
      <w:pPr>
        <w:jc w:val="both"/>
        <w:rPr>
          <w:rFonts w:asciiTheme="minorHAnsi" w:hAnsiTheme="minorHAnsi" w:cstheme="minorHAnsi"/>
          <w:sz w:val="22"/>
          <w:szCs w:val="22"/>
        </w:rPr>
      </w:pPr>
      <w:r w:rsidRPr="00E73B6A">
        <w:rPr>
          <w:rFonts w:asciiTheme="minorHAnsi" w:hAnsiTheme="minorHAnsi" w:cstheme="minorHAnsi"/>
          <w:sz w:val="22"/>
          <w:szCs w:val="22"/>
        </w:rPr>
        <w:tab/>
      </w:r>
    </w:p>
    <w:p w14:paraId="7E5D319D" w14:textId="77777777" w:rsidR="00053413" w:rsidRPr="00E73B6A" w:rsidRDefault="00053413" w:rsidP="00053413">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(5)</w:t>
      </w:r>
      <w:r w:rsidRPr="00E73B6A">
        <w:rPr>
          <w:rFonts w:asciiTheme="minorHAnsi" w:hAnsiTheme="minorHAnsi" w:cstheme="minorHAnsi"/>
          <w:sz w:val="22"/>
          <w:szCs w:val="22"/>
        </w:rPr>
        <w:tab/>
        <w:t>Hier ist der hauptsächliche Anlass Ihrer Behandlung zu nennen.</w:t>
      </w:r>
    </w:p>
    <w:p w14:paraId="584549F9" w14:textId="77777777" w:rsidR="00053413" w:rsidRPr="00E73B6A" w:rsidRDefault="00053413" w:rsidP="00053413">
      <w:pPr>
        <w:ind w:left="705" w:hanging="705"/>
        <w:jc w:val="both"/>
        <w:rPr>
          <w:rFonts w:asciiTheme="minorHAnsi" w:hAnsiTheme="minorHAnsi" w:cstheme="minorHAnsi"/>
          <w:sz w:val="22"/>
          <w:szCs w:val="22"/>
        </w:rPr>
      </w:pPr>
    </w:p>
    <w:p w14:paraId="7533ABB2" w14:textId="77777777" w:rsidR="00053413" w:rsidRPr="00E73B6A" w:rsidRDefault="00053413" w:rsidP="00053413">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(6)</w:t>
      </w:r>
      <w:r w:rsidRPr="00E73B6A">
        <w:rPr>
          <w:rFonts w:asciiTheme="minorHAnsi" w:hAnsiTheme="minorHAnsi" w:cstheme="minorHAnsi"/>
          <w:sz w:val="22"/>
          <w:szCs w:val="22"/>
        </w:rPr>
        <w:tab/>
        <w:t>Gegebenenfalls durchgeführte Leistungen (z.B. Operationen oder aufwändige diagnostische oder therapeutische Leistungen) sind hier aufzuführen.</w:t>
      </w:r>
    </w:p>
    <w:p w14:paraId="5A4ECE7D" w14:textId="77777777" w:rsidR="00053413" w:rsidRPr="00E73B6A" w:rsidRDefault="00053413" w:rsidP="00053413">
      <w:pPr>
        <w:ind w:left="705" w:hanging="705"/>
        <w:jc w:val="both"/>
        <w:rPr>
          <w:rFonts w:asciiTheme="minorHAnsi" w:hAnsiTheme="minorHAnsi" w:cstheme="minorHAnsi"/>
          <w:sz w:val="22"/>
          <w:szCs w:val="22"/>
        </w:rPr>
      </w:pPr>
    </w:p>
    <w:p w14:paraId="1C5470F2" w14:textId="77777777" w:rsidR="00053413" w:rsidRPr="00E73B6A" w:rsidRDefault="00053413" w:rsidP="00053413">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(7)</w:t>
      </w:r>
      <w:r w:rsidRPr="00E73B6A">
        <w:rPr>
          <w:rFonts w:asciiTheme="minorHAnsi" w:hAnsiTheme="minorHAnsi" w:cstheme="minorHAnsi"/>
          <w:sz w:val="22"/>
          <w:szCs w:val="22"/>
        </w:rPr>
        <w:tab/>
        <w:t>Da eventuell erfolgte Nebendiagnosen die genaue Einstufung Ihrer Behandlung beeinflussen können, sind diese ebenfalls hier aufzuführen.</w:t>
      </w:r>
    </w:p>
    <w:p w14:paraId="6E7DBE17" w14:textId="77777777" w:rsidR="00053413" w:rsidRPr="00E73B6A" w:rsidRDefault="00053413" w:rsidP="00053413">
      <w:pPr>
        <w:ind w:left="705" w:hanging="705"/>
        <w:jc w:val="both"/>
        <w:rPr>
          <w:rFonts w:asciiTheme="minorHAnsi" w:hAnsiTheme="minorHAnsi" w:cstheme="minorHAnsi"/>
          <w:i/>
          <w:sz w:val="22"/>
          <w:szCs w:val="22"/>
        </w:rPr>
      </w:pPr>
    </w:p>
    <w:p w14:paraId="68F271D0" w14:textId="77777777" w:rsidR="00053413" w:rsidRPr="00E73B6A" w:rsidRDefault="00053413" w:rsidP="00053413">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(8)</w:t>
      </w:r>
      <w:r w:rsidRPr="00E73B6A">
        <w:rPr>
          <w:rFonts w:asciiTheme="minorHAnsi" w:hAnsiTheme="minorHAnsi" w:cstheme="minorHAnsi"/>
          <w:sz w:val="22"/>
          <w:szCs w:val="22"/>
        </w:rPr>
        <w:tab/>
        <w:t xml:space="preserve">Dies ist </w:t>
      </w:r>
      <w:r w:rsidRPr="001C7358">
        <w:rPr>
          <w:rFonts w:asciiTheme="minorHAnsi" w:hAnsiTheme="minorHAnsi" w:cstheme="minorHAnsi"/>
          <w:sz w:val="22"/>
          <w:szCs w:val="22"/>
        </w:rPr>
        <w:t>d</w:t>
      </w:r>
      <w:r w:rsidR="00E73B6A" w:rsidRPr="001C7358">
        <w:rPr>
          <w:rFonts w:asciiTheme="minorHAnsi" w:hAnsiTheme="minorHAnsi" w:cstheme="minorHAnsi"/>
          <w:sz w:val="22"/>
          <w:szCs w:val="22"/>
        </w:rPr>
        <w:t xml:space="preserve">ie </w:t>
      </w:r>
      <w:r w:rsidRPr="00E73B6A">
        <w:rPr>
          <w:rFonts w:asciiTheme="minorHAnsi" w:hAnsiTheme="minorHAnsi" w:cstheme="minorHAnsi"/>
          <w:sz w:val="22"/>
          <w:szCs w:val="22"/>
        </w:rPr>
        <w:t xml:space="preserve">offizielle DRG laut aktuellem </w:t>
      </w:r>
      <w:proofErr w:type="spellStart"/>
      <w:r w:rsidRPr="00E73B6A">
        <w:rPr>
          <w:rFonts w:asciiTheme="minorHAnsi" w:hAnsiTheme="minorHAnsi" w:cstheme="minorHAnsi"/>
          <w:sz w:val="22"/>
          <w:szCs w:val="22"/>
        </w:rPr>
        <w:t>Fallpauschalenkatalog</w:t>
      </w:r>
      <w:proofErr w:type="spellEnd"/>
      <w:r w:rsidRPr="00E73B6A">
        <w:rPr>
          <w:rFonts w:asciiTheme="minorHAnsi" w:hAnsiTheme="minorHAnsi" w:cstheme="minorHAnsi"/>
          <w:sz w:val="22"/>
          <w:szCs w:val="22"/>
        </w:rPr>
        <w:t>.</w:t>
      </w:r>
    </w:p>
    <w:p w14:paraId="38052356" w14:textId="77777777" w:rsidR="00053413" w:rsidRPr="00E73B6A" w:rsidRDefault="00053413" w:rsidP="00053413">
      <w:pPr>
        <w:ind w:left="705" w:hanging="705"/>
        <w:jc w:val="both"/>
        <w:rPr>
          <w:rFonts w:asciiTheme="minorHAnsi" w:hAnsiTheme="minorHAnsi" w:cstheme="minorHAnsi"/>
          <w:sz w:val="22"/>
          <w:szCs w:val="22"/>
        </w:rPr>
      </w:pPr>
    </w:p>
    <w:p w14:paraId="38296DDD" w14:textId="77777777" w:rsidR="00053413" w:rsidRPr="00E73B6A" w:rsidRDefault="00053413" w:rsidP="00053413">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(9)</w:t>
      </w:r>
      <w:r w:rsidRPr="00E73B6A">
        <w:rPr>
          <w:rFonts w:asciiTheme="minorHAnsi" w:hAnsiTheme="minorHAnsi" w:cstheme="minorHAnsi"/>
          <w:sz w:val="22"/>
          <w:szCs w:val="22"/>
        </w:rPr>
        <w:tab/>
        <w:t xml:space="preserve">Hier wird der offizielle Wortlaut der abzurechnenden Fallpauschale laut aktuellem </w:t>
      </w:r>
      <w:proofErr w:type="spellStart"/>
      <w:r w:rsidRPr="00E73B6A">
        <w:rPr>
          <w:rFonts w:asciiTheme="minorHAnsi" w:hAnsiTheme="minorHAnsi" w:cstheme="minorHAnsi"/>
          <w:sz w:val="22"/>
          <w:szCs w:val="22"/>
        </w:rPr>
        <w:t>Fallpauschalenkatalog</w:t>
      </w:r>
      <w:proofErr w:type="spellEnd"/>
      <w:r w:rsidRPr="00E73B6A">
        <w:rPr>
          <w:rFonts w:asciiTheme="minorHAnsi" w:hAnsiTheme="minorHAnsi" w:cstheme="minorHAnsi"/>
          <w:sz w:val="22"/>
          <w:szCs w:val="22"/>
        </w:rPr>
        <w:t xml:space="preserve"> wiedergegeben.</w:t>
      </w:r>
    </w:p>
    <w:p w14:paraId="28688609" w14:textId="77777777" w:rsidR="00053413" w:rsidRPr="00E73B6A" w:rsidRDefault="00053413" w:rsidP="00053413">
      <w:pPr>
        <w:ind w:left="705" w:hanging="705"/>
        <w:jc w:val="both"/>
        <w:rPr>
          <w:rFonts w:asciiTheme="minorHAnsi" w:hAnsiTheme="minorHAnsi" w:cstheme="minorHAnsi"/>
          <w:sz w:val="22"/>
          <w:szCs w:val="22"/>
        </w:rPr>
      </w:pPr>
    </w:p>
    <w:p w14:paraId="4CEADD70" w14:textId="77777777" w:rsidR="00053413" w:rsidRPr="00E73B6A" w:rsidRDefault="00053413" w:rsidP="00053413">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(10)</w:t>
      </w:r>
      <w:r w:rsidRPr="00E73B6A">
        <w:rPr>
          <w:rFonts w:asciiTheme="minorHAnsi" w:hAnsiTheme="minorHAnsi" w:cstheme="minorHAnsi"/>
          <w:sz w:val="22"/>
          <w:szCs w:val="22"/>
        </w:rPr>
        <w:tab/>
        <w:t xml:space="preserve">Jede DRG ist im </w:t>
      </w:r>
      <w:proofErr w:type="spellStart"/>
      <w:r w:rsidRPr="00E73B6A">
        <w:rPr>
          <w:rFonts w:asciiTheme="minorHAnsi" w:hAnsiTheme="minorHAnsi" w:cstheme="minorHAnsi"/>
          <w:sz w:val="22"/>
          <w:szCs w:val="22"/>
        </w:rPr>
        <w:t>Fallpauschalenkatalog</w:t>
      </w:r>
      <w:proofErr w:type="spellEnd"/>
      <w:r w:rsidRPr="00E73B6A">
        <w:rPr>
          <w:rFonts w:asciiTheme="minorHAnsi" w:hAnsiTheme="minorHAnsi" w:cstheme="minorHAnsi"/>
          <w:sz w:val="22"/>
          <w:szCs w:val="22"/>
        </w:rPr>
        <w:t xml:space="preserve"> mit einer Bewertungsrelation, dem sogenannten Relativgewicht, versehen. Dieses Relativgewicht ist ein Kostengewicht und drückt den ökonomischen Aufwand im Vergleich zu einer Bezugsgröße (=1,0) aus. </w:t>
      </w:r>
    </w:p>
    <w:p w14:paraId="693DE72E" w14:textId="77777777" w:rsidR="00053413" w:rsidRPr="00E73B6A" w:rsidRDefault="00053413" w:rsidP="00053413">
      <w:pPr>
        <w:ind w:left="705" w:hanging="705"/>
        <w:jc w:val="both"/>
        <w:rPr>
          <w:rFonts w:asciiTheme="minorHAnsi" w:hAnsiTheme="minorHAnsi" w:cstheme="minorHAnsi"/>
          <w:sz w:val="22"/>
          <w:szCs w:val="22"/>
        </w:rPr>
      </w:pPr>
    </w:p>
    <w:p w14:paraId="06DAB338" w14:textId="77777777" w:rsidR="00053413" w:rsidRPr="00E73B6A" w:rsidRDefault="00053413" w:rsidP="00053413">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(11)</w:t>
      </w:r>
      <w:r w:rsidRPr="00E73B6A">
        <w:rPr>
          <w:rFonts w:asciiTheme="minorHAnsi" w:hAnsiTheme="minorHAnsi" w:cstheme="minorHAnsi"/>
          <w:sz w:val="22"/>
          <w:szCs w:val="22"/>
        </w:rPr>
        <w:tab/>
        <w:t>Der Landesbasisfallwert ist eine rechnerische Größe, der für das jeweilige Bundesland einheitlich vorgegeben wird und der Abrechnung der Fallpauschalen zugrunde gelegt werden muss.</w:t>
      </w:r>
    </w:p>
    <w:p w14:paraId="0F1A2737" w14:textId="77777777" w:rsidR="00053413" w:rsidRPr="00E73B6A" w:rsidRDefault="00053413" w:rsidP="00053413">
      <w:pPr>
        <w:ind w:left="705" w:hanging="705"/>
        <w:jc w:val="both"/>
        <w:rPr>
          <w:rFonts w:asciiTheme="minorHAnsi" w:hAnsiTheme="minorHAnsi" w:cstheme="minorHAnsi"/>
          <w:sz w:val="22"/>
          <w:szCs w:val="22"/>
        </w:rPr>
      </w:pPr>
    </w:p>
    <w:p w14:paraId="795F2179" w14:textId="77777777" w:rsidR="00053413" w:rsidRPr="00E73B6A" w:rsidRDefault="00053413" w:rsidP="00053413">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(12)</w:t>
      </w:r>
      <w:r w:rsidRPr="00E73B6A">
        <w:rPr>
          <w:rFonts w:asciiTheme="minorHAnsi" w:hAnsiTheme="minorHAnsi" w:cstheme="minorHAnsi"/>
          <w:sz w:val="22"/>
          <w:szCs w:val="22"/>
        </w:rPr>
        <w:tab/>
        <w:t>Das abzurechnende Entgelt ergibt sich aus einer Multiplikation der Bewertungsrelation (10) mit dem Landesbasisfallwert (11).</w:t>
      </w:r>
    </w:p>
    <w:p w14:paraId="51941D83" w14:textId="77777777" w:rsidR="00053413" w:rsidRPr="00E73B6A" w:rsidRDefault="00053413" w:rsidP="00053413">
      <w:pPr>
        <w:ind w:left="705" w:hanging="705"/>
        <w:jc w:val="both"/>
        <w:rPr>
          <w:rFonts w:asciiTheme="minorHAnsi" w:hAnsiTheme="minorHAnsi" w:cstheme="minorHAnsi"/>
          <w:sz w:val="22"/>
          <w:szCs w:val="22"/>
        </w:rPr>
      </w:pPr>
    </w:p>
    <w:p w14:paraId="3A3CFC7D" w14:textId="77777777" w:rsidR="00053413" w:rsidRPr="00E73B6A" w:rsidRDefault="00053413" w:rsidP="00053413">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(13)</w:t>
      </w:r>
      <w:r w:rsidRPr="00E73B6A">
        <w:rPr>
          <w:rFonts w:asciiTheme="minorHAnsi" w:hAnsiTheme="minorHAnsi" w:cstheme="minorHAnsi"/>
          <w:sz w:val="22"/>
          <w:szCs w:val="22"/>
        </w:rPr>
        <w:tab/>
        <w:t>Unterschreitet Ihre Verweildauer im Krankenhaus eine je DRG-Fallpauschale festgelegte untere Grenzverweildauer, so wird das abrechenbare Entgelt gemindert. Umgekehrt können weitere Entgelte abgerechnet werden, wenn Sie länger im Krankenhaus verbleiben und somit die obere Grenzverweildauer einer DRG-Fallpauschale überschreiten.</w:t>
      </w:r>
    </w:p>
    <w:p w14:paraId="50AF0F57" w14:textId="77777777" w:rsidR="00053413" w:rsidRPr="00E73B6A" w:rsidRDefault="00053413" w:rsidP="00053413">
      <w:pPr>
        <w:ind w:left="705" w:hanging="705"/>
        <w:jc w:val="both"/>
        <w:rPr>
          <w:rFonts w:asciiTheme="minorHAnsi" w:hAnsiTheme="minorHAnsi" w:cstheme="minorHAnsi"/>
          <w:sz w:val="22"/>
          <w:szCs w:val="22"/>
        </w:rPr>
      </w:pPr>
    </w:p>
    <w:p w14:paraId="66EC64D4" w14:textId="77777777" w:rsidR="00053413" w:rsidRPr="00E73B6A" w:rsidRDefault="00053413" w:rsidP="00053413">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(14)</w:t>
      </w:r>
      <w:r w:rsidRPr="00E73B6A">
        <w:rPr>
          <w:rFonts w:asciiTheme="minorHAnsi" w:hAnsiTheme="minorHAnsi" w:cstheme="minorHAnsi"/>
          <w:sz w:val="22"/>
          <w:szCs w:val="22"/>
        </w:rPr>
        <w:tab/>
        <w:t>Hier ist die jeweilige Grenzverweildauer der abzurechnenden DRG anzugeben, je nachdem, ob Sie kürzer (dann untere Grenzverweildauer) oder länger (dann obere Grenzverweildauer) im Krankenhaus verblieben sind.</w:t>
      </w:r>
    </w:p>
    <w:p w14:paraId="15E50C42" w14:textId="77777777" w:rsidR="00053413" w:rsidRPr="00E73B6A" w:rsidRDefault="00053413" w:rsidP="00053413">
      <w:pPr>
        <w:ind w:left="705" w:hanging="705"/>
        <w:jc w:val="both"/>
        <w:rPr>
          <w:rFonts w:asciiTheme="minorHAnsi" w:hAnsiTheme="minorHAnsi" w:cstheme="minorHAnsi"/>
          <w:sz w:val="22"/>
          <w:szCs w:val="22"/>
        </w:rPr>
      </w:pPr>
    </w:p>
    <w:p w14:paraId="0F140164" w14:textId="77777777" w:rsidR="00053413" w:rsidRPr="00E73B6A" w:rsidRDefault="00053413" w:rsidP="00053413">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(15)</w:t>
      </w:r>
      <w:r w:rsidRPr="00E73B6A">
        <w:rPr>
          <w:rFonts w:asciiTheme="minorHAnsi" w:hAnsiTheme="minorHAnsi" w:cstheme="minorHAnsi"/>
          <w:sz w:val="22"/>
          <w:szCs w:val="22"/>
        </w:rPr>
        <w:tab/>
        <w:t>Hier finden Sie die Anzahl der Tage, um die Sie die untere Grenzverweildauer unterschritten bzw. die obere Grenzverweildauer überschritten haben.</w:t>
      </w:r>
    </w:p>
    <w:p w14:paraId="0D8622C3" w14:textId="77777777" w:rsidR="00053413" w:rsidRPr="00E73B6A" w:rsidRDefault="00053413" w:rsidP="00053413">
      <w:pPr>
        <w:ind w:left="705" w:hanging="705"/>
        <w:jc w:val="both"/>
        <w:rPr>
          <w:rFonts w:asciiTheme="minorHAnsi" w:hAnsiTheme="minorHAnsi" w:cstheme="minorHAnsi"/>
          <w:sz w:val="22"/>
          <w:szCs w:val="22"/>
        </w:rPr>
      </w:pPr>
    </w:p>
    <w:p w14:paraId="6DF0469D" w14:textId="77777777" w:rsidR="00053413" w:rsidRPr="00E73B6A" w:rsidRDefault="00053413" w:rsidP="00053413">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(16)</w:t>
      </w:r>
      <w:r w:rsidRPr="00E73B6A">
        <w:rPr>
          <w:rFonts w:asciiTheme="minorHAnsi" w:hAnsiTheme="minorHAnsi" w:cstheme="minorHAnsi"/>
          <w:sz w:val="22"/>
          <w:szCs w:val="22"/>
        </w:rPr>
        <w:tab/>
        <w:t xml:space="preserve">Hier findet sich die jeweilige Bewertungsrelation je Tag der Über- oder Unterschreitung der Grenzverweildauer als Zu- oder Abschlag. Sie dient dem gleichen Zweck wie die unter (10) dargestellte Bewertungsrelation und ergibt sich, für jede DRG spezifisch, aus dem aktuellen </w:t>
      </w:r>
      <w:proofErr w:type="spellStart"/>
      <w:r w:rsidRPr="00E73B6A">
        <w:rPr>
          <w:rFonts w:asciiTheme="minorHAnsi" w:hAnsiTheme="minorHAnsi" w:cstheme="minorHAnsi"/>
          <w:sz w:val="22"/>
          <w:szCs w:val="22"/>
        </w:rPr>
        <w:t>Fallpauschalenkatalog</w:t>
      </w:r>
      <w:proofErr w:type="spellEnd"/>
      <w:r w:rsidRPr="00E73B6A">
        <w:rPr>
          <w:rFonts w:asciiTheme="minorHAnsi" w:hAnsiTheme="minorHAnsi" w:cstheme="minorHAnsi"/>
          <w:sz w:val="22"/>
          <w:szCs w:val="22"/>
        </w:rPr>
        <w:t>.</w:t>
      </w:r>
    </w:p>
    <w:p w14:paraId="35D1E295" w14:textId="77777777" w:rsidR="00053413" w:rsidRPr="00E73B6A" w:rsidRDefault="00053413" w:rsidP="00053413">
      <w:pPr>
        <w:ind w:left="705" w:hanging="705"/>
        <w:jc w:val="both"/>
        <w:rPr>
          <w:rFonts w:asciiTheme="minorHAnsi" w:hAnsiTheme="minorHAnsi" w:cstheme="minorHAnsi"/>
          <w:sz w:val="22"/>
          <w:szCs w:val="22"/>
        </w:rPr>
      </w:pPr>
    </w:p>
    <w:p w14:paraId="4FEE372F" w14:textId="77777777" w:rsidR="00053413" w:rsidRPr="00E73B6A" w:rsidRDefault="00053413" w:rsidP="00053413">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(17)</w:t>
      </w:r>
      <w:r w:rsidRPr="00E73B6A">
        <w:rPr>
          <w:rFonts w:asciiTheme="minorHAnsi" w:hAnsiTheme="minorHAnsi" w:cstheme="minorHAnsi"/>
          <w:sz w:val="22"/>
          <w:szCs w:val="22"/>
        </w:rPr>
        <w:tab/>
        <w:t>Die Multiplikation der Bewertungsrelation (16) mit den jeweiligen die Grenzverweildauer unter- bzw. überschreitenden Tagen (15) und dem Landesbasisfallwert (11) ergibt Ihren individuellen Ab- bzw. Zuschlag.</w:t>
      </w:r>
    </w:p>
    <w:p w14:paraId="00C7E3BD" w14:textId="77777777" w:rsidR="00053413" w:rsidRPr="00E73B6A" w:rsidRDefault="00053413" w:rsidP="00053413">
      <w:pPr>
        <w:ind w:left="705" w:hanging="705"/>
        <w:jc w:val="both"/>
        <w:rPr>
          <w:rFonts w:asciiTheme="minorHAnsi" w:hAnsiTheme="minorHAnsi" w:cstheme="minorHAnsi"/>
          <w:sz w:val="22"/>
          <w:szCs w:val="22"/>
        </w:rPr>
      </w:pPr>
    </w:p>
    <w:p w14:paraId="0F787F16" w14:textId="77777777" w:rsidR="00053413" w:rsidRPr="00E73B6A" w:rsidRDefault="00053413" w:rsidP="00053413">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(18)</w:t>
      </w:r>
      <w:r w:rsidRPr="00E73B6A">
        <w:rPr>
          <w:rFonts w:asciiTheme="minorHAnsi" w:hAnsiTheme="minorHAnsi" w:cstheme="minorHAnsi"/>
          <w:sz w:val="22"/>
          <w:szCs w:val="22"/>
        </w:rPr>
        <w:tab/>
        <w:t xml:space="preserve">Sind Sie im Laufe Ihrer Behandlung in ein anderes Krankenhaus verlegt worden, ist von dem Krankenhaus, aus dem Sie verlegt worden sind, grundsätzlich ein Abschlag vorzunehmen, wenn die im </w:t>
      </w:r>
      <w:proofErr w:type="spellStart"/>
      <w:r w:rsidRPr="00E73B6A">
        <w:rPr>
          <w:rFonts w:asciiTheme="minorHAnsi" w:hAnsiTheme="minorHAnsi" w:cstheme="minorHAnsi"/>
          <w:sz w:val="22"/>
          <w:szCs w:val="22"/>
        </w:rPr>
        <w:t>Fallpauschalenkatalog</w:t>
      </w:r>
      <w:proofErr w:type="spellEnd"/>
      <w:r w:rsidRPr="00E73B6A">
        <w:rPr>
          <w:rFonts w:asciiTheme="minorHAnsi" w:hAnsiTheme="minorHAnsi" w:cstheme="minorHAnsi"/>
          <w:sz w:val="22"/>
          <w:szCs w:val="22"/>
        </w:rPr>
        <w:t xml:space="preserve"> ausgewiesene mittlere Verweildauer unterschritten wird. Den gleichen Abschlag hat bei Unterschreitung der mittleren Verweildauer auch das aufnehmende Krankenhaus vorzunehmen.</w:t>
      </w:r>
    </w:p>
    <w:p w14:paraId="1CB03607" w14:textId="77777777" w:rsidR="00053413" w:rsidRPr="00E73B6A" w:rsidRDefault="00053413" w:rsidP="00053413">
      <w:pPr>
        <w:ind w:left="705" w:hanging="705"/>
        <w:jc w:val="both"/>
        <w:rPr>
          <w:rFonts w:asciiTheme="minorHAnsi" w:hAnsiTheme="minorHAnsi" w:cstheme="minorHAnsi"/>
          <w:sz w:val="22"/>
          <w:szCs w:val="22"/>
        </w:rPr>
      </w:pPr>
    </w:p>
    <w:p w14:paraId="2F157104" w14:textId="77777777" w:rsidR="00053413" w:rsidRPr="00E73B6A" w:rsidRDefault="00053413" w:rsidP="00053413">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(19)</w:t>
      </w:r>
      <w:r w:rsidRPr="00E73B6A">
        <w:rPr>
          <w:rFonts w:asciiTheme="minorHAnsi" w:hAnsiTheme="minorHAnsi" w:cstheme="minorHAnsi"/>
          <w:sz w:val="22"/>
          <w:szCs w:val="22"/>
        </w:rPr>
        <w:tab/>
        <w:t xml:space="preserve">Die im Falle eines Verlegungsabschlages einschlägige Bewertungsrelation ergibt sich bei der Versorgung in einer Hauptabteilung aus Spalte 11, bei belegärztlicher Versorgung aus Spalte 13 des </w:t>
      </w:r>
      <w:proofErr w:type="spellStart"/>
      <w:r w:rsidRPr="00E73B6A">
        <w:rPr>
          <w:rFonts w:asciiTheme="minorHAnsi" w:hAnsiTheme="minorHAnsi" w:cstheme="minorHAnsi"/>
          <w:sz w:val="22"/>
          <w:szCs w:val="22"/>
        </w:rPr>
        <w:t>Fallpauschalenkataloges</w:t>
      </w:r>
      <w:proofErr w:type="spellEnd"/>
      <w:r w:rsidRPr="00E73B6A">
        <w:rPr>
          <w:rFonts w:asciiTheme="minorHAnsi" w:hAnsiTheme="minorHAnsi" w:cstheme="minorHAnsi"/>
          <w:sz w:val="22"/>
          <w:szCs w:val="22"/>
        </w:rPr>
        <w:t xml:space="preserve"> der im Rahmen Ihrer Behandlung abzurechnenden DRG.</w:t>
      </w:r>
    </w:p>
    <w:p w14:paraId="649D66B4" w14:textId="77777777" w:rsidR="00053413" w:rsidRPr="00E73B6A" w:rsidRDefault="00053413" w:rsidP="00053413">
      <w:pPr>
        <w:ind w:left="705" w:hanging="705"/>
        <w:jc w:val="both"/>
        <w:rPr>
          <w:rFonts w:asciiTheme="minorHAnsi" w:hAnsiTheme="minorHAnsi" w:cstheme="minorHAnsi"/>
          <w:sz w:val="22"/>
          <w:szCs w:val="22"/>
        </w:rPr>
      </w:pPr>
    </w:p>
    <w:p w14:paraId="0579EB16" w14:textId="77777777" w:rsidR="00053413" w:rsidRPr="00E73B6A" w:rsidRDefault="00053413" w:rsidP="00053413">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(20)</w:t>
      </w:r>
      <w:r w:rsidRPr="00E73B6A">
        <w:rPr>
          <w:rFonts w:asciiTheme="minorHAnsi" w:hAnsiTheme="minorHAnsi" w:cstheme="minorHAnsi"/>
          <w:sz w:val="22"/>
          <w:szCs w:val="22"/>
        </w:rPr>
        <w:tab/>
        <w:t xml:space="preserve">Die Höhe des Abschlages je Tag ergibt sich durch Multiplikation des </w:t>
      </w:r>
      <w:r w:rsidR="004F3453" w:rsidRPr="00E73B6A">
        <w:rPr>
          <w:rFonts w:asciiTheme="minorHAnsi" w:hAnsiTheme="minorHAnsi" w:cstheme="minorHAnsi"/>
          <w:sz w:val="22"/>
          <w:szCs w:val="22"/>
        </w:rPr>
        <w:t>Landesb</w:t>
      </w:r>
      <w:r w:rsidRPr="00E73B6A">
        <w:rPr>
          <w:rFonts w:asciiTheme="minorHAnsi" w:hAnsiTheme="minorHAnsi" w:cstheme="minorHAnsi"/>
          <w:sz w:val="22"/>
          <w:szCs w:val="22"/>
        </w:rPr>
        <w:t>asisfallwerts (11) mit der Bewertungsrelation (19).</w:t>
      </w:r>
    </w:p>
    <w:p w14:paraId="313C6523" w14:textId="77777777" w:rsidR="00053413" w:rsidRPr="00E73B6A" w:rsidRDefault="00053413" w:rsidP="00053413">
      <w:pPr>
        <w:ind w:left="705" w:hanging="705"/>
        <w:jc w:val="both"/>
        <w:rPr>
          <w:rFonts w:asciiTheme="minorHAnsi" w:hAnsiTheme="minorHAnsi" w:cstheme="minorHAnsi"/>
          <w:sz w:val="22"/>
          <w:szCs w:val="22"/>
        </w:rPr>
      </w:pPr>
    </w:p>
    <w:p w14:paraId="7500C7C1" w14:textId="77777777" w:rsidR="00053413" w:rsidRPr="00E73B6A" w:rsidRDefault="00053413" w:rsidP="00053413">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(21)</w:t>
      </w:r>
      <w:r w:rsidRPr="00E73B6A">
        <w:rPr>
          <w:rFonts w:asciiTheme="minorHAnsi" w:hAnsiTheme="minorHAnsi" w:cstheme="minorHAnsi"/>
          <w:sz w:val="22"/>
          <w:szCs w:val="22"/>
        </w:rPr>
        <w:tab/>
        <w:t>Die Zahl der Tage, für die ein Abschlag vorzunehmen ist</w:t>
      </w:r>
      <w:r w:rsidR="00D33E60" w:rsidRPr="00E73B6A">
        <w:rPr>
          <w:rFonts w:asciiTheme="minorHAnsi" w:hAnsiTheme="minorHAnsi" w:cstheme="minorHAnsi"/>
          <w:sz w:val="22"/>
          <w:szCs w:val="22"/>
        </w:rPr>
        <w:t>,</w:t>
      </w:r>
      <w:r w:rsidRPr="00E73B6A">
        <w:rPr>
          <w:rFonts w:asciiTheme="minorHAnsi" w:hAnsiTheme="minorHAnsi" w:cstheme="minorHAnsi"/>
          <w:sz w:val="22"/>
          <w:szCs w:val="22"/>
        </w:rPr>
        <w:t xml:space="preserve"> ergibt sich durch Abzug der Belegungstage insgesamt (also Ihrer tatsächlichen Verweildauer im Krankenhaus) von der kaufmännisch auf die nächste ganze Zahl gerundeten mittleren Verweildauer nach dem </w:t>
      </w:r>
      <w:proofErr w:type="spellStart"/>
      <w:r w:rsidRPr="00E73B6A">
        <w:rPr>
          <w:rFonts w:asciiTheme="minorHAnsi" w:hAnsiTheme="minorHAnsi" w:cstheme="minorHAnsi"/>
          <w:sz w:val="22"/>
          <w:szCs w:val="22"/>
        </w:rPr>
        <w:t>Fallpauschalenkatalog</w:t>
      </w:r>
      <w:proofErr w:type="spellEnd"/>
      <w:r w:rsidRPr="00E73B6A">
        <w:rPr>
          <w:rFonts w:asciiTheme="minorHAnsi" w:hAnsiTheme="minorHAnsi" w:cstheme="minorHAnsi"/>
          <w:sz w:val="22"/>
          <w:szCs w:val="22"/>
        </w:rPr>
        <w:t>.</w:t>
      </w:r>
    </w:p>
    <w:p w14:paraId="39FC215D" w14:textId="77777777" w:rsidR="00053413" w:rsidRPr="00E73B6A" w:rsidRDefault="00053413" w:rsidP="00053413">
      <w:pPr>
        <w:ind w:left="705" w:hanging="705"/>
        <w:jc w:val="both"/>
        <w:rPr>
          <w:rFonts w:asciiTheme="minorHAnsi" w:hAnsiTheme="minorHAnsi" w:cstheme="minorHAnsi"/>
          <w:sz w:val="22"/>
          <w:szCs w:val="22"/>
        </w:rPr>
      </w:pPr>
    </w:p>
    <w:p w14:paraId="1898B625" w14:textId="77777777" w:rsidR="00053413" w:rsidRDefault="00053413" w:rsidP="00053413">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(22)</w:t>
      </w:r>
      <w:r w:rsidRPr="00E73B6A">
        <w:rPr>
          <w:rFonts w:asciiTheme="minorHAnsi" w:hAnsiTheme="minorHAnsi" w:cstheme="minorHAnsi"/>
          <w:sz w:val="22"/>
          <w:szCs w:val="22"/>
        </w:rPr>
        <w:tab/>
        <w:t>Die für die Entwicklung und Pflege des deutschen DRG-Systems zuständigen Selbstverwaltungspartner auf der Bundesebene (GKV-Spitzenverband, PKV-Verband und Deutsche Krankenhausgesellschaft) haben Zusatzentgelte vereinbart, die das Krankenhaus ergänzend zu der DRG-Fallpauschale abrechnen kann. Diese Entgelte sind der Höhe nach für jedes Krankenhaus in Deutschland identisch. Welche Zusatzentgelte dies sind, ergibt sich aus der Anlage 2 in Verbindung mit der Anlage 5 zu</w:t>
      </w:r>
      <w:r w:rsidR="00045147" w:rsidRPr="00E73B6A">
        <w:rPr>
          <w:rFonts w:asciiTheme="minorHAnsi" w:hAnsiTheme="minorHAnsi" w:cstheme="minorHAnsi"/>
          <w:sz w:val="22"/>
          <w:szCs w:val="22"/>
        </w:rPr>
        <w:t xml:space="preserve">r </w:t>
      </w:r>
      <w:proofErr w:type="spellStart"/>
      <w:r w:rsidR="004F3453" w:rsidRPr="00E73B6A">
        <w:rPr>
          <w:rFonts w:asciiTheme="minorHAnsi" w:hAnsiTheme="minorHAnsi" w:cstheme="minorHAnsi"/>
          <w:sz w:val="22"/>
          <w:szCs w:val="22"/>
        </w:rPr>
        <w:t>Fallpauschalenvereinbarung</w:t>
      </w:r>
      <w:proofErr w:type="spellEnd"/>
      <w:r w:rsidR="004F3453" w:rsidRPr="00E73B6A">
        <w:rPr>
          <w:rFonts w:asciiTheme="minorHAnsi" w:hAnsiTheme="minorHAnsi" w:cstheme="minorHAnsi"/>
          <w:sz w:val="22"/>
          <w:szCs w:val="22"/>
        </w:rPr>
        <w:t xml:space="preserve"> </w:t>
      </w:r>
      <w:r w:rsidR="00610977" w:rsidRPr="00E73B6A">
        <w:rPr>
          <w:rFonts w:asciiTheme="minorHAnsi" w:hAnsiTheme="minorHAnsi" w:cstheme="minorHAnsi"/>
          <w:color w:val="000000" w:themeColor="text1"/>
          <w:sz w:val="22"/>
          <w:szCs w:val="22"/>
        </w:rPr>
        <w:t>2024</w:t>
      </w:r>
      <w:r w:rsidR="00615516" w:rsidRPr="00E73B6A">
        <w:rPr>
          <w:rFonts w:asciiTheme="minorHAnsi" w:hAnsiTheme="minorHAnsi" w:cstheme="minorHAnsi"/>
          <w:sz w:val="22"/>
          <w:szCs w:val="22"/>
        </w:rPr>
        <w:t xml:space="preserve"> (</w:t>
      </w:r>
      <w:r w:rsidR="004F3453" w:rsidRPr="00E73B6A">
        <w:rPr>
          <w:rFonts w:asciiTheme="minorHAnsi" w:hAnsiTheme="minorHAnsi" w:cstheme="minorHAnsi"/>
          <w:sz w:val="22"/>
          <w:szCs w:val="22"/>
        </w:rPr>
        <w:t>FPV 2024</w:t>
      </w:r>
      <w:r w:rsidR="00610977" w:rsidRPr="00E73B6A">
        <w:rPr>
          <w:rFonts w:asciiTheme="minorHAnsi" w:hAnsiTheme="minorHAnsi" w:cstheme="minorHAnsi"/>
          <w:color w:val="000000" w:themeColor="text1"/>
          <w:sz w:val="22"/>
          <w:szCs w:val="22"/>
        </w:rPr>
        <w:t>)</w:t>
      </w:r>
      <w:r w:rsidR="00105EA4" w:rsidRPr="00E73B6A">
        <w:rPr>
          <w:rFonts w:asciiTheme="minorHAnsi" w:hAnsiTheme="minorHAnsi" w:cstheme="minorHAnsi"/>
          <w:sz w:val="22"/>
          <w:szCs w:val="22"/>
        </w:rPr>
        <w:t>.</w:t>
      </w:r>
    </w:p>
    <w:p w14:paraId="35905640" w14:textId="77777777" w:rsidR="001C7358" w:rsidRPr="00E73B6A" w:rsidRDefault="001C7358" w:rsidP="00053413">
      <w:pPr>
        <w:ind w:left="705" w:hanging="705"/>
        <w:jc w:val="both"/>
        <w:rPr>
          <w:rFonts w:asciiTheme="minorHAnsi" w:hAnsiTheme="minorHAnsi" w:cstheme="minorHAnsi"/>
          <w:sz w:val="22"/>
          <w:szCs w:val="22"/>
        </w:rPr>
      </w:pPr>
    </w:p>
    <w:p w14:paraId="7D49A08D" w14:textId="77777777" w:rsidR="00053413" w:rsidRPr="00E73B6A" w:rsidRDefault="00053413" w:rsidP="00053413">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ab/>
        <w:t xml:space="preserve">Aufgeführt </w:t>
      </w:r>
      <w:proofErr w:type="gramStart"/>
      <w:r w:rsidRPr="00E73B6A">
        <w:rPr>
          <w:rFonts w:asciiTheme="minorHAnsi" w:hAnsiTheme="minorHAnsi" w:cstheme="minorHAnsi"/>
          <w:sz w:val="22"/>
          <w:szCs w:val="22"/>
        </w:rPr>
        <w:t>w</w:t>
      </w:r>
      <w:r w:rsidR="00116DF1" w:rsidRPr="00E73B6A">
        <w:rPr>
          <w:rFonts w:asciiTheme="minorHAnsi" w:hAnsiTheme="minorHAnsi" w:cstheme="minorHAnsi"/>
          <w:sz w:val="22"/>
          <w:szCs w:val="22"/>
        </w:rPr>
        <w:t>e</w:t>
      </w:r>
      <w:r w:rsidRPr="00E73B6A">
        <w:rPr>
          <w:rFonts w:asciiTheme="minorHAnsi" w:hAnsiTheme="minorHAnsi" w:cstheme="minorHAnsi"/>
          <w:sz w:val="22"/>
          <w:szCs w:val="22"/>
        </w:rPr>
        <w:t>rd</w:t>
      </w:r>
      <w:r w:rsidR="00116DF1" w:rsidRPr="00E73B6A">
        <w:rPr>
          <w:rFonts w:asciiTheme="minorHAnsi" w:hAnsiTheme="minorHAnsi" w:cstheme="minorHAnsi"/>
          <w:sz w:val="22"/>
          <w:szCs w:val="22"/>
        </w:rPr>
        <w:t>en</w:t>
      </w:r>
      <w:proofErr w:type="gramEnd"/>
      <w:r w:rsidRPr="00E73B6A">
        <w:rPr>
          <w:rFonts w:asciiTheme="minorHAnsi" w:hAnsiTheme="minorHAnsi" w:cstheme="minorHAnsi"/>
          <w:sz w:val="22"/>
          <w:szCs w:val="22"/>
        </w:rPr>
        <w:t xml:space="preserve"> der jeweilige Schlüssel, die genaue Bezeichnung sowie der abzurechnende Betrag des Zusatzentgelts.</w:t>
      </w:r>
    </w:p>
    <w:p w14:paraId="0CA1301F" w14:textId="77777777" w:rsidR="00053413" w:rsidRPr="00E73B6A" w:rsidRDefault="00053413" w:rsidP="00053413">
      <w:pPr>
        <w:ind w:left="705" w:hanging="705"/>
        <w:jc w:val="both"/>
        <w:rPr>
          <w:rFonts w:asciiTheme="minorHAnsi" w:hAnsiTheme="minorHAnsi" w:cstheme="minorHAnsi"/>
          <w:sz w:val="22"/>
          <w:szCs w:val="22"/>
        </w:rPr>
      </w:pPr>
    </w:p>
    <w:p w14:paraId="1EBFC225" w14:textId="77777777" w:rsidR="00053413" w:rsidRPr="00E73B6A" w:rsidRDefault="00053413" w:rsidP="00053413">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ab/>
        <w:t>Daneben können auf der Grundlage der Anlage 4 in Verbindung mit der Anlage 6 zu</w:t>
      </w:r>
      <w:r w:rsidR="00045147" w:rsidRPr="00E73B6A">
        <w:rPr>
          <w:rFonts w:asciiTheme="minorHAnsi" w:hAnsiTheme="minorHAnsi" w:cstheme="minorHAnsi"/>
          <w:sz w:val="22"/>
          <w:szCs w:val="22"/>
        </w:rPr>
        <w:t>r</w:t>
      </w:r>
      <w:r w:rsidR="00116DF1" w:rsidRPr="00E73B6A">
        <w:rPr>
          <w:rFonts w:asciiTheme="minorHAnsi" w:hAnsiTheme="minorHAnsi" w:cstheme="minorHAnsi"/>
          <w:sz w:val="22"/>
          <w:szCs w:val="22"/>
        </w:rPr>
        <w:t xml:space="preserve"> </w:t>
      </w:r>
      <w:r w:rsidR="004F3453" w:rsidRPr="00E73B6A">
        <w:rPr>
          <w:rFonts w:asciiTheme="minorHAnsi" w:hAnsiTheme="minorHAnsi" w:cstheme="minorHAnsi"/>
          <w:sz w:val="22"/>
          <w:szCs w:val="22"/>
        </w:rPr>
        <w:t>FPV 2024</w:t>
      </w:r>
      <w:r w:rsidR="00927C0C" w:rsidRPr="00E73B6A">
        <w:rPr>
          <w:rFonts w:asciiTheme="minorHAnsi" w:hAnsiTheme="minorHAnsi" w:cstheme="minorHAnsi"/>
          <w:sz w:val="22"/>
          <w:szCs w:val="22"/>
        </w:rPr>
        <w:t xml:space="preserve"> </w:t>
      </w:r>
      <w:r w:rsidRPr="00E73B6A">
        <w:rPr>
          <w:rFonts w:asciiTheme="minorHAnsi" w:hAnsiTheme="minorHAnsi" w:cstheme="minorHAnsi"/>
          <w:sz w:val="22"/>
          <w:szCs w:val="22"/>
        </w:rPr>
        <w:t xml:space="preserve">krankenhausindividuelle Zusatzentgelte abgerechnet werden. Schlüssel und Bezeichnung können den entsprechenden Anlagen zur </w:t>
      </w:r>
      <w:proofErr w:type="spellStart"/>
      <w:r w:rsidRPr="00E73B6A">
        <w:rPr>
          <w:rFonts w:asciiTheme="minorHAnsi" w:hAnsiTheme="minorHAnsi" w:cstheme="minorHAnsi"/>
          <w:sz w:val="22"/>
          <w:szCs w:val="22"/>
        </w:rPr>
        <w:t>Fallpauschalenvereinbarung</w:t>
      </w:r>
      <w:proofErr w:type="spellEnd"/>
      <w:r w:rsidRPr="00E73B6A">
        <w:rPr>
          <w:rFonts w:asciiTheme="minorHAnsi" w:hAnsiTheme="minorHAnsi" w:cstheme="minorHAnsi"/>
          <w:sz w:val="22"/>
          <w:szCs w:val="22"/>
        </w:rPr>
        <w:t xml:space="preserve"> entnommen werden. Der abzurechnende Betrag wird vom Krankenhaus individuell mit den Kostenträgern vereinbart.</w:t>
      </w:r>
    </w:p>
    <w:p w14:paraId="3D87D7B7" w14:textId="77777777" w:rsidR="00053413" w:rsidRPr="00E73B6A" w:rsidRDefault="00053413" w:rsidP="00053413">
      <w:pPr>
        <w:ind w:left="705" w:hanging="705"/>
        <w:jc w:val="both"/>
        <w:rPr>
          <w:rFonts w:asciiTheme="minorHAnsi" w:hAnsiTheme="minorHAnsi" w:cstheme="minorHAnsi"/>
          <w:sz w:val="22"/>
          <w:szCs w:val="22"/>
        </w:rPr>
      </w:pPr>
    </w:p>
    <w:p w14:paraId="1F6B4BE4" w14:textId="77777777" w:rsidR="00053413" w:rsidRPr="00E73B6A" w:rsidRDefault="00053413" w:rsidP="00053413">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(23)</w:t>
      </w:r>
      <w:r w:rsidRPr="00E73B6A">
        <w:rPr>
          <w:rFonts w:asciiTheme="minorHAnsi" w:hAnsiTheme="minorHAnsi" w:cstheme="minorHAnsi"/>
          <w:sz w:val="22"/>
          <w:szCs w:val="22"/>
        </w:rPr>
        <w:tab/>
        <w:t xml:space="preserve">Durch das Krankenhaus können Leistungen erbracht worden sein, deren Zuordnung zu den Fallpauschalen und Zusatzentgelten aus den Entgeltkatalogen nach § 7 </w:t>
      </w:r>
      <w:r w:rsidR="007968E0" w:rsidRPr="00E73B6A">
        <w:rPr>
          <w:rFonts w:asciiTheme="minorHAnsi" w:hAnsiTheme="minorHAnsi" w:cstheme="minorHAnsi"/>
          <w:sz w:val="22"/>
          <w:szCs w:val="22"/>
        </w:rPr>
        <w:t>Abs</w:t>
      </w:r>
      <w:r w:rsidR="0091527F" w:rsidRPr="00E73B6A">
        <w:rPr>
          <w:rFonts w:asciiTheme="minorHAnsi" w:hAnsiTheme="minorHAnsi" w:cstheme="minorHAnsi"/>
          <w:sz w:val="22"/>
          <w:szCs w:val="22"/>
        </w:rPr>
        <w:t>atz</w:t>
      </w:r>
      <w:r w:rsidR="007968E0" w:rsidRPr="00E73B6A">
        <w:rPr>
          <w:rFonts w:asciiTheme="minorHAnsi" w:hAnsiTheme="minorHAnsi" w:cstheme="minorHAnsi"/>
          <w:sz w:val="22"/>
          <w:szCs w:val="22"/>
        </w:rPr>
        <w:t xml:space="preserve"> 1 </w:t>
      </w:r>
      <w:r w:rsidRPr="00E73B6A">
        <w:rPr>
          <w:rFonts w:asciiTheme="minorHAnsi" w:hAnsiTheme="minorHAnsi" w:cstheme="minorHAnsi"/>
          <w:sz w:val="22"/>
          <w:szCs w:val="22"/>
        </w:rPr>
        <w:t xml:space="preserve">Satz 1 Nr. 1 und 2 </w:t>
      </w:r>
      <w:proofErr w:type="spellStart"/>
      <w:r w:rsidRPr="00E73B6A">
        <w:rPr>
          <w:rFonts w:asciiTheme="minorHAnsi" w:hAnsiTheme="minorHAnsi" w:cstheme="minorHAnsi"/>
          <w:sz w:val="22"/>
          <w:szCs w:val="22"/>
        </w:rPr>
        <w:t>KHEntgG</w:t>
      </w:r>
      <w:proofErr w:type="spellEnd"/>
      <w:r w:rsidRPr="00E73B6A">
        <w:rPr>
          <w:rFonts w:asciiTheme="minorHAnsi" w:hAnsiTheme="minorHAnsi" w:cstheme="minorHAnsi"/>
          <w:sz w:val="22"/>
          <w:szCs w:val="22"/>
        </w:rPr>
        <w:t xml:space="preserve"> zwar möglich ist, diese aber keine sachgerechte Vergütung gewährleisten. In eng begrenzten Ausnahmefällen kann das Krankenhaus gemäß § 6 Abs</w:t>
      </w:r>
      <w:r w:rsidR="0091527F" w:rsidRPr="00E73B6A">
        <w:rPr>
          <w:rFonts w:asciiTheme="minorHAnsi" w:hAnsiTheme="minorHAnsi" w:cstheme="minorHAnsi"/>
          <w:sz w:val="22"/>
          <w:szCs w:val="22"/>
        </w:rPr>
        <w:t>atz</w:t>
      </w:r>
      <w:r w:rsidRPr="00E73B6A">
        <w:rPr>
          <w:rFonts w:asciiTheme="minorHAnsi" w:hAnsiTheme="minorHAnsi" w:cstheme="minorHAnsi"/>
          <w:sz w:val="22"/>
          <w:szCs w:val="22"/>
        </w:rPr>
        <w:t xml:space="preserve"> 2a </w:t>
      </w:r>
      <w:proofErr w:type="spellStart"/>
      <w:r w:rsidRPr="00E73B6A">
        <w:rPr>
          <w:rFonts w:asciiTheme="minorHAnsi" w:hAnsiTheme="minorHAnsi" w:cstheme="minorHAnsi"/>
          <w:sz w:val="22"/>
          <w:szCs w:val="22"/>
        </w:rPr>
        <w:t>KHEntgG</w:t>
      </w:r>
      <w:proofErr w:type="spellEnd"/>
      <w:r w:rsidRPr="00E73B6A">
        <w:rPr>
          <w:rFonts w:asciiTheme="minorHAnsi" w:hAnsiTheme="minorHAnsi" w:cstheme="minorHAnsi"/>
          <w:sz w:val="22"/>
          <w:szCs w:val="22"/>
        </w:rPr>
        <w:t xml:space="preserve"> daher für hochspezialisierte Leistungen mit den Kostenträgern gesonderte Zusatzentgelte vereinbaren. </w:t>
      </w:r>
    </w:p>
    <w:p w14:paraId="724B3D72" w14:textId="77777777" w:rsidR="00053413" w:rsidRPr="00E73B6A" w:rsidRDefault="00053413" w:rsidP="00053413">
      <w:pPr>
        <w:ind w:left="705" w:hanging="705"/>
        <w:jc w:val="both"/>
        <w:rPr>
          <w:rFonts w:asciiTheme="minorHAnsi" w:hAnsiTheme="minorHAnsi" w:cstheme="minorHAnsi"/>
          <w:sz w:val="22"/>
          <w:szCs w:val="22"/>
        </w:rPr>
      </w:pPr>
    </w:p>
    <w:p w14:paraId="4B813387" w14:textId="77777777" w:rsidR="00053413" w:rsidRPr="00E73B6A" w:rsidRDefault="00053413" w:rsidP="00053413">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ab/>
        <w:t>Die Ihnen gegenüber erbrachte jeweilige Leistung sowie das vereinbarte Zusatzentgelt werden hier aufgelistet.</w:t>
      </w:r>
    </w:p>
    <w:p w14:paraId="36A29849" w14:textId="77777777" w:rsidR="00053413" w:rsidRPr="00E73B6A" w:rsidRDefault="00053413" w:rsidP="00053413">
      <w:pPr>
        <w:ind w:left="705" w:hanging="705"/>
        <w:jc w:val="both"/>
        <w:rPr>
          <w:rFonts w:asciiTheme="minorHAnsi" w:hAnsiTheme="minorHAnsi" w:cstheme="minorHAnsi"/>
          <w:sz w:val="22"/>
          <w:szCs w:val="22"/>
        </w:rPr>
      </w:pPr>
    </w:p>
    <w:p w14:paraId="16B904FC" w14:textId="77777777" w:rsidR="00053413" w:rsidRPr="00E73B6A" w:rsidRDefault="00053413" w:rsidP="00053413">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(24)</w:t>
      </w:r>
      <w:r w:rsidRPr="00E73B6A">
        <w:rPr>
          <w:rFonts w:asciiTheme="minorHAnsi" w:hAnsiTheme="minorHAnsi" w:cstheme="minorHAnsi"/>
          <w:sz w:val="22"/>
          <w:szCs w:val="22"/>
        </w:rPr>
        <w:tab/>
        <w:t>Neue Untersuchungs- und Behandlungsmethoden (NUB), deren Vergütung noch nicht sachgerecht mit DRG-Fallpauschalen und Zusatzentgelten vorgenommen werden k</w:t>
      </w:r>
      <w:r w:rsidR="007968E0" w:rsidRPr="00E73B6A">
        <w:rPr>
          <w:rFonts w:asciiTheme="minorHAnsi" w:hAnsiTheme="minorHAnsi" w:cstheme="minorHAnsi"/>
          <w:sz w:val="22"/>
          <w:szCs w:val="22"/>
        </w:rPr>
        <w:t>ö</w:t>
      </w:r>
      <w:r w:rsidRPr="00E73B6A">
        <w:rPr>
          <w:rFonts w:asciiTheme="minorHAnsi" w:hAnsiTheme="minorHAnsi" w:cstheme="minorHAnsi"/>
          <w:sz w:val="22"/>
          <w:szCs w:val="22"/>
        </w:rPr>
        <w:t>nn</w:t>
      </w:r>
      <w:r w:rsidR="007968E0" w:rsidRPr="00E73B6A">
        <w:rPr>
          <w:rFonts w:asciiTheme="minorHAnsi" w:hAnsiTheme="minorHAnsi" w:cstheme="minorHAnsi"/>
          <w:sz w:val="22"/>
          <w:szCs w:val="22"/>
        </w:rPr>
        <w:t>en</w:t>
      </w:r>
      <w:r w:rsidRPr="00E73B6A">
        <w:rPr>
          <w:rFonts w:asciiTheme="minorHAnsi" w:hAnsiTheme="minorHAnsi" w:cstheme="minorHAnsi"/>
          <w:sz w:val="22"/>
          <w:szCs w:val="22"/>
        </w:rPr>
        <w:t>, sind gemäß § 6 Abs</w:t>
      </w:r>
      <w:r w:rsidR="0091527F" w:rsidRPr="00E73B6A">
        <w:rPr>
          <w:rFonts w:asciiTheme="minorHAnsi" w:hAnsiTheme="minorHAnsi" w:cstheme="minorHAnsi"/>
          <w:sz w:val="22"/>
          <w:szCs w:val="22"/>
        </w:rPr>
        <w:t>atz</w:t>
      </w:r>
      <w:r w:rsidRPr="00E73B6A">
        <w:rPr>
          <w:rFonts w:asciiTheme="minorHAnsi" w:hAnsiTheme="minorHAnsi" w:cstheme="minorHAnsi"/>
          <w:sz w:val="22"/>
          <w:szCs w:val="22"/>
        </w:rPr>
        <w:t xml:space="preserve"> 2 </w:t>
      </w:r>
      <w:proofErr w:type="spellStart"/>
      <w:r w:rsidRPr="00E73B6A">
        <w:rPr>
          <w:rFonts w:asciiTheme="minorHAnsi" w:hAnsiTheme="minorHAnsi" w:cstheme="minorHAnsi"/>
          <w:sz w:val="22"/>
          <w:szCs w:val="22"/>
        </w:rPr>
        <w:t>KHEntgG</w:t>
      </w:r>
      <w:proofErr w:type="spellEnd"/>
      <w:r w:rsidRPr="00E73B6A">
        <w:rPr>
          <w:rFonts w:asciiTheme="minorHAnsi" w:hAnsiTheme="minorHAnsi" w:cstheme="minorHAnsi"/>
          <w:sz w:val="22"/>
          <w:szCs w:val="22"/>
        </w:rPr>
        <w:t xml:space="preserve"> durch gesonderte Zusatzentgelte abzurechnen. Die Höhe der Entgelte wird zwischen dem Krankenhaus und den Kostenträgern vereinbart. </w:t>
      </w:r>
    </w:p>
    <w:p w14:paraId="5300F091" w14:textId="77777777" w:rsidR="00053413" w:rsidRPr="00E73B6A" w:rsidRDefault="00053413" w:rsidP="00053413">
      <w:pPr>
        <w:ind w:left="705" w:hanging="705"/>
        <w:jc w:val="both"/>
        <w:rPr>
          <w:rFonts w:asciiTheme="minorHAnsi" w:hAnsiTheme="minorHAnsi" w:cstheme="minorHAnsi"/>
          <w:sz w:val="22"/>
          <w:szCs w:val="22"/>
        </w:rPr>
      </w:pPr>
    </w:p>
    <w:p w14:paraId="6619CD48" w14:textId="77777777" w:rsidR="00053413" w:rsidRPr="00E73B6A" w:rsidRDefault="00053413" w:rsidP="00053413">
      <w:pPr>
        <w:ind w:left="705"/>
        <w:jc w:val="both"/>
        <w:rPr>
          <w:rFonts w:asciiTheme="minorHAnsi" w:hAnsiTheme="minorHAnsi" w:cstheme="minorHAnsi"/>
          <w:sz w:val="22"/>
          <w:szCs w:val="22"/>
        </w:rPr>
      </w:pPr>
      <w:r w:rsidRPr="00E73B6A">
        <w:rPr>
          <w:rFonts w:asciiTheme="minorHAnsi" w:hAnsiTheme="minorHAnsi" w:cstheme="minorHAnsi"/>
          <w:sz w:val="22"/>
          <w:szCs w:val="22"/>
        </w:rPr>
        <w:lastRenderedPageBreak/>
        <w:t xml:space="preserve">Die Ihnen </w:t>
      </w:r>
      <w:proofErr w:type="gramStart"/>
      <w:r w:rsidRPr="00E73B6A">
        <w:rPr>
          <w:rFonts w:asciiTheme="minorHAnsi" w:hAnsiTheme="minorHAnsi" w:cstheme="minorHAnsi"/>
          <w:sz w:val="22"/>
          <w:szCs w:val="22"/>
        </w:rPr>
        <w:t>gegenüber erbrachte Leistung</w:t>
      </w:r>
      <w:proofErr w:type="gramEnd"/>
      <w:r w:rsidRPr="00E73B6A">
        <w:rPr>
          <w:rFonts w:asciiTheme="minorHAnsi" w:hAnsiTheme="minorHAnsi" w:cstheme="minorHAnsi"/>
          <w:sz w:val="22"/>
          <w:szCs w:val="22"/>
        </w:rPr>
        <w:t xml:space="preserve"> und das entsprechende Zusatzentgelt werden hier aufgelistet.</w:t>
      </w:r>
    </w:p>
    <w:p w14:paraId="06E51E7F" w14:textId="77777777" w:rsidR="00053413" w:rsidRPr="00E73B6A" w:rsidRDefault="00053413" w:rsidP="00053413">
      <w:pPr>
        <w:ind w:left="705" w:hanging="705"/>
        <w:jc w:val="both"/>
        <w:rPr>
          <w:rFonts w:asciiTheme="minorHAnsi" w:hAnsiTheme="minorHAnsi" w:cstheme="minorHAnsi"/>
          <w:sz w:val="22"/>
          <w:szCs w:val="22"/>
        </w:rPr>
      </w:pPr>
    </w:p>
    <w:p w14:paraId="1ECFB1B9" w14:textId="77777777" w:rsidR="00D33E60" w:rsidRPr="00E73B6A" w:rsidRDefault="00053413" w:rsidP="00053413">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(25)</w:t>
      </w:r>
      <w:r w:rsidRPr="00E73B6A">
        <w:rPr>
          <w:rFonts w:asciiTheme="minorHAnsi" w:hAnsiTheme="minorHAnsi" w:cstheme="minorHAnsi"/>
          <w:sz w:val="22"/>
          <w:szCs w:val="22"/>
        </w:rPr>
        <w:tab/>
      </w:r>
      <w:r w:rsidR="004F598A" w:rsidRPr="00E73B6A">
        <w:rPr>
          <w:rFonts w:asciiTheme="minorHAnsi" w:hAnsiTheme="minorHAnsi" w:cstheme="minorHAnsi"/>
          <w:sz w:val="22"/>
          <w:szCs w:val="22"/>
        </w:rPr>
        <w:t>Zur Finanzierung der Kosten, die den Krankenhäusern für Testungen von Patientinnen und Patienten, die zur voll- oder teilstationären Krankenhausbehandlung in das Krankenhaus aufgenommen werden, auf eine Infektion mit dem Coronavirus SARS-CoV-2 entstehen,</w:t>
      </w:r>
      <w:r w:rsidR="00D33E60" w:rsidRPr="00E73B6A">
        <w:rPr>
          <w:rFonts w:asciiTheme="minorHAnsi" w:hAnsiTheme="minorHAnsi" w:cstheme="minorHAnsi"/>
          <w:sz w:val="22"/>
          <w:szCs w:val="22"/>
        </w:rPr>
        <w:t xml:space="preserve"> rechnet das Krankenhaus auf Grundlage der Vereinbaru</w:t>
      </w:r>
      <w:r w:rsidR="001A0425" w:rsidRPr="00E73B6A">
        <w:rPr>
          <w:rFonts w:asciiTheme="minorHAnsi" w:hAnsiTheme="minorHAnsi" w:cstheme="minorHAnsi"/>
          <w:sz w:val="22"/>
          <w:szCs w:val="22"/>
        </w:rPr>
        <w:t>n</w:t>
      </w:r>
      <w:r w:rsidR="00D33E60" w:rsidRPr="00E73B6A">
        <w:rPr>
          <w:rFonts w:asciiTheme="minorHAnsi" w:hAnsiTheme="minorHAnsi" w:cstheme="minorHAnsi"/>
          <w:sz w:val="22"/>
          <w:szCs w:val="22"/>
        </w:rPr>
        <w:t>g nach § 26 Abs</w:t>
      </w:r>
      <w:r w:rsidR="0091527F" w:rsidRPr="00E73B6A">
        <w:rPr>
          <w:rFonts w:asciiTheme="minorHAnsi" w:hAnsiTheme="minorHAnsi" w:cstheme="minorHAnsi"/>
          <w:sz w:val="22"/>
          <w:szCs w:val="22"/>
        </w:rPr>
        <w:t>atz</w:t>
      </w:r>
      <w:r w:rsidR="00D33E60" w:rsidRPr="00E73B6A">
        <w:rPr>
          <w:rFonts w:asciiTheme="minorHAnsi" w:hAnsiTheme="minorHAnsi" w:cstheme="minorHAnsi"/>
          <w:sz w:val="22"/>
          <w:szCs w:val="22"/>
        </w:rPr>
        <w:t xml:space="preserve"> 2 KHG folgende Zusatzentgelte ab:</w:t>
      </w:r>
    </w:p>
    <w:p w14:paraId="20E1D9E7" w14:textId="77777777" w:rsidR="00D33E60" w:rsidRPr="00E73B6A" w:rsidRDefault="00D33E60" w:rsidP="00053413">
      <w:pPr>
        <w:ind w:left="705" w:hanging="705"/>
        <w:jc w:val="both"/>
        <w:rPr>
          <w:rFonts w:asciiTheme="minorHAnsi" w:hAnsiTheme="minorHAnsi" w:cstheme="minorHAnsi"/>
          <w:sz w:val="22"/>
          <w:szCs w:val="22"/>
        </w:rPr>
      </w:pPr>
    </w:p>
    <w:p w14:paraId="137148A4" w14:textId="77777777" w:rsidR="00D33E60" w:rsidRPr="00E73B6A" w:rsidRDefault="001A0425" w:rsidP="002B5A81">
      <w:pPr>
        <w:numPr>
          <w:ilvl w:val="0"/>
          <w:numId w:val="14"/>
        </w:numPr>
        <w:jc w:val="both"/>
        <w:rPr>
          <w:rFonts w:asciiTheme="minorHAnsi" w:hAnsiTheme="minorHAnsi" w:cstheme="minorHAnsi"/>
          <w:sz w:val="22"/>
          <w:szCs w:val="22"/>
        </w:rPr>
      </w:pPr>
      <w:r w:rsidRPr="00E73B6A">
        <w:rPr>
          <w:rFonts w:asciiTheme="minorHAnsi" w:hAnsiTheme="minorHAnsi" w:cstheme="minorHAnsi"/>
          <w:sz w:val="22"/>
          <w:szCs w:val="22"/>
        </w:rPr>
        <w:t xml:space="preserve">Testung durch </w:t>
      </w:r>
      <w:proofErr w:type="spellStart"/>
      <w:r w:rsidRPr="00E73B6A">
        <w:rPr>
          <w:rFonts w:asciiTheme="minorHAnsi" w:hAnsiTheme="minorHAnsi" w:cstheme="minorHAnsi"/>
          <w:sz w:val="22"/>
          <w:szCs w:val="22"/>
        </w:rPr>
        <w:t>Nukleinsäurenachweis</w:t>
      </w:r>
      <w:proofErr w:type="spellEnd"/>
      <w:r w:rsidRPr="00E73B6A">
        <w:rPr>
          <w:rFonts w:asciiTheme="minorHAnsi" w:hAnsiTheme="minorHAnsi" w:cstheme="minorHAnsi"/>
          <w:sz w:val="22"/>
          <w:szCs w:val="22"/>
        </w:rPr>
        <w:t xml:space="preserve"> des Coronavirus SARS-CoV-2 mittels PCR</w:t>
      </w:r>
      <w:r w:rsidR="006B107D" w:rsidRPr="00E73B6A">
        <w:rPr>
          <w:rFonts w:asciiTheme="minorHAnsi" w:hAnsiTheme="minorHAnsi" w:cstheme="minorHAnsi"/>
          <w:sz w:val="22"/>
          <w:szCs w:val="22"/>
        </w:rPr>
        <w:t xml:space="preserve">, PoC-PCR oder weiterer Methoden der </w:t>
      </w:r>
      <w:proofErr w:type="spellStart"/>
      <w:r w:rsidR="006B107D" w:rsidRPr="00E73B6A">
        <w:rPr>
          <w:rFonts w:asciiTheme="minorHAnsi" w:hAnsiTheme="minorHAnsi" w:cstheme="minorHAnsi"/>
          <w:sz w:val="22"/>
          <w:szCs w:val="22"/>
        </w:rPr>
        <w:t>Nukleinsäureamplifikationstechnik</w:t>
      </w:r>
      <w:proofErr w:type="spellEnd"/>
      <w:r w:rsidRPr="00E73B6A">
        <w:rPr>
          <w:rFonts w:asciiTheme="minorHAnsi" w:hAnsiTheme="minorHAnsi" w:cstheme="minorHAnsi"/>
          <w:sz w:val="22"/>
          <w:szCs w:val="22"/>
        </w:rPr>
        <w:t xml:space="preserve"> bei Patientinnen und Patienten mit Aufnahmedatum ab dem</w:t>
      </w:r>
      <w:r w:rsidR="00B5741F" w:rsidRPr="00E73B6A">
        <w:rPr>
          <w:rFonts w:asciiTheme="minorHAnsi" w:hAnsiTheme="minorHAnsi" w:cstheme="minorHAnsi"/>
          <w:sz w:val="22"/>
          <w:szCs w:val="22"/>
        </w:rPr>
        <w:t xml:space="preserve"> </w:t>
      </w:r>
      <w:r w:rsidR="006B107D" w:rsidRPr="00E73B6A">
        <w:rPr>
          <w:rFonts w:asciiTheme="minorHAnsi" w:hAnsiTheme="minorHAnsi" w:cstheme="minorHAnsi"/>
          <w:color w:val="000000" w:themeColor="text1"/>
          <w:sz w:val="22"/>
          <w:szCs w:val="22"/>
        </w:rPr>
        <w:t>01.</w:t>
      </w:r>
      <w:r w:rsidR="00610977" w:rsidRPr="00E73B6A">
        <w:rPr>
          <w:rFonts w:asciiTheme="minorHAnsi" w:hAnsiTheme="minorHAnsi" w:cstheme="minorHAnsi"/>
          <w:color w:val="000000" w:themeColor="text1"/>
          <w:sz w:val="22"/>
          <w:szCs w:val="22"/>
        </w:rPr>
        <w:t>05</w:t>
      </w:r>
      <w:r w:rsidR="006B107D" w:rsidRPr="00E73B6A">
        <w:rPr>
          <w:rFonts w:asciiTheme="minorHAnsi" w:hAnsiTheme="minorHAnsi" w:cstheme="minorHAnsi"/>
          <w:color w:val="000000" w:themeColor="text1"/>
          <w:sz w:val="22"/>
          <w:szCs w:val="22"/>
        </w:rPr>
        <w:t>.202</w:t>
      </w:r>
      <w:r w:rsidR="00610977" w:rsidRPr="00E73B6A">
        <w:rPr>
          <w:rFonts w:asciiTheme="minorHAnsi" w:hAnsiTheme="minorHAnsi" w:cstheme="minorHAnsi"/>
          <w:color w:val="000000" w:themeColor="text1"/>
          <w:sz w:val="22"/>
          <w:szCs w:val="22"/>
        </w:rPr>
        <w:t>3</w:t>
      </w:r>
      <w:r w:rsidRPr="00E73B6A">
        <w:rPr>
          <w:rFonts w:asciiTheme="minorHAnsi" w:hAnsiTheme="minorHAnsi" w:cstheme="minorHAnsi"/>
          <w:color w:val="000000" w:themeColor="text1"/>
          <w:sz w:val="22"/>
          <w:szCs w:val="22"/>
        </w:rPr>
        <w:t xml:space="preserve">: </w:t>
      </w:r>
      <w:r w:rsidR="004E77C7" w:rsidRPr="00E73B6A">
        <w:rPr>
          <w:rFonts w:asciiTheme="minorHAnsi" w:hAnsiTheme="minorHAnsi" w:cstheme="minorHAnsi"/>
          <w:color w:val="000000" w:themeColor="text1"/>
          <w:sz w:val="22"/>
          <w:szCs w:val="22"/>
        </w:rPr>
        <w:sym w:font="Wingdings" w:char="F0F0"/>
      </w:r>
      <w:r w:rsidRPr="00E73B6A">
        <w:rPr>
          <w:rFonts w:asciiTheme="minorHAnsi" w:hAnsiTheme="minorHAnsi" w:cstheme="minorHAnsi"/>
          <w:color w:val="000000" w:themeColor="text1"/>
          <w:sz w:val="22"/>
          <w:szCs w:val="22"/>
        </w:rPr>
        <w:t xml:space="preserve"> </w:t>
      </w:r>
      <w:r w:rsidR="000F1EA9" w:rsidRPr="00E73B6A">
        <w:rPr>
          <w:rFonts w:asciiTheme="minorHAnsi" w:hAnsiTheme="minorHAnsi" w:cstheme="minorHAnsi"/>
          <w:color w:val="000000" w:themeColor="text1"/>
          <w:sz w:val="22"/>
          <w:szCs w:val="22"/>
        </w:rPr>
        <w:t>3</w:t>
      </w:r>
      <w:r w:rsidR="00610977" w:rsidRPr="00E73B6A">
        <w:rPr>
          <w:rFonts w:asciiTheme="minorHAnsi" w:hAnsiTheme="minorHAnsi" w:cstheme="minorHAnsi"/>
          <w:color w:val="000000" w:themeColor="text1"/>
          <w:sz w:val="22"/>
          <w:szCs w:val="22"/>
        </w:rPr>
        <w:t>0</w:t>
      </w:r>
      <w:r w:rsidR="000F1EA9" w:rsidRPr="00E73B6A">
        <w:rPr>
          <w:rFonts w:asciiTheme="minorHAnsi" w:hAnsiTheme="minorHAnsi" w:cstheme="minorHAnsi"/>
          <w:color w:val="000000" w:themeColor="text1"/>
          <w:sz w:val="22"/>
          <w:szCs w:val="22"/>
        </w:rPr>
        <w:t>,</w:t>
      </w:r>
      <w:r w:rsidR="00610977" w:rsidRPr="00E73B6A">
        <w:rPr>
          <w:rFonts w:asciiTheme="minorHAnsi" w:hAnsiTheme="minorHAnsi" w:cstheme="minorHAnsi"/>
          <w:color w:val="000000" w:themeColor="text1"/>
          <w:sz w:val="22"/>
          <w:szCs w:val="22"/>
        </w:rPr>
        <w:t>4</w:t>
      </w:r>
      <w:r w:rsidR="000F1EA9" w:rsidRPr="00E73B6A">
        <w:rPr>
          <w:rFonts w:asciiTheme="minorHAnsi" w:hAnsiTheme="minorHAnsi" w:cstheme="minorHAnsi"/>
          <w:color w:val="000000" w:themeColor="text1"/>
          <w:sz w:val="22"/>
          <w:szCs w:val="22"/>
        </w:rPr>
        <w:t>0</w:t>
      </w:r>
      <w:r w:rsidR="00B5741F" w:rsidRPr="00E73B6A">
        <w:rPr>
          <w:rFonts w:asciiTheme="minorHAnsi" w:hAnsiTheme="minorHAnsi" w:cstheme="minorHAnsi"/>
          <w:color w:val="000000" w:themeColor="text1"/>
          <w:sz w:val="22"/>
          <w:szCs w:val="22"/>
        </w:rPr>
        <w:t xml:space="preserve"> </w:t>
      </w:r>
      <w:r w:rsidRPr="00E73B6A">
        <w:rPr>
          <w:rFonts w:asciiTheme="minorHAnsi" w:hAnsiTheme="minorHAnsi" w:cstheme="minorHAnsi"/>
          <w:color w:val="000000" w:themeColor="text1"/>
          <w:sz w:val="22"/>
          <w:szCs w:val="22"/>
        </w:rPr>
        <w:t>€</w:t>
      </w:r>
      <w:r w:rsidR="00656B75" w:rsidRPr="00E73B6A">
        <w:rPr>
          <w:rFonts w:asciiTheme="minorHAnsi" w:hAnsiTheme="minorHAnsi" w:cstheme="minorHAnsi"/>
          <w:color w:val="000000" w:themeColor="text1"/>
          <w:sz w:val="22"/>
          <w:szCs w:val="22"/>
        </w:rPr>
        <w:t>,</w:t>
      </w:r>
    </w:p>
    <w:p w14:paraId="7BFC6742" w14:textId="77777777" w:rsidR="006B107D" w:rsidRPr="00E73B6A" w:rsidRDefault="006B107D" w:rsidP="006B107D">
      <w:pPr>
        <w:ind w:left="1425"/>
        <w:jc w:val="both"/>
        <w:rPr>
          <w:rFonts w:asciiTheme="minorHAnsi" w:hAnsiTheme="minorHAnsi" w:cstheme="minorHAnsi"/>
          <w:sz w:val="22"/>
          <w:szCs w:val="22"/>
        </w:rPr>
      </w:pPr>
    </w:p>
    <w:p w14:paraId="1D124B36" w14:textId="77777777" w:rsidR="006B107D" w:rsidRPr="00E73B6A" w:rsidRDefault="006B107D" w:rsidP="002B5A81">
      <w:pPr>
        <w:numPr>
          <w:ilvl w:val="0"/>
          <w:numId w:val="14"/>
        </w:numPr>
        <w:jc w:val="both"/>
        <w:rPr>
          <w:rFonts w:asciiTheme="minorHAnsi" w:hAnsiTheme="minorHAnsi" w:cstheme="minorHAnsi"/>
          <w:sz w:val="22"/>
          <w:szCs w:val="22"/>
        </w:rPr>
      </w:pPr>
      <w:r w:rsidRPr="00E73B6A">
        <w:rPr>
          <w:rFonts w:asciiTheme="minorHAnsi" w:hAnsiTheme="minorHAnsi" w:cstheme="minorHAnsi"/>
          <w:sz w:val="22"/>
          <w:szCs w:val="22"/>
        </w:rPr>
        <w:t xml:space="preserve">Labordiagnostik mittels Antigen-Test zum direkten Erregernachweis des Coronavirus SARS-CoV-2 bei Patientinnen und Patienten mit Aufnahmedatum ab dem 15.10.2020: </w:t>
      </w:r>
      <w:r w:rsidR="004E77C7" w:rsidRPr="00E73B6A">
        <w:rPr>
          <w:rFonts w:asciiTheme="minorHAnsi" w:hAnsiTheme="minorHAnsi" w:cstheme="minorHAnsi"/>
          <w:sz w:val="22"/>
          <w:szCs w:val="22"/>
        </w:rPr>
        <w:sym w:font="Wingdings" w:char="F0F0"/>
      </w:r>
      <w:r w:rsidRPr="00E73B6A">
        <w:rPr>
          <w:rFonts w:asciiTheme="minorHAnsi" w:hAnsiTheme="minorHAnsi" w:cstheme="minorHAnsi"/>
          <w:sz w:val="22"/>
          <w:szCs w:val="22"/>
        </w:rPr>
        <w:t xml:space="preserve"> 19,00 €</w:t>
      </w:r>
      <w:r w:rsidR="00656B75" w:rsidRPr="00E73B6A">
        <w:rPr>
          <w:rFonts w:asciiTheme="minorHAnsi" w:hAnsiTheme="minorHAnsi" w:cstheme="minorHAnsi"/>
          <w:sz w:val="22"/>
          <w:szCs w:val="22"/>
        </w:rPr>
        <w:t>,</w:t>
      </w:r>
    </w:p>
    <w:p w14:paraId="61DC1063" w14:textId="77777777" w:rsidR="001A0425" w:rsidRPr="00E73B6A" w:rsidRDefault="001A0425" w:rsidP="002B5A81">
      <w:pPr>
        <w:ind w:left="1425"/>
        <w:jc w:val="both"/>
        <w:rPr>
          <w:rFonts w:asciiTheme="minorHAnsi" w:hAnsiTheme="minorHAnsi" w:cstheme="minorHAnsi"/>
          <w:sz w:val="22"/>
          <w:szCs w:val="22"/>
        </w:rPr>
      </w:pPr>
    </w:p>
    <w:p w14:paraId="526D8187" w14:textId="77777777" w:rsidR="001A0425" w:rsidRPr="00E73B6A" w:rsidRDefault="001A0425" w:rsidP="002B5A81">
      <w:pPr>
        <w:numPr>
          <w:ilvl w:val="0"/>
          <w:numId w:val="14"/>
        </w:numPr>
        <w:jc w:val="both"/>
        <w:rPr>
          <w:rFonts w:asciiTheme="minorHAnsi" w:hAnsiTheme="minorHAnsi" w:cstheme="minorHAnsi"/>
          <w:sz w:val="22"/>
          <w:szCs w:val="22"/>
        </w:rPr>
      </w:pPr>
      <w:r w:rsidRPr="00E73B6A">
        <w:rPr>
          <w:rFonts w:asciiTheme="minorHAnsi" w:hAnsiTheme="minorHAnsi" w:cstheme="minorHAnsi"/>
          <w:sz w:val="22"/>
          <w:szCs w:val="22"/>
        </w:rPr>
        <w:t xml:space="preserve">Testungen mittels Antigen-Test </w:t>
      </w:r>
      <w:r w:rsidR="006B107D" w:rsidRPr="00E73B6A">
        <w:rPr>
          <w:rFonts w:asciiTheme="minorHAnsi" w:hAnsiTheme="minorHAnsi" w:cstheme="minorHAnsi"/>
          <w:sz w:val="22"/>
          <w:szCs w:val="22"/>
        </w:rPr>
        <w:t xml:space="preserve">zur patientennahen Anwendung durch Dritte </w:t>
      </w:r>
      <w:r w:rsidRPr="00E73B6A">
        <w:rPr>
          <w:rFonts w:asciiTheme="minorHAnsi" w:hAnsiTheme="minorHAnsi" w:cstheme="minorHAnsi"/>
          <w:sz w:val="22"/>
          <w:szCs w:val="22"/>
        </w:rPr>
        <w:t xml:space="preserve">zum direkten Erregernachweis des Coronavirus SARS-CoV-2 </w:t>
      </w:r>
      <w:r w:rsidR="006B107D" w:rsidRPr="00E73B6A">
        <w:rPr>
          <w:rFonts w:asciiTheme="minorHAnsi" w:hAnsiTheme="minorHAnsi" w:cstheme="minorHAnsi"/>
          <w:sz w:val="22"/>
          <w:szCs w:val="22"/>
        </w:rPr>
        <w:t xml:space="preserve">(PoC-Antigentest) </w:t>
      </w:r>
      <w:r w:rsidRPr="00E73B6A">
        <w:rPr>
          <w:rFonts w:asciiTheme="minorHAnsi" w:hAnsiTheme="minorHAnsi" w:cstheme="minorHAnsi"/>
          <w:sz w:val="22"/>
          <w:szCs w:val="22"/>
        </w:rPr>
        <w:t xml:space="preserve">bei Patientinnen und Patienten mit Aufnahmedatum ab dem </w:t>
      </w:r>
      <w:r w:rsidR="006B107D" w:rsidRPr="00E73B6A">
        <w:rPr>
          <w:rFonts w:asciiTheme="minorHAnsi" w:hAnsiTheme="minorHAnsi" w:cstheme="minorHAnsi"/>
          <w:sz w:val="22"/>
          <w:szCs w:val="22"/>
        </w:rPr>
        <w:t>01</w:t>
      </w:r>
      <w:r w:rsidRPr="00E73B6A">
        <w:rPr>
          <w:rFonts w:asciiTheme="minorHAnsi" w:hAnsiTheme="minorHAnsi" w:cstheme="minorHAnsi"/>
          <w:sz w:val="22"/>
          <w:szCs w:val="22"/>
        </w:rPr>
        <w:t>.</w:t>
      </w:r>
      <w:r w:rsidR="006B107D" w:rsidRPr="00E73B6A">
        <w:rPr>
          <w:rFonts w:asciiTheme="minorHAnsi" w:hAnsiTheme="minorHAnsi" w:cstheme="minorHAnsi"/>
          <w:sz w:val="22"/>
          <w:szCs w:val="22"/>
        </w:rPr>
        <w:t>08.</w:t>
      </w:r>
      <w:r w:rsidRPr="00E73B6A">
        <w:rPr>
          <w:rFonts w:asciiTheme="minorHAnsi" w:hAnsiTheme="minorHAnsi" w:cstheme="minorHAnsi"/>
          <w:sz w:val="22"/>
          <w:szCs w:val="22"/>
        </w:rPr>
        <w:t>202</w:t>
      </w:r>
      <w:r w:rsidR="006B107D" w:rsidRPr="00E73B6A">
        <w:rPr>
          <w:rFonts w:asciiTheme="minorHAnsi" w:hAnsiTheme="minorHAnsi" w:cstheme="minorHAnsi"/>
          <w:sz w:val="22"/>
          <w:szCs w:val="22"/>
        </w:rPr>
        <w:t>1</w:t>
      </w:r>
      <w:r w:rsidRPr="00E73B6A">
        <w:rPr>
          <w:rFonts w:asciiTheme="minorHAnsi" w:hAnsiTheme="minorHAnsi" w:cstheme="minorHAnsi"/>
          <w:sz w:val="22"/>
          <w:szCs w:val="22"/>
        </w:rPr>
        <w:t xml:space="preserve">: </w:t>
      </w:r>
      <w:bookmarkStart w:id="3" w:name="_Hlk122073047"/>
      <w:r w:rsidR="004E77C7" w:rsidRPr="00E73B6A">
        <w:rPr>
          <w:rFonts w:asciiTheme="minorHAnsi" w:hAnsiTheme="minorHAnsi" w:cstheme="minorHAnsi"/>
          <w:sz w:val="22"/>
          <w:szCs w:val="22"/>
        </w:rPr>
        <w:sym w:font="Wingdings" w:char="F0F0"/>
      </w:r>
      <w:r w:rsidRPr="00E73B6A">
        <w:rPr>
          <w:rFonts w:asciiTheme="minorHAnsi" w:hAnsiTheme="minorHAnsi" w:cstheme="minorHAnsi"/>
          <w:sz w:val="22"/>
          <w:szCs w:val="22"/>
        </w:rPr>
        <w:t xml:space="preserve"> 1</w:t>
      </w:r>
      <w:r w:rsidR="006B107D" w:rsidRPr="00E73B6A">
        <w:rPr>
          <w:rFonts w:asciiTheme="minorHAnsi" w:hAnsiTheme="minorHAnsi" w:cstheme="minorHAnsi"/>
          <w:sz w:val="22"/>
          <w:szCs w:val="22"/>
        </w:rPr>
        <w:t>1</w:t>
      </w:r>
      <w:r w:rsidRPr="00E73B6A">
        <w:rPr>
          <w:rFonts w:asciiTheme="minorHAnsi" w:hAnsiTheme="minorHAnsi" w:cstheme="minorHAnsi"/>
          <w:sz w:val="22"/>
          <w:szCs w:val="22"/>
        </w:rPr>
        <w:t>,</w:t>
      </w:r>
      <w:r w:rsidR="006B107D" w:rsidRPr="00E73B6A">
        <w:rPr>
          <w:rFonts w:asciiTheme="minorHAnsi" w:hAnsiTheme="minorHAnsi" w:cstheme="minorHAnsi"/>
          <w:sz w:val="22"/>
          <w:szCs w:val="22"/>
        </w:rPr>
        <w:t>5</w:t>
      </w:r>
      <w:r w:rsidRPr="00E73B6A">
        <w:rPr>
          <w:rFonts w:asciiTheme="minorHAnsi" w:hAnsiTheme="minorHAnsi" w:cstheme="minorHAnsi"/>
          <w:sz w:val="22"/>
          <w:szCs w:val="22"/>
        </w:rPr>
        <w:t>0 €</w:t>
      </w:r>
      <w:r w:rsidR="002B5A81" w:rsidRPr="00E73B6A">
        <w:rPr>
          <w:rFonts w:asciiTheme="minorHAnsi" w:hAnsiTheme="minorHAnsi" w:cstheme="minorHAnsi"/>
          <w:sz w:val="22"/>
          <w:szCs w:val="22"/>
        </w:rPr>
        <w:t>.</w:t>
      </w:r>
      <w:bookmarkEnd w:id="3"/>
    </w:p>
    <w:p w14:paraId="4E0EF088" w14:textId="77777777" w:rsidR="000F1EA9" w:rsidRPr="00E73B6A" w:rsidRDefault="000F1EA9" w:rsidP="000F1EA9">
      <w:pPr>
        <w:pStyle w:val="Listenabsatz"/>
        <w:rPr>
          <w:rFonts w:asciiTheme="minorHAnsi" w:hAnsiTheme="minorHAnsi" w:cstheme="minorHAnsi"/>
          <w:sz w:val="22"/>
          <w:szCs w:val="22"/>
        </w:rPr>
      </w:pPr>
    </w:p>
    <w:p w14:paraId="2E2E7F1A" w14:textId="77777777" w:rsidR="000F1EA9" w:rsidRPr="00E73B6A" w:rsidRDefault="000F1EA9" w:rsidP="002B5A81">
      <w:pPr>
        <w:numPr>
          <w:ilvl w:val="0"/>
          <w:numId w:val="14"/>
        </w:numPr>
        <w:jc w:val="both"/>
        <w:rPr>
          <w:rFonts w:asciiTheme="minorHAnsi" w:hAnsiTheme="minorHAnsi" w:cstheme="minorHAnsi"/>
          <w:sz w:val="22"/>
          <w:szCs w:val="22"/>
        </w:rPr>
      </w:pPr>
      <w:r w:rsidRPr="00E73B6A">
        <w:rPr>
          <w:rFonts w:asciiTheme="minorHAnsi" w:hAnsiTheme="minorHAnsi" w:cstheme="minorHAnsi"/>
          <w:sz w:val="22"/>
          <w:szCs w:val="22"/>
        </w:rPr>
        <w:t xml:space="preserve">Testungen durch einen </w:t>
      </w:r>
      <w:proofErr w:type="spellStart"/>
      <w:r w:rsidRPr="00E73B6A">
        <w:rPr>
          <w:rFonts w:asciiTheme="minorHAnsi" w:hAnsiTheme="minorHAnsi" w:cstheme="minorHAnsi"/>
          <w:sz w:val="22"/>
          <w:szCs w:val="22"/>
        </w:rPr>
        <w:t>Nukleinsäurenachweis</w:t>
      </w:r>
      <w:proofErr w:type="spellEnd"/>
      <w:r w:rsidRPr="00E73B6A">
        <w:rPr>
          <w:rFonts w:asciiTheme="minorHAnsi" w:hAnsiTheme="minorHAnsi" w:cstheme="minorHAnsi"/>
          <w:sz w:val="22"/>
          <w:szCs w:val="22"/>
        </w:rPr>
        <w:t xml:space="preserve"> mittels Pooling-Verfahren (PCR oder weiterer Methoden der </w:t>
      </w:r>
      <w:proofErr w:type="spellStart"/>
      <w:r w:rsidRPr="00E73B6A">
        <w:rPr>
          <w:rFonts w:asciiTheme="minorHAnsi" w:hAnsiTheme="minorHAnsi" w:cstheme="minorHAnsi"/>
          <w:sz w:val="22"/>
          <w:szCs w:val="22"/>
        </w:rPr>
        <w:t>Nukleinsäureamplifikationstechnik</w:t>
      </w:r>
      <w:proofErr w:type="spellEnd"/>
      <w:r w:rsidRPr="00E73B6A">
        <w:rPr>
          <w:rFonts w:asciiTheme="minorHAnsi" w:hAnsiTheme="minorHAnsi" w:cstheme="minorHAnsi"/>
          <w:sz w:val="22"/>
          <w:szCs w:val="22"/>
        </w:rPr>
        <w:t xml:space="preserve">) bei Patientinnen oder Patienten mit Aufnahmedatum ab dem </w:t>
      </w:r>
      <w:r w:rsidRPr="00E73B6A">
        <w:rPr>
          <w:rFonts w:asciiTheme="minorHAnsi" w:hAnsiTheme="minorHAnsi" w:cstheme="minorHAnsi"/>
          <w:color w:val="000000" w:themeColor="text1"/>
          <w:sz w:val="22"/>
          <w:szCs w:val="22"/>
        </w:rPr>
        <w:t>01.0</w:t>
      </w:r>
      <w:r w:rsidR="00610977" w:rsidRPr="00E73B6A">
        <w:rPr>
          <w:rFonts w:asciiTheme="minorHAnsi" w:hAnsiTheme="minorHAnsi" w:cstheme="minorHAnsi"/>
          <w:color w:val="000000" w:themeColor="text1"/>
          <w:sz w:val="22"/>
          <w:szCs w:val="22"/>
        </w:rPr>
        <w:t>5</w:t>
      </w:r>
      <w:r w:rsidRPr="00E73B6A">
        <w:rPr>
          <w:rFonts w:asciiTheme="minorHAnsi" w:hAnsiTheme="minorHAnsi" w:cstheme="minorHAnsi"/>
          <w:color w:val="000000" w:themeColor="text1"/>
          <w:sz w:val="22"/>
          <w:szCs w:val="22"/>
        </w:rPr>
        <w:t>.202</w:t>
      </w:r>
      <w:r w:rsidR="00610977" w:rsidRPr="00E73B6A">
        <w:rPr>
          <w:rFonts w:asciiTheme="minorHAnsi" w:hAnsiTheme="minorHAnsi" w:cstheme="minorHAnsi"/>
          <w:color w:val="000000" w:themeColor="text1"/>
          <w:sz w:val="22"/>
          <w:szCs w:val="22"/>
        </w:rPr>
        <w:t>3</w:t>
      </w:r>
      <w:r w:rsidRPr="00E73B6A">
        <w:rPr>
          <w:rFonts w:asciiTheme="minorHAnsi" w:hAnsiTheme="minorHAnsi" w:cstheme="minorHAnsi"/>
          <w:sz w:val="22"/>
          <w:szCs w:val="22"/>
        </w:rPr>
        <w:t xml:space="preserve">: </w:t>
      </w:r>
    </w:p>
    <w:p w14:paraId="48CEDF49" w14:textId="77777777" w:rsidR="000F1EA9" w:rsidRPr="00E73B6A" w:rsidRDefault="000F1EA9" w:rsidP="000F1EA9">
      <w:pPr>
        <w:pStyle w:val="Listenabsatz"/>
        <w:rPr>
          <w:rFonts w:asciiTheme="minorHAnsi" w:hAnsiTheme="minorHAnsi" w:cstheme="minorHAnsi"/>
          <w:sz w:val="22"/>
          <w:szCs w:val="22"/>
        </w:rPr>
      </w:pPr>
    </w:p>
    <w:p w14:paraId="4358E15D" w14:textId="77777777" w:rsidR="000F1EA9" w:rsidRPr="00E73B6A" w:rsidRDefault="000F1EA9" w:rsidP="000F1EA9">
      <w:pPr>
        <w:numPr>
          <w:ilvl w:val="1"/>
          <w:numId w:val="14"/>
        </w:numPr>
        <w:jc w:val="both"/>
        <w:rPr>
          <w:rFonts w:asciiTheme="minorHAnsi" w:hAnsiTheme="minorHAnsi" w:cstheme="minorHAnsi"/>
          <w:sz w:val="22"/>
          <w:szCs w:val="22"/>
        </w:rPr>
      </w:pPr>
      <w:r w:rsidRPr="00E73B6A">
        <w:rPr>
          <w:rFonts w:asciiTheme="minorHAnsi" w:hAnsiTheme="minorHAnsi" w:cstheme="minorHAnsi"/>
          <w:sz w:val="22"/>
          <w:szCs w:val="22"/>
        </w:rPr>
        <w:t xml:space="preserve">bei Testungen im Pool mit insgesamt mehr als vier Proben und höchstens 10 Proben: </w:t>
      </w:r>
      <w:r w:rsidRPr="00E73B6A">
        <w:rPr>
          <w:rFonts w:asciiTheme="minorHAnsi" w:hAnsiTheme="minorHAnsi" w:cstheme="minorHAnsi"/>
          <w:sz w:val="22"/>
          <w:szCs w:val="22"/>
        </w:rPr>
        <w:sym w:font="Wingdings" w:char="F0F0"/>
      </w:r>
      <w:r w:rsidRPr="00E73B6A">
        <w:rPr>
          <w:rFonts w:asciiTheme="minorHAnsi" w:hAnsiTheme="minorHAnsi" w:cstheme="minorHAnsi"/>
          <w:sz w:val="22"/>
          <w:szCs w:val="22"/>
        </w:rPr>
        <w:t xml:space="preserve"> </w:t>
      </w:r>
      <w:r w:rsidR="00610977" w:rsidRPr="00E73B6A">
        <w:rPr>
          <w:rFonts w:asciiTheme="minorHAnsi" w:hAnsiTheme="minorHAnsi" w:cstheme="minorHAnsi"/>
          <w:color w:val="000000" w:themeColor="text1"/>
          <w:sz w:val="22"/>
          <w:szCs w:val="22"/>
        </w:rPr>
        <w:t>14,00</w:t>
      </w:r>
      <w:r w:rsidRPr="00E73B6A">
        <w:rPr>
          <w:rFonts w:asciiTheme="minorHAnsi" w:hAnsiTheme="minorHAnsi" w:cstheme="minorHAnsi"/>
          <w:color w:val="000000" w:themeColor="text1"/>
          <w:sz w:val="22"/>
          <w:szCs w:val="22"/>
        </w:rPr>
        <w:t xml:space="preserve"> €</w:t>
      </w:r>
      <w:r w:rsidR="00656B75" w:rsidRPr="00E73B6A">
        <w:rPr>
          <w:rFonts w:asciiTheme="minorHAnsi" w:hAnsiTheme="minorHAnsi" w:cstheme="minorHAnsi"/>
          <w:color w:val="000000" w:themeColor="text1"/>
          <w:sz w:val="22"/>
          <w:szCs w:val="22"/>
        </w:rPr>
        <w:t>,</w:t>
      </w:r>
    </w:p>
    <w:p w14:paraId="43CA9190" w14:textId="77777777" w:rsidR="000F1EA9" w:rsidRPr="00E73B6A" w:rsidRDefault="000F1EA9" w:rsidP="000F1EA9">
      <w:pPr>
        <w:numPr>
          <w:ilvl w:val="1"/>
          <w:numId w:val="14"/>
        </w:numPr>
        <w:jc w:val="both"/>
        <w:rPr>
          <w:rFonts w:asciiTheme="minorHAnsi" w:hAnsiTheme="minorHAnsi" w:cstheme="minorHAnsi"/>
          <w:sz w:val="22"/>
          <w:szCs w:val="22"/>
        </w:rPr>
      </w:pPr>
      <w:r w:rsidRPr="00E73B6A">
        <w:rPr>
          <w:rFonts w:asciiTheme="minorHAnsi" w:hAnsiTheme="minorHAnsi" w:cstheme="minorHAnsi"/>
          <w:sz w:val="22"/>
          <w:szCs w:val="22"/>
        </w:rPr>
        <w:t xml:space="preserve">bei Testungen im Pool mit insgesamt mehr als 10 Proben und höchstens 20 Proben: </w:t>
      </w:r>
      <w:r w:rsidRPr="00E73B6A">
        <w:rPr>
          <w:rFonts w:asciiTheme="minorHAnsi" w:hAnsiTheme="minorHAnsi" w:cstheme="minorHAnsi"/>
          <w:sz w:val="22"/>
          <w:szCs w:val="22"/>
        </w:rPr>
        <w:sym w:font="Wingdings" w:char="F0F0"/>
      </w:r>
      <w:r w:rsidRPr="00E73B6A">
        <w:rPr>
          <w:rFonts w:asciiTheme="minorHAnsi" w:hAnsiTheme="minorHAnsi" w:cstheme="minorHAnsi"/>
          <w:sz w:val="22"/>
          <w:szCs w:val="22"/>
        </w:rPr>
        <w:t xml:space="preserve"> </w:t>
      </w:r>
      <w:r w:rsidR="00610977" w:rsidRPr="00E73B6A">
        <w:rPr>
          <w:rFonts w:asciiTheme="minorHAnsi" w:hAnsiTheme="minorHAnsi" w:cstheme="minorHAnsi"/>
          <w:color w:val="000000" w:themeColor="text1"/>
          <w:sz w:val="22"/>
          <w:szCs w:val="22"/>
        </w:rPr>
        <w:t>13,00</w:t>
      </w:r>
      <w:r w:rsidRPr="00E73B6A">
        <w:rPr>
          <w:rFonts w:asciiTheme="minorHAnsi" w:hAnsiTheme="minorHAnsi" w:cstheme="minorHAnsi"/>
          <w:color w:val="000000" w:themeColor="text1"/>
          <w:sz w:val="22"/>
          <w:szCs w:val="22"/>
        </w:rPr>
        <w:t xml:space="preserve"> €</w:t>
      </w:r>
      <w:r w:rsidR="00656B75" w:rsidRPr="00E73B6A">
        <w:rPr>
          <w:rFonts w:asciiTheme="minorHAnsi" w:hAnsiTheme="minorHAnsi" w:cstheme="minorHAnsi"/>
          <w:color w:val="000000" w:themeColor="text1"/>
          <w:sz w:val="22"/>
          <w:szCs w:val="22"/>
        </w:rPr>
        <w:t>,</w:t>
      </w:r>
    </w:p>
    <w:p w14:paraId="4D3F26EA" w14:textId="77777777" w:rsidR="000F1EA9" w:rsidRPr="00E73B6A" w:rsidRDefault="000F1EA9" w:rsidP="000F1EA9">
      <w:pPr>
        <w:numPr>
          <w:ilvl w:val="1"/>
          <w:numId w:val="14"/>
        </w:numPr>
        <w:jc w:val="both"/>
        <w:rPr>
          <w:rFonts w:asciiTheme="minorHAnsi" w:hAnsiTheme="minorHAnsi" w:cstheme="minorHAnsi"/>
          <w:color w:val="000000" w:themeColor="text1"/>
          <w:sz w:val="22"/>
          <w:szCs w:val="22"/>
        </w:rPr>
      </w:pPr>
      <w:r w:rsidRPr="00E73B6A">
        <w:rPr>
          <w:rFonts w:asciiTheme="minorHAnsi" w:hAnsiTheme="minorHAnsi" w:cstheme="minorHAnsi"/>
          <w:sz w:val="22"/>
          <w:szCs w:val="22"/>
        </w:rPr>
        <w:t xml:space="preserve">bei Testungen im Pool mit insgesamt mehr als 20 Proben: </w:t>
      </w:r>
      <w:r w:rsidRPr="00E73B6A">
        <w:rPr>
          <w:rFonts w:asciiTheme="minorHAnsi" w:hAnsiTheme="minorHAnsi" w:cstheme="minorHAnsi"/>
          <w:sz w:val="22"/>
          <w:szCs w:val="22"/>
        </w:rPr>
        <w:sym w:font="Wingdings" w:char="F0F0"/>
      </w:r>
      <w:r w:rsidRPr="00E73B6A">
        <w:rPr>
          <w:rFonts w:asciiTheme="minorHAnsi" w:hAnsiTheme="minorHAnsi" w:cstheme="minorHAnsi"/>
          <w:sz w:val="22"/>
          <w:szCs w:val="22"/>
        </w:rPr>
        <w:t xml:space="preserve"> </w:t>
      </w:r>
      <w:r w:rsidRPr="00E73B6A">
        <w:rPr>
          <w:rFonts w:asciiTheme="minorHAnsi" w:hAnsiTheme="minorHAnsi" w:cstheme="minorHAnsi"/>
          <w:color w:val="000000" w:themeColor="text1"/>
          <w:sz w:val="22"/>
          <w:szCs w:val="22"/>
        </w:rPr>
        <w:t>12,</w:t>
      </w:r>
      <w:r w:rsidR="00610977" w:rsidRPr="00E73B6A">
        <w:rPr>
          <w:rFonts w:asciiTheme="minorHAnsi" w:hAnsiTheme="minorHAnsi" w:cstheme="minorHAnsi"/>
          <w:color w:val="000000" w:themeColor="text1"/>
          <w:sz w:val="22"/>
          <w:szCs w:val="22"/>
        </w:rPr>
        <w:t>0</w:t>
      </w:r>
      <w:r w:rsidRPr="00E73B6A">
        <w:rPr>
          <w:rFonts w:asciiTheme="minorHAnsi" w:hAnsiTheme="minorHAnsi" w:cstheme="minorHAnsi"/>
          <w:color w:val="000000" w:themeColor="text1"/>
          <w:sz w:val="22"/>
          <w:szCs w:val="22"/>
        </w:rPr>
        <w:t>0 €.</w:t>
      </w:r>
    </w:p>
    <w:p w14:paraId="0AC4C48A" w14:textId="77777777" w:rsidR="00F251A4" w:rsidRPr="00E73B6A" w:rsidRDefault="00F251A4" w:rsidP="00104A23">
      <w:pPr>
        <w:jc w:val="both"/>
        <w:rPr>
          <w:rFonts w:asciiTheme="minorHAnsi" w:hAnsiTheme="minorHAnsi" w:cstheme="minorHAnsi"/>
          <w:sz w:val="22"/>
          <w:szCs w:val="22"/>
        </w:rPr>
      </w:pPr>
    </w:p>
    <w:p w14:paraId="39B49A54" w14:textId="77777777" w:rsidR="00405572" w:rsidRPr="00E73B6A" w:rsidRDefault="00F251A4" w:rsidP="00053413">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(26)</w:t>
      </w:r>
      <w:r w:rsidRPr="00E73B6A">
        <w:rPr>
          <w:rFonts w:asciiTheme="minorHAnsi" w:hAnsiTheme="minorHAnsi" w:cstheme="minorHAnsi"/>
          <w:sz w:val="22"/>
          <w:szCs w:val="22"/>
        </w:rPr>
        <w:tab/>
      </w:r>
      <w:r w:rsidR="00D56E60" w:rsidRPr="00E73B6A">
        <w:rPr>
          <w:rFonts w:asciiTheme="minorHAnsi" w:hAnsiTheme="minorHAnsi" w:cstheme="minorHAnsi"/>
          <w:sz w:val="22"/>
          <w:szCs w:val="22"/>
        </w:rPr>
        <w:t xml:space="preserve">Zur Finanzierung der Pflegepersonalkosten für die unmittelbare Patientenversorgung auf bettenführenden Stationen ist gemäß § </w:t>
      </w:r>
      <w:r w:rsidR="001A5C58" w:rsidRPr="00E73B6A">
        <w:rPr>
          <w:rFonts w:asciiTheme="minorHAnsi" w:hAnsiTheme="minorHAnsi" w:cstheme="minorHAnsi"/>
          <w:sz w:val="22"/>
          <w:szCs w:val="22"/>
        </w:rPr>
        <w:t xml:space="preserve">7 Abs. 1 Nr. 6a i. V. m. § </w:t>
      </w:r>
      <w:r w:rsidR="00D56E60" w:rsidRPr="00E73B6A">
        <w:rPr>
          <w:rFonts w:asciiTheme="minorHAnsi" w:hAnsiTheme="minorHAnsi" w:cstheme="minorHAnsi"/>
          <w:sz w:val="22"/>
          <w:szCs w:val="22"/>
        </w:rPr>
        <w:t>6a Abs</w:t>
      </w:r>
      <w:r w:rsidR="0091527F" w:rsidRPr="00E73B6A">
        <w:rPr>
          <w:rFonts w:asciiTheme="minorHAnsi" w:hAnsiTheme="minorHAnsi" w:cstheme="minorHAnsi"/>
          <w:sz w:val="22"/>
          <w:szCs w:val="22"/>
        </w:rPr>
        <w:t>atz</w:t>
      </w:r>
      <w:r w:rsidR="00873E1A" w:rsidRPr="00E73B6A">
        <w:rPr>
          <w:rFonts w:asciiTheme="minorHAnsi" w:hAnsiTheme="minorHAnsi" w:cstheme="minorHAnsi"/>
          <w:sz w:val="22"/>
          <w:szCs w:val="22"/>
        </w:rPr>
        <w:t xml:space="preserve"> </w:t>
      </w:r>
      <w:r w:rsidR="00D56E60" w:rsidRPr="00E73B6A">
        <w:rPr>
          <w:rFonts w:asciiTheme="minorHAnsi" w:hAnsiTheme="minorHAnsi" w:cstheme="minorHAnsi"/>
          <w:sz w:val="22"/>
          <w:szCs w:val="22"/>
        </w:rPr>
        <w:t xml:space="preserve">1 Satz 1 </w:t>
      </w:r>
      <w:proofErr w:type="spellStart"/>
      <w:r w:rsidR="00D56E60" w:rsidRPr="00E73B6A">
        <w:rPr>
          <w:rFonts w:asciiTheme="minorHAnsi" w:hAnsiTheme="minorHAnsi" w:cstheme="minorHAnsi"/>
          <w:sz w:val="22"/>
          <w:szCs w:val="22"/>
        </w:rPr>
        <w:t>KHEntgG</w:t>
      </w:r>
      <w:proofErr w:type="spellEnd"/>
      <w:r w:rsidR="00D56E60" w:rsidRPr="00E73B6A">
        <w:rPr>
          <w:rFonts w:asciiTheme="minorHAnsi" w:hAnsiTheme="minorHAnsi" w:cstheme="minorHAnsi"/>
          <w:sz w:val="22"/>
          <w:szCs w:val="22"/>
        </w:rPr>
        <w:t xml:space="preserve"> ein krankenhausindividuelles Pflegebudget zu vereinbaren. Die Abzahlung dieses Pflegebudgets erfolgt über tagesbezogene Pflegentgelte.</w:t>
      </w:r>
      <w:r w:rsidR="004F7B1B" w:rsidRPr="00E73B6A">
        <w:rPr>
          <w:rFonts w:asciiTheme="minorHAnsi" w:hAnsiTheme="minorHAnsi" w:cstheme="minorHAnsi"/>
          <w:sz w:val="22"/>
          <w:szCs w:val="22"/>
        </w:rPr>
        <w:t xml:space="preserve"> Der Gesamtbetrag ergibt sich durch Multiplikation des tagesbezogenen Pflegeentgeltes mit der Anzahl der Belegungstage (Verweildauer). </w:t>
      </w:r>
    </w:p>
    <w:p w14:paraId="60916B32" w14:textId="77777777" w:rsidR="00405572" w:rsidRPr="00E73B6A" w:rsidRDefault="00405572" w:rsidP="00053413">
      <w:pPr>
        <w:ind w:left="705" w:hanging="705"/>
        <w:jc w:val="both"/>
        <w:rPr>
          <w:rFonts w:asciiTheme="minorHAnsi" w:hAnsiTheme="minorHAnsi" w:cstheme="minorHAnsi"/>
          <w:sz w:val="22"/>
          <w:szCs w:val="22"/>
        </w:rPr>
      </w:pPr>
    </w:p>
    <w:p w14:paraId="45CA3F78" w14:textId="77777777" w:rsidR="00053413" w:rsidRPr="00E73B6A" w:rsidRDefault="00405572" w:rsidP="00053413">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(2</w:t>
      </w:r>
      <w:r w:rsidR="00F251A4" w:rsidRPr="00E73B6A">
        <w:rPr>
          <w:rFonts w:asciiTheme="minorHAnsi" w:hAnsiTheme="minorHAnsi" w:cstheme="minorHAnsi"/>
          <w:sz w:val="22"/>
          <w:szCs w:val="22"/>
        </w:rPr>
        <w:t>7</w:t>
      </w:r>
      <w:r w:rsidRPr="00E73B6A">
        <w:rPr>
          <w:rFonts w:asciiTheme="minorHAnsi" w:hAnsiTheme="minorHAnsi" w:cstheme="minorHAnsi"/>
          <w:sz w:val="22"/>
          <w:szCs w:val="22"/>
        </w:rPr>
        <w:t>)</w:t>
      </w:r>
      <w:r w:rsidRPr="00E73B6A">
        <w:rPr>
          <w:rFonts w:asciiTheme="minorHAnsi" w:hAnsiTheme="minorHAnsi" w:cstheme="minorHAnsi"/>
          <w:sz w:val="22"/>
          <w:szCs w:val="22"/>
        </w:rPr>
        <w:tab/>
      </w:r>
      <w:r w:rsidR="00053413" w:rsidRPr="00E73B6A">
        <w:rPr>
          <w:rFonts w:asciiTheme="minorHAnsi" w:hAnsiTheme="minorHAnsi" w:cstheme="minorHAnsi"/>
          <w:sz w:val="22"/>
          <w:szCs w:val="22"/>
        </w:rPr>
        <w:t>Hierbei handelt es sich um die Vergütung von Leistungen, die nach § 7 Abs</w:t>
      </w:r>
      <w:r w:rsidR="0091527F" w:rsidRPr="00E73B6A">
        <w:rPr>
          <w:rFonts w:asciiTheme="minorHAnsi" w:hAnsiTheme="minorHAnsi" w:cstheme="minorHAnsi"/>
          <w:sz w:val="22"/>
          <w:szCs w:val="22"/>
        </w:rPr>
        <w:t>atz</w:t>
      </w:r>
      <w:r w:rsidR="00053413" w:rsidRPr="00E73B6A">
        <w:rPr>
          <w:rFonts w:asciiTheme="minorHAnsi" w:hAnsiTheme="minorHAnsi" w:cstheme="minorHAnsi"/>
          <w:sz w:val="22"/>
          <w:szCs w:val="22"/>
        </w:rPr>
        <w:t xml:space="preserve"> 1 der </w:t>
      </w:r>
      <w:proofErr w:type="spellStart"/>
      <w:r w:rsidR="00053413" w:rsidRPr="00E73B6A">
        <w:rPr>
          <w:rFonts w:asciiTheme="minorHAnsi" w:hAnsiTheme="minorHAnsi" w:cstheme="minorHAnsi"/>
          <w:color w:val="000000" w:themeColor="text1"/>
          <w:sz w:val="22"/>
          <w:szCs w:val="22"/>
        </w:rPr>
        <w:t>Fallpauschalenvereinbarung</w:t>
      </w:r>
      <w:proofErr w:type="spellEnd"/>
      <w:r w:rsidR="00053413" w:rsidRPr="00E73B6A">
        <w:rPr>
          <w:rFonts w:asciiTheme="minorHAnsi" w:hAnsiTheme="minorHAnsi" w:cstheme="minorHAnsi"/>
          <w:color w:val="000000" w:themeColor="text1"/>
          <w:sz w:val="22"/>
          <w:szCs w:val="22"/>
        </w:rPr>
        <w:t xml:space="preserve"> </w:t>
      </w:r>
      <w:r w:rsidR="00610977" w:rsidRPr="00E73B6A">
        <w:rPr>
          <w:rFonts w:asciiTheme="minorHAnsi" w:hAnsiTheme="minorHAnsi" w:cstheme="minorHAnsi"/>
          <w:color w:val="000000" w:themeColor="text1"/>
          <w:sz w:val="22"/>
          <w:szCs w:val="22"/>
        </w:rPr>
        <w:t>2024</w:t>
      </w:r>
      <w:r w:rsidR="00743FD0" w:rsidRPr="00E73B6A">
        <w:rPr>
          <w:rFonts w:asciiTheme="minorHAnsi" w:hAnsiTheme="minorHAnsi" w:cstheme="minorHAnsi"/>
          <w:color w:val="000000" w:themeColor="text1"/>
          <w:sz w:val="22"/>
          <w:szCs w:val="22"/>
        </w:rPr>
        <w:t xml:space="preserve"> (FPV </w:t>
      </w:r>
      <w:r w:rsidR="00610977" w:rsidRPr="00E73B6A">
        <w:rPr>
          <w:rFonts w:asciiTheme="minorHAnsi" w:hAnsiTheme="minorHAnsi" w:cstheme="minorHAnsi"/>
          <w:color w:val="000000" w:themeColor="text1"/>
          <w:sz w:val="22"/>
          <w:szCs w:val="22"/>
        </w:rPr>
        <w:t>2024</w:t>
      </w:r>
      <w:r w:rsidR="00743FD0" w:rsidRPr="00E73B6A">
        <w:rPr>
          <w:rFonts w:asciiTheme="minorHAnsi" w:hAnsiTheme="minorHAnsi" w:cstheme="minorHAnsi"/>
          <w:color w:val="000000" w:themeColor="text1"/>
          <w:sz w:val="22"/>
          <w:szCs w:val="22"/>
        </w:rPr>
        <w:t xml:space="preserve">) </w:t>
      </w:r>
      <w:r w:rsidR="00053413" w:rsidRPr="00E73B6A">
        <w:rPr>
          <w:rFonts w:asciiTheme="minorHAnsi" w:hAnsiTheme="minorHAnsi" w:cstheme="minorHAnsi"/>
          <w:sz w:val="22"/>
          <w:szCs w:val="22"/>
        </w:rPr>
        <w:t>noch nicht von den DRG-Fallpauschalen (8) oder den bundes</w:t>
      </w:r>
      <w:r w:rsidR="00AF1830" w:rsidRPr="00E73B6A">
        <w:rPr>
          <w:rFonts w:asciiTheme="minorHAnsi" w:hAnsiTheme="minorHAnsi" w:cstheme="minorHAnsi"/>
          <w:sz w:val="22"/>
          <w:szCs w:val="22"/>
        </w:rPr>
        <w:t>einheitlichen Zusatzentgelten (</w:t>
      </w:r>
      <w:r w:rsidR="00053413" w:rsidRPr="00E73B6A">
        <w:rPr>
          <w:rFonts w:asciiTheme="minorHAnsi" w:hAnsiTheme="minorHAnsi" w:cstheme="minorHAnsi"/>
          <w:sz w:val="22"/>
          <w:szCs w:val="22"/>
        </w:rPr>
        <w:t>22) abgedeckt werden. Damit das Krankenhaus die entstehenden Kosten dennoch abdecken kann, ist es ihm möglich, gemäß § 6 Abs</w:t>
      </w:r>
      <w:r w:rsidR="0091527F" w:rsidRPr="00E73B6A">
        <w:rPr>
          <w:rFonts w:asciiTheme="minorHAnsi" w:hAnsiTheme="minorHAnsi" w:cstheme="minorHAnsi"/>
          <w:sz w:val="22"/>
          <w:szCs w:val="22"/>
        </w:rPr>
        <w:t>atz</w:t>
      </w:r>
      <w:r w:rsidR="00053413" w:rsidRPr="00E73B6A">
        <w:rPr>
          <w:rFonts w:asciiTheme="minorHAnsi" w:hAnsiTheme="minorHAnsi" w:cstheme="minorHAnsi"/>
          <w:sz w:val="22"/>
          <w:szCs w:val="22"/>
        </w:rPr>
        <w:t xml:space="preserve"> 1 </w:t>
      </w:r>
      <w:proofErr w:type="spellStart"/>
      <w:r w:rsidR="00053413" w:rsidRPr="00E73B6A">
        <w:rPr>
          <w:rFonts w:asciiTheme="minorHAnsi" w:hAnsiTheme="minorHAnsi" w:cstheme="minorHAnsi"/>
          <w:sz w:val="22"/>
          <w:szCs w:val="22"/>
        </w:rPr>
        <w:t>KHEntgG</w:t>
      </w:r>
      <w:proofErr w:type="spellEnd"/>
      <w:r w:rsidR="00053413" w:rsidRPr="00E73B6A">
        <w:rPr>
          <w:rFonts w:asciiTheme="minorHAnsi" w:hAnsiTheme="minorHAnsi" w:cstheme="minorHAnsi"/>
          <w:sz w:val="22"/>
          <w:szCs w:val="22"/>
        </w:rPr>
        <w:t xml:space="preserve"> mit den zuständigen Kostenträgern fall- bzw. tagesbezogene krankenhausindividuelle Entgelte zu vereinbaren. Die jeweilige Entgeltbezeichnung sowie der vereinbarte Betrag werden hier aufgeführt.</w:t>
      </w:r>
    </w:p>
    <w:p w14:paraId="7AF1C46B" w14:textId="77777777" w:rsidR="00053413" w:rsidRPr="00E73B6A" w:rsidRDefault="00053413" w:rsidP="00053413">
      <w:pPr>
        <w:ind w:left="705" w:hanging="705"/>
        <w:jc w:val="both"/>
        <w:rPr>
          <w:rFonts w:asciiTheme="minorHAnsi" w:hAnsiTheme="minorHAnsi" w:cstheme="minorHAnsi"/>
          <w:sz w:val="22"/>
          <w:szCs w:val="22"/>
        </w:rPr>
      </w:pPr>
    </w:p>
    <w:p w14:paraId="2809374E" w14:textId="77777777" w:rsidR="00053413" w:rsidRPr="00E73B6A" w:rsidRDefault="00053413" w:rsidP="00053413">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(2</w:t>
      </w:r>
      <w:r w:rsidR="00F251A4" w:rsidRPr="00E73B6A">
        <w:rPr>
          <w:rFonts w:asciiTheme="minorHAnsi" w:hAnsiTheme="minorHAnsi" w:cstheme="minorHAnsi"/>
          <w:sz w:val="22"/>
          <w:szCs w:val="22"/>
        </w:rPr>
        <w:t>8</w:t>
      </w:r>
      <w:r w:rsidRPr="00E73B6A">
        <w:rPr>
          <w:rFonts w:asciiTheme="minorHAnsi" w:hAnsiTheme="minorHAnsi" w:cstheme="minorHAnsi"/>
          <w:sz w:val="22"/>
          <w:szCs w:val="22"/>
        </w:rPr>
        <w:t>)</w:t>
      </w:r>
      <w:r w:rsidRPr="00E73B6A">
        <w:rPr>
          <w:rFonts w:asciiTheme="minorHAnsi" w:hAnsiTheme="minorHAnsi" w:cstheme="minorHAnsi"/>
          <w:sz w:val="22"/>
          <w:szCs w:val="22"/>
        </w:rPr>
        <w:tab/>
        <w:t>Hierbei handelt es sich um die Berechnung von Entgelten für vor- und nachstationäre Behandlungen nach § 115a SGB V. Eine Berechnung findet dann statt, wenn diese Entgelte nicht bereits mit der Fallpauschale abgegolten sind. Diese Leistungen werden pauschal vergütet. Eine vorstationäre Behandlung ist neben einer DRG-Fallpauschale nicht gesondert abrechenbar, § 8 Abs</w:t>
      </w:r>
      <w:r w:rsidR="0091527F" w:rsidRPr="00E73B6A">
        <w:rPr>
          <w:rFonts w:asciiTheme="minorHAnsi" w:hAnsiTheme="minorHAnsi" w:cstheme="minorHAnsi"/>
          <w:sz w:val="22"/>
          <w:szCs w:val="22"/>
        </w:rPr>
        <w:t>atz</w:t>
      </w:r>
      <w:r w:rsidRPr="00E73B6A">
        <w:rPr>
          <w:rFonts w:asciiTheme="minorHAnsi" w:hAnsiTheme="minorHAnsi" w:cstheme="minorHAnsi"/>
          <w:sz w:val="22"/>
          <w:szCs w:val="22"/>
        </w:rPr>
        <w:t xml:space="preserve"> 2 Satz 3 Nr. 3 </w:t>
      </w:r>
      <w:proofErr w:type="spellStart"/>
      <w:r w:rsidRPr="00E73B6A">
        <w:rPr>
          <w:rFonts w:asciiTheme="minorHAnsi" w:hAnsiTheme="minorHAnsi" w:cstheme="minorHAnsi"/>
          <w:sz w:val="22"/>
          <w:szCs w:val="22"/>
        </w:rPr>
        <w:t>KHEntgG</w:t>
      </w:r>
      <w:proofErr w:type="spellEnd"/>
      <w:r w:rsidRPr="00E73B6A">
        <w:rPr>
          <w:rFonts w:asciiTheme="minorHAnsi" w:hAnsiTheme="minorHAnsi" w:cstheme="minorHAnsi"/>
          <w:sz w:val="22"/>
          <w:szCs w:val="22"/>
        </w:rPr>
        <w:t>. Die Berechnung einer nachstationären Behandlung zusätzlich zu einer DRG-Fallpauschale ist nur dann möglich, wenn die Summe aus den stationären Belegungstagen (4) und den vor- und nachstationären Behandlungstagen die Grenzverweildauer der DRG-Fallpauschale übersteigt.</w:t>
      </w:r>
    </w:p>
    <w:p w14:paraId="049B7DB0" w14:textId="77777777" w:rsidR="00053413" w:rsidRPr="00E73B6A" w:rsidRDefault="00053413" w:rsidP="00053413">
      <w:pPr>
        <w:ind w:left="705" w:hanging="705"/>
        <w:jc w:val="both"/>
        <w:rPr>
          <w:rFonts w:asciiTheme="minorHAnsi" w:hAnsiTheme="minorHAnsi" w:cstheme="minorHAnsi"/>
          <w:sz w:val="22"/>
          <w:szCs w:val="22"/>
        </w:rPr>
      </w:pPr>
    </w:p>
    <w:p w14:paraId="5C316DF3" w14:textId="77777777" w:rsidR="00053413" w:rsidRPr="00E73B6A" w:rsidRDefault="00053413" w:rsidP="00053413">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(2</w:t>
      </w:r>
      <w:r w:rsidR="00F251A4" w:rsidRPr="00E73B6A">
        <w:rPr>
          <w:rFonts w:asciiTheme="minorHAnsi" w:hAnsiTheme="minorHAnsi" w:cstheme="minorHAnsi"/>
          <w:sz w:val="22"/>
          <w:szCs w:val="22"/>
        </w:rPr>
        <w:t>9</w:t>
      </w:r>
      <w:r w:rsidRPr="00E73B6A">
        <w:rPr>
          <w:rFonts w:asciiTheme="minorHAnsi" w:hAnsiTheme="minorHAnsi" w:cstheme="minorHAnsi"/>
          <w:sz w:val="22"/>
          <w:szCs w:val="22"/>
        </w:rPr>
        <w:t>)</w:t>
      </w:r>
      <w:r w:rsidRPr="00E73B6A">
        <w:rPr>
          <w:rFonts w:asciiTheme="minorHAnsi" w:hAnsiTheme="minorHAnsi" w:cstheme="minorHAnsi"/>
          <w:sz w:val="22"/>
          <w:szCs w:val="22"/>
        </w:rPr>
        <w:tab/>
        <w:t>Hier sind die gesondert zu berechnenden Leistungen mit medizinisch-technischen Großgeräten im Rahmen einer vor- und nachstationären Behandlung gemäß § 115a SGB V aufzuführen (z. B. Computer-Tomographie-Geräte (CT), Magnet-Resonanz-Geräte (MR), Linksherzkatheter-Messplätze (LHM), Hochvolttherapie-Geräte, Positronen-Emissions-Tomographie-Geräte (PET)) und das jeweils auf sie entfallende Entgelt anzugeben.</w:t>
      </w:r>
    </w:p>
    <w:p w14:paraId="6F53F923" w14:textId="77777777" w:rsidR="00053413" w:rsidRPr="00E73B6A" w:rsidRDefault="00053413" w:rsidP="00053413">
      <w:pPr>
        <w:jc w:val="both"/>
        <w:rPr>
          <w:rFonts w:asciiTheme="minorHAnsi" w:hAnsiTheme="minorHAnsi" w:cstheme="minorHAnsi"/>
          <w:sz w:val="22"/>
          <w:szCs w:val="22"/>
        </w:rPr>
      </w:pPr>
      <w:r w:rsidRPr="00E73B6A">
        <w:rPr>
          <w:rFonts w:asciiTheme="minorHAnsi" w:hAnsiTheme="minorHAnsi" w:cstheme="minorHAnsi"/>
          <w:sz w:val="22"/>
          <w:szCs w:val="22"/>
        </w:rPr>
        <w:t xml:space="preserve"> </w:t>
      </w:r>
    </w:p>
    <w:p w14:paraId="0389A935" w14:textId="77777777" w:rsidR="00053413" w:rsidRPr="00E73B6A" w:rsidRDefault="00053413" w:rsidP="00053413">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w:t>
      </w:r>
      <w:r w:rsidR="00F251A4" w:rsidRPr="00E73B6A">
        <w:rPr>
          <w:rFonts w:asciiTheme="minorHAnsi" w:hAnsiTheme="minorHAnsi" w:cstheme="minorHAnsi"/>
          <w:sz w:val="22"/>
          <w:szCs w:val="22"/>
        </w:rPr>
        <w:t>30</w:t>
      </w:r>
      <w:r w:rsidRPr="00E73B6A">
        <w:rPr>
          <w:rFonts w:asciiTheme="minorHAnsi" w:hAnsiTheme="minorHAnsi" w:cstheme="minorHAnsi"/>
          <w:sz w:val="22"/>
          <w:szCs w:val="22"/>
        </w:rPr>
        <w:t>)</w:t>
      </w:r>
      <w:r w:rsidRPr="00E73B6A">
        <w:rPr>
          <w:rFonts w:asciiTheme="minorHAnsi" w:hAnsiTheme="minorHAnsi" w:cstheme="minorHAnsi"/>
          <w:sz w:val="22"/>
          <w:szCs w:val="22"/>
        </w:rPr>
        <w:tab/>
        <w:t xml:space="preserve">Krankenhaus und Kostenträger vereinbaren Sicherstellungszuschläge für die Vorhaltung von Leistungen durch das Krankenhaus, die auf Grund des geringen Versorgungsbedarfs mit den Fallpauschalen nicht kostendeckend finanzierbar, aber zur Sicherstellung der Versorgung der Bevölkerung notwendig sind. Die Höhe des Zuschlags wird von Krankenhaus und Kostenträgern vor Ort festgelegt und beträgt </w:t>
      </w:r>
      <w:r w:rsidR="00B5741F" w:rsidRPr="00E73B6A">
        <w:rPr>
          <w:rFonts w:asciiTheme="minorHAnsi" w:hAnsiTheme="minorHAnsi" w:cstheme="minorHAnsi"/>
          <w:sz w:val="22"/>
          <w:szCs w:val="22"/>
        </w:rPr>
        <w:t>zurzeit</w:t>
      </w:r>
      <w:r w:rsidR="007654E4" w:rsidRPr="00E73B6A">
        <w:rPr>
          <w:rFonts w:asciiTheme="minorHAnsi" w:hAnsiTheme="minorHAnsi" w:cstheme="minorHAnsi"/>
          <w:sz w:val="22"/>
          <w:szCs w:val="22"/>
        </w:rPr>
        <w:t xml:space="preserve"> …</w:t>
      </w:r>
      <w:r w:rsidR="00656B75" w:rsidRPr="00E73B6A">
        <w:rPr>
          <w:rFonts w:asciiTheme="minorHAnsi" w:hAnsiTheme="minorHAnsi" w:cstheme="minorHAnsi"/>
          <w:sz w:val="22"/>
          <w:szCs w:val="22"/>
        </w:rPr>
        <w:t>.</w:t>
      </w:r>
      <w:r w:rsidR="007654E4" w:rsidRPr="00E73B6A">
        <w:rPr>
          <w:rFonts w:asciiTheme="minorHAnsi" w:hAnsiTheme="minorHAnsi" w:cstheme="minorHAnsi"/>
          <w:sz w:val="22"/>
          <w:szCs w:val="22"/>
        </w:rPr>
        <w:t xml:space="preserve"> </w:t>
      </w:r>
    </w:p>
    <w:p w14:paraId="532D0289" w14:textId="77777777" w:rsidR="00053413" w:rsidRPr="00E73B6A" w:rsidRDefault="00053413" w:rsidP="00053413">
      <w:pPr>
        <w:ind w:left="705" w:hanging="705"/>
        <w:jc w:val="both"/>
        <w:rPr>
          <w:rFonts w:asciiTheme="minorHAnsi" w:hAnsiTheme="minorHAnsi" w:cstheme="minorHAnsi"/>
          <w:sz w:val="22"/>
          <w:szCs w:val="22"/>
        </w:rPr>
      </w:pPr>
    </w:p>
    <w:p w14:paraId="00C72906" w14:textId="77777777" w:rsidR="007F2A8A" w:rsidRPr="00E73B6A" w:rsidRDefault="00053413" w:rsidP="007F2A8A">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w:t>
      </w:r>
      <w:r w:rsidR="00405572" w:rsidRPr="00E73B6A">
        <w:rPr>
          <w:rFonts w:asciiTheme="minorHAnsi" w:hAnsiTheme="minorHAnsi" w:cstheme="minorHAnsi"/>
          <w:sz w:val="22"/>
          <w:szCs w:val="22"/>
        </w:rPr>
        <w:t>3</w:t>
      </w:r>
      <w:r w:rsidR="00F251A4" w:rsidRPr="00E73B6A">
        <w:rPr>
          <w:rFonts w:asciiTheme="minorHAnsi" w:hAnsiTheme="minorHAnsi" w:cstheme="minorHAnsi"/>
          <w:sz w:val="22"/>
          <w:szCs w:val="22"/>
        </w:rPr>
        <w:t>1</w:t>
      </w:r>
      <w:r w:rsidRPr="00E73B6A">
        <w:rPr>
          <w:rFonts w:asciiTheme="minorHAnsi" w:hAnsiTheme="minorHAnsi" w:cstheme="minorHAnsi"/>
          <w:sz w:val="22"/>
          <w:szCs w:val="22"/>
        </w:rPr>
        <w:t>)</w:t>
      </w:r>
      <w:r w:rsidRPr="00E73B6A">
        <w:rPr>
          <w:rFonts w:asciiTheme="minorHAnsi" w:hAnsiTheme="minorHAnsi" w:cstheme="minorHAnsi"/>
          <w:sz w:val="22"/>
          <w:szCs w:val="22"/>
        </w:rPr>
        <w:tab/>
      </w:r>
      <w:r w:rsidR="007F2A8A" w:rsidRPr="00E73B6A">
        <w:rPr>
          <w:rFonts w:asciiTheme="minorHAnsi" w:hAnsiTheme="minorHAnsi" w:cstheme="minorHAnsi"/>
          <w:sz w:val="22"/>
          <w:szCs w:val="22"/>
        </w:rPr>
        <w:t xml:space="preserve">Um die Aufrechterhaltung des Betriebes von Krankenhäusern in ländlichen Gebieten sicherzustellen, können diese Krankenhäuser einen Zuschlag zu jedem abgerechneten voll- und teilstationären Fall erheben. Dieser beträgt </w:t>
      </w:r>
      <w:r w:rsidR="007654E4" w:rsidRPr="00E73B6A">
        <w:rPr>
          <w:rFonts w:asciiTheme="minorHAnsi" w:hAnsiTheme="minorHAnsi" w:cstheme="minorHAnsi"/>
          <w:sz w:val="22"/>
          <w:szCs w:val="22"/>
        </w:rPr>
        <w:t>zurzeit ….</w:t>
      </w:r>
    </w:p>
    <w:p w14:paraId="737D8A31" w14:textId="77777777" w:rsidR="007F2A8A" w:rsidRPr="00E73B6A" w:rsidRDefault="007F2A8A" w:rsidP="00053413">
      <w:pPr>
        <w:ind w:left="705" w:hanging="705"/>
        <w:jc w:val="both"/>
        <w:rPr>
          <w:rFonts w:asciiTheme="minorHAnsi" w:hAnsiTheme="minorHAnsi" w:cstheme="minorHAnsi"/>
          <w:sz w:val="22"/>
          <w:szCs w:val="22"/>
        </w:rPr>
      </w:pPr>
    </w:p>
    <w:p w14:paraId="322B70CA" w14:textId="77777777" w:rsidR="00053413" w:rsidRPr="00E73B6A" w:rsidRDefault="007F2A8A" w:rsidP="00053413">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(3</w:t>
      </w:r>
      <w:r w:rsidR="00F251A4" w:rsidRPr="00E73B6A">
        <w:rPr>
          <w:rFonts w:asciiTheme="minorHAnsi" w:hAnsiTheme="minorHAnsi" w:cstheme="minorHAnsi"/>
          <w:sz w:val="22"/>
          <w:szCs w:val="22"/>
        </w:rPr>
        <w:t>2</w:t>
      </w:r>
      <w:r w:rsidRPr="00E73B6A">
        <w:rPr>
          <w:rFonts w:asciiTheme="minorHAnsi" w:hAnsiTheme="minorHAnsi" w:cstheme="minorHAnsi"/>
          <w:sz w:val="22"/>
          <w:szCs w:val="22"/>
        </w:rPr>
        <w:t>)</w:t>
      </w:r>
      <w:r w:rsidRPr="00E73B6A">
        <w:rPr>
          <w:rFonts w:asciiTheme="minorHAnsi" w:hAnsiTheme="minorHAnsi" w:cstheme="minorHAnsi"/>
          <w:sz w:val="22"/>
          <w:szCs w:val="22"/>
        </w:rPr>
        <w:tab/>
      </w:r>
      <w:r w:rsidR="00CE057B" w:rsidRPr="00E73B6A">
        <w:rPr>
          <w:rFonts w:asciiTheme="minorHAnsi" w:hAnsiTheme="minorHAnsi" w:cstheme="minorHAnsi"/>
          <w:sz w:val="22"/>
          <w:szCs w:val="22"/>
        </w:rPr>
        <w:t>D</w:t>
      </w:r>
      <w:r w:rsidR="00053413" w:rsidRPr="00E73B6A">
        <w:rPr>
          <w:rFonts w:asciiTheme="minorHAnsi" w:hAnsiTheme="minorHAnsi" w:cstheme="minorHAnsi"/>
          <w:sz w:val="22"/>
          <w:szCs w:val="22"/>
        </w:rPr>
        <w:t xml:space="preserve">as Krankenhaus </w:t>
      </w:r>
      <w:r w:rsidR="00CE057B" w:rsidRPr="00E73B6A">
        <w:rPr>
          <w:rFonts w:asciiTheme="minorHAnsi" w:hAnsiTheme="minorHAnsi" w:cstheme="minorHAnsi"/>
          <w:sz w:val="22"/>
          <w:szCs w:val="22"/>
        </w:rPr>
        <w:t xml:space="preserve">kann </w:t>
      </w:r>
      <w:r w:rsidR="00053413" w:rsidRPr="00E73B6A">
        <w:rPr>
          <w:rFonts w:asciiTheme="minorHAnsi" w:hAnsiTheme="minorHAnsi" w:cstheme="minorHAnsi"/>
          <w:sz w:val="22"/>
          <w:szCs w:val="22"/>
        </w:rPr>
        <w:t xml:space="preserve">mit den Kostenträgern einen krankenhausindividuellen Zuschlag </w:t>
      </w:r>
      <w:r w:rsidR="00CE057B" w:rsidRPr="00E73B6A">
        <w:rPr>
          <w:rFonts w:asciiTheme="minorHAnsi" w:hAnsiTheme="minorHAnsi" w:cstheme="minorHAnsi"/>
          <w:sz w:val="22"/>
          <w:szCs w:val="22"/>
        </w:rPr>
        <w:t xml:space="preserve">für die Wahrnehmung der besonderen Aufgaben von Zentren und Schwerpunkten für die stationäre Versorgung von Patienten </w:t>
      </w:r>
      <w:r w:rsidR="00053413" w:rsidRPr="00E73B6A">
        <w:rPr>
          <w:rFonts w:asciiTheme="minorHAnsi" w:hAnsiTheme="minorHAnsi" w:cstheme="minorHAnsi"/>
          <w:sz w:val="22"/>
          <w:szCs w:val="22"/>
        </w:rPr>
        <w:t xml:space="preserve">vereinbaren. Dieser Zuschlag beträgt </w:t>
      </w:r>
      <w:r w:rsidR="007654E4" w:rsidRPr="00E73B6A">
        <w:rPr>
          <w:rFonts w:asciiTheme="minorHAnsi" w:hAnsiTheme="minorHAnsi" w:cstheme="minorHAnsi"/>
          <w:sz w:val="22"/>
          <w:szCs w:val="22"/>
        </w:rPr>
        <w:t>zurzeit ….</w:t>
      </w:r>
    </w:p>
    <w:p w14:paraId="4792C57B" w14:textId="77777777" w:rsidR="00053413" w:rsidRPr="00E73B6A" w:rsidRDefault="00053413" w:rsidP="00053413">
      <w:pPr>
        <w:ind w:left="705" w:hanging="705"/>
        <w:jc w:val="both"/>
        <w:rPr>
          <w:rFonts w:asciiTheme="minorHAnsi" w:hAnsiTheme="minorHAnsi" w:cstheme="minorHAnsi"/>
          <w:sz w:val="22"/>
          <w:szCs w:val="22"/>
        </w:rPr>
      </w:pPr>
    </w:p>
    <w:p w14:paraId="64AEE030" w14:textId="77777777" w:rsidR="00053413" w:rsidRPr="00E73B6A" w:rsidRDefault="00053413" w:rsidP="00053413">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(3</w:t>
      </w:r>
      <w:r w:rsidR="00F251A4" w:rsidRPr="00E73B6A">
        <w:rPr>
          <w:rFonts w:asciiTheme="minorHAnsi" w:hAnsiTheme="minorHAnsi" w:cstheme="minorHAnsi"/>
          <w:sz w:val="22"/>
          <w:szCs w:val="22"/>
        </w:rPr>
        <w:t>3</w:t>
      </w:r>
      <w:r w:rsidRPr="00E73B6A">
        <w:rPr>
          <w:rFonts w:asciiTheme="minorHAnsi" w:hAnsiTheme="minorHAnsi" w:cstheme="minorHAnsi"/>
          <w:sz w:val="22"/>
          <w:szCs w:val="22"/>
        </w:rPr>
        <w:t>)</w:t>
      </w:r>
      <w:r w:rsidRPr="00E73B6A">
        <w:rPr>
          <w:rFonts w:asciiTheme="minorHAnsi" w:hAnsiTheme="minorHAnsi" w:cstheme="minorHAnsi"/>
          <w:sz w:val="22"/>
          <w:szCs w:val="22"/>
        </w:rPr>
        <w:tab/>
        <w:t xml:space="preserve">Zur Sicherstellung der Ausbildung insbesondere qualifizierten </w:t>
      </w:r>
      <w:r w:rsidR="00D56E60" w:rsidRPr="00E73B6A">
        <w:rPr>
          <w:rFonts w:asciiTheme="minorHAnsi" w:hAnsiTheme="minorHAnsi" w:cstheme="minorHAnsi"/>
          <w:sz w:val="22"/>
          <w:szCs w:val="22"/>
        </w:rPr>
        <w:t>medizinischen Fachp</w:t>
      </w:r>
      <w:r w:rsidRPr="00E73B6A">
        <w:rPr>
          <w:rFonts w:asciiTheme="minorHAnsi" w:hAnsiTheme="minorHAnsi" w:cstheme="minorHAnsi"/>
          <w:sz w:val="22"/>
          <w:szCs w:val="22"/>
        </w:rPr>
        <w:t xml:space="preserve">ersonals </w:t>
      </w:r>
      <w:r w:rsidR="00D56E60" w:rsidRPr="00E73B6A">
        <w:rPr>
          <w:rFonts w:asciiTheme="minorHAnsi" w:hAnsiTheme="minorHAnsi" w:cstheme="minorHAnsi"/>
          <w:sz w:val="22"/>
          <w:szCs w:val="22"/>
        </w:rPr>
        <w:t xml:space="preserve">(z.B. Krankenpflegehilfe, Hebammen) </w:t>
      </w:r>
      <w:r w:rsidRPr="00E73B6A">
        <w:rPr>
          <w:rFonts w:asciiTheme="minorHAnsi" w:hAnsiTheme="minorHAnsi" w:cstheme="minorHAnsi"/>
          <w:sz w:val="22"/>
          <w:szCs w:val="22"/>
        </w:rPr>
        <w:t xml:space="preserve">wird ein Ausbildungszuschlag erhoben. Dieser beträgt </w:t>
      </w:r>
      <w:r w:rsidR="007654E4" w:rsidRPr="00E73B6A">
        <w:rPr>
          <w:rFonts w:asciiTheme="minorHAnsi" w:hAnsiTheme="minorHAnsi" w:cstheme="minorHAnsi"/>
          <w:sz w:val="22"/>
          <w:szCs w:val="22"/>
        </w:rPr>
        <w:t>zurzeit ….</w:t>
      </w:r>
    </w:p>
    <w:p w14:paraId="23DB8FD8" w14:textId="77777777" w:rsidR="00C246DE" w:rsidRPr="00E73B6A" w:rsidRDefault="00C246DE" w:rsidP="00053413">
      <w:pPr>
        <w:ind w:left="705" w:hanging="705"/>
        <w:jc w:val="both"/>
        <w:rPr>
          <w:rFonts w:asciiTheme="minorHAnsi" w:hAnsiTheme="minorHAnsi" w:cstheme="minorHAnsi"/>
          <w:sz w:val="22"/>
          <w:szCs w:val="22"/>
        </w:rPr>
      </w:pPr>
    </w:p>
    <w:p w14:paraId="392A155B" w14:textId="77777777" w:rsidR="00051CE2" w:rsidRPr="00E73B6A" w:rsidRDefault="00C246DE" w:rsidP="00053413">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(3</w:t>
      </w:r>
      <w:r w:rsidR="00F251A4" w:rsidRPr="00E73B6A">
        <w:rPr>
          <w:rFonts w:asciiTheme="minorHAnsi" w:hAnsiTheme="minorHAnsi" w:cstheme="minorHAnsi"/>
          <w:sz w:val="22"/>
          <w:szCs w:val="22"/>
        </w:rPr>
        <w:t>4</w:t>
      </w:r>
      <w:r w:rsidRPr="00E73B6A">
        <w:rPr>
          <w:rFonts w:asciiTheme="minorHAnsi" w:hAnsiTheme="minorHAnsi" w:cstheme="minorHAnsi"/>
          <w:sz w:val="22"/>
          <w:szCs w:val="22"/>
        </w:rPr>
        <w:t>)</w:t>
      </w:r>
      <w:r w:rsidRPr="00E73B6A">
        <w:rPr>
          <w:rFonts w:asciiTheme="minorHAnsi" w:hAnsiTheme="minorHAnsi" w:cstheme="minorHAnsi"/>
          <w:sz w:val="22"/>
          <w:szCs w:val="22"/>
        </w:rPr>
        <w:tab/>
      </w:r>
      <w:r w:rsidR="00051CE2" w:rsidRPr="00E73B6A">
        <w:rPr>
          <w:rFonts w:asciiTheme="minorHAnsi" w:hAnsiTheme="minorHAnsi" w:cstheme="minorHAnsi"/>
          <w:sz w:val="22"/>
          <w:szCs w:val="22"/>
        </w:rPr>
        <w:t xml:space="preserve">Zur Finanzierung der beruflichen Ausbildung in der Pflege wird ein eigenständiger Ausbildungszuschlag je voll- und teilstationärem Fall erhoben. Dieser beträgt </w:t>
      </w:r>
      <w:r w:rsidR="007654E4" w:rsidRPr="00E73B6A">
        <w:rPr>
          <w:rFonts w:asciiTheme="minorHAnsi" w:hAnsiTheme="minorHAnsi" w:cstheme="minorHAnsi"/>
          <w:sz w:val="22"/>
          <w:szCs w:val="22"/>
        </w:rPr>
        <w:t>zurzeit ….</w:t>
      </w:r>
    </w:p>
    <w:p w14:paraId="1E820D44" w14:textId="77777777" w:rsidR="00051CE2" w:rsidRPr="00E73B6A" w:rsidRDefault="00051CE2" w:rsidP="00053413">
      <w:pPr>
        <w:ind w:left="705" w:hanging="705"/>
        <w:jc w:val="both"/>
        <w:rPr>
          <w:rFonts w:asciiTheme="minorHAnsi" w:hAnsiTheme="minorHAnsi" w:cstheme="minorHAnsi"/>
          <w:sz w:val="22"/>
          <w:szCs w:val="22"/>
        </w:rPr>
      </w:pPr>
    </w:p>
    <w:p w14:paraId="7E43AEEF" w14:textId="77777777" w:rsidR="00946B66" w:rsidRPr="00E73B6A" w:rsidRDefault="00946B66" w:rsidP="00053413">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(3</w:t>
      </w:r>
      <w:r w:rsidR="00F251A4" w:rsidRPr="00E73B6A">
        <w:rPr>
          <w:rFonts w:asciiTheme="minorHAnsi" w:hAnsiTheme="minorHAnsi" w:cstheme="minorHAnsi"/>
          <w:sz w:val="22"/>
          <w:szCs w:val="22"/>
        </w:rPr>
        <w:t>5</w:t>
      </w:r>
      <w:r w:rsidRPr="00E73B6A">
        <w:rPr>
          <w:rFonts w:asciiTheme="minorHAnsi" w:hAnsiTheme="minorHAnsi" w:cstheme="minorHAnsi"/>
          <w:sz w:val="22"/>
          <w:szCs w:val="22"/>
        </w:rPr>
        <w:t>)</w:t>
      </w:r>
      <w:r w:rsidRPr="00E73B6A">
        <w:rPr>
          <w:rFonts w:asciiTheme="minorHAnsi" w:hAnsiTheme="minorHAnsi" w:cstheme="minorHAnsi"/>
          <w:sz w:val="22"/>
          <w:szCs w:val="22"/>
        </w:rPr>
        <w:tab/>
      </w:r>
      <w:bookmarkStart w:id="4" w:name="_Hlk90370510"/>
      <w:r w:rsidRPr="00E73B6A">
        <w:rPr>
          <w:rFonts w:asciiTheme="minorHAnsi" w:hAnsiTheme="minorHAnsi" w:cstheme="minorHAnsi"/>
          <w:sz w:val="22"/>
          <w:szCs w:val="22"/>
        </w:rPr>
        <w:t>Krankenhäuser sind verpflichtet, sich an Maßnahmen zur Qualitätssicherung auf der Grundlage der §§ 136 und 136b SGB V zu beteiligen. Zur Finanzierung dieser Maßnahmen, die insbesondere in den vom Gemeinsamen Bundesausschuss auf Grundlage des § 136 Abs</w:t>
      </w:r>
      <w:r w:rsidR="0091527F" w:rsidRPr="00E73B6A">
        <w:rPr>
          <w:rFonts w:asciiTheme="minorHAnsi" w:hAnsiTheme="minorHAnsi" w:cstheme="minorHAnsi"/>
          <w:sz w:val="22"/>
          <w:szCs w:val="22"/>
        </w:rPr>
        <w:t>atz</w:t>
      </w:r>
      <w:r w:rsidRPr="00E73B6A">
        <w:rPr>
          <w:rFonts w:asciiTheme="minorHAnsi" w:hAnsiTheme="minorHAnsi" w:cstheme="minorHAnsi"/>
          <w:sz w:val="22"/>
          <w:szCs w:val="22"/>
        </w:rPr>
        <w:t xml:space="preserve"> 1 Nr. 1 SGB V erlassenen Richtlinien zur Qualitätssicherung </w:t>
      </w:r>
      <w:r w:rsidR="00AF1830" w:rsidRPr="00E73B6A">
        <w:rPr>
          <w:rFonts w:asciiTheme="minorHAnsi" w:hAnsiTheme="minorHAnsi" w:cstheme="minorHAnsi"/>
          <w:sz w:val="22"/>
          <w:szCs w:val="22"/>
        </w:rPr>
        <w:t xml:space="preserve">geregelt sind, wird ein Zuschlag von </w:t>
      </w:r>
      <w:r w:rsidR="007654E4" w:rsidRPr="00E73B6A">
        <w:rPr>
          <w:rFonts w:asciiTheme="minorHAnsi" w:hAnsiTheme="minorHAnsi" w:cstheme="minorHAnsi"/>
          <w:sz w:val="22"/>
          <w:szCs w:val="22"/>
        </w:rPr>
        <w:t>zurzeit …</w:t>
      </w:r>
      <w:r w:rsidR="00AF1830" w:rsidRPr="00E73B6A">
        <w:rPr>
          <w:rFonts w:asciiTheme="minorHAnsi" w:hAnsiTheme="minorHAnsi" w:cstheme="minorHAnsi"/>
          <w:sz w:val="22"/>
          <w:szCs w:val="22"/>
        </w:rPr>
        <w:t xml:space="preserve"> erhoben</w:t>
      </w:r>
      <w:bookmarkEnd w:id="4"/>
      <w:r w:rsidR="00AF1830" w:rsidRPr="00E73B6A">
        <w:rPr>
          <w:rFonts w:asciiTheme="minorHAnsi" w:hAnsiTheme="minorHAnsi" w:cstheme="minorHAnsi"/>
          <w:sz w:val="22"/>
          <w:szCs w:val="22"/>
        </w:rPr>
        <w:t>.</w:t>
      </w:r>
    </w:p>
    <w:p w14:paraId="059B00BD" w14:textId="77777777" w:rsidR="00053413" w:rsidRPr="00E73B6A" w:rsidRDefault="00053413" w:rsidP="00053413">
      <w:pPr>
        <w:ind w:left="705" w:hanging="705"/>
        <w:jc w:val="both"/>
        <w:rPr>
          <w:rFonts w:asciiTheme="minorHAnsi" w:hAnsiTheme="minorHAnsi" w:cstheme="minorHAnsi"/>
          <w:sz w:val="22"/>
          <w:szCs w:val="22"/>
        </w:rPr>
      </w:pPr>
    </w:p>
    <w:p w14:paraId="2677F428" w14:textId="77777777" w:rsidR="00053413" w:rsidRPr="00E73B6A" w:rsidRDefault="00053413" w:rsidP="00053413">
      <w:pPr>
        <w:ind w:left="705" w:hanging="705"/>
        <w:jc w:val="both"/>
        <w:rPr>
          <w:rFonts w:asciiTheme="minorHAnsi" w:hAnsiTheme="minorHAnsi" w:cstheme="minorHAnsi"/>
          <w:color w:val="000000" w:themeColor="text1"/>
          <w:sz w:val="22"/>
          <w:szCs w:val="22"/>
        </w:rPr>
      </w:pPr>
      <w:r w:rsidRPr="00E73B6A">
        <w:rPr>
          <w:rFonts w:asciiTheme="minorHAnsi" w:hAnsiTheme="minorHAnsi" w:cstheme="minorHAnsi"/>
          <w:sz w:val="22"/>
          <w:szCs w:val="22"/>
        </w:rPr>
        <w:t>(3</w:t>
      </w:r>
      <w:r w:rsidR="00F251A4" w:rsidRPr="00E73B6A">
        <w:rPr>
          <w:rFonts w:asciiTheme="minorHAnsi" w:hAnsiTheme="minorHAnsi" w:cstheme="minorHAnsi"/>
          <w:sz w:val="22"/>
          <w:szCs w:val="22"/>
        </w:rPr>
        <w:t>6</w:t>
      </w:r>
      <w:r w:rsidRPr="00E73B6A">
        <w:rPr>
          <w:rFonts w:asciiTheme="minorHAnsi" w:hAnsiTheme="minorHAnsi" w:cstheme="minorHAnsi"/>
          <w:sz w:val="22"/>
          <w:szCs w:val="22"/>
        </w:rPr>
        <w:t>)</w:t>
      </w:r>
      <w:r w:rsidRPr="00E73B6A">
        <w:rPr>
          <w:rFonts w:asciiTheme="minorHAnsi" w:hAnsiTheme="minorHAnsi" w:cstheme="minorHAnsi"/>
          <w:sz w:val="22"/>
          <w:szCs w:val="22"/>
        </w:rPr>
        <w:tab/>
        <w:t xml:space="preserve">Krankenhäuser sind verpflichtet, sich an Maßnahmen zur Qualitätssicherung zu beteiligen. </w:t>
      </w:r>
      <w:r w:rsidR="00946B66" w:rsidRPr="00E73B6A">
        <w:rPr>
          <w:rFonts w:asciiTheme="minorHAnsi" w:hAnsiTheme="minorHAnsi" w:cstheme="minorHAnsi"/>
          <w:sz w:val="22"/>
          <w:szCs w:val="22"/>
        </w:rPr>
        <w:t xml:space="preserve">Ein Bestandteil der Qualitätssicherung ist die Beteiligung </w:t>
      </w:r>
      <w:r w:rsidR="00E3654A" w:rsidRPr="00E73B6A">
        <w:rPr>
          <w:rFonts w:asciiTheme="minorHAnsi" w:hAnsiTheme="minorHAnsi" w:cstheme="minorHAnsi"/>
          <w:sz w:val="22"/>
          <w:szCs w:val="22"/>
        </w:rPr>
        <w:t>ganze</w:t>
      </w:r>
      <w:r w:rsidR="00946B66" w:rsidRPr="00E73B6A">
        <w:rPr>
          <w:rFonts w:asciiTheme="minorHAnsi" w:hAnsiTheme="minorHAnsi" w:cstheme="minorHAnsi"/>
          <w:sz w:val="22"/>
          <w:szCs w:val="22"/>
        </w:rPr>
        <w:t>r</w:t>
      </w:r>
      <w:r w:rsidR="00E3654A" w:rsidRPr="00E73B6A">
        <w:rPr>
          <w:rFonts w:asciiTheme="minorHAnsi" w:hAnsiTheme="minorHAnsi" w:cstheme="minorHAnsi"/>
          <w:sz w:val="22"/>
          <w:szCs w:val="22"/>
        </w:rPr>
        <w:t xml:space="preserve"> Krankenhäuser oder wesentliche</w:t>
      </w:r>
      <w:r w:rsidR="00946B66" w:rsidRPr="00E73B6A">
        <w:rPr>
          <w:rFonts w:asciiTheme="minorHAnsi" w:hAnsiTheme="minorHAnsi" w:cstheme="minorHAnsi"/>
          <w:sz w:val="22"/>
          <w:szCs w:val="22"/>
        </w:rPr>
        <w:t>r</w:t>
      </w:r>
      <w:r w:rsidR="00E3654A" w:rsidRPr="00E73B6A">
        <w:rPr>
          <w:rFonts w:asciiTheme="minorHAnsi" w:hAnsiTheme="minorHAnsi" w:cstheme="minorHAnsi"/>
          <w:sz w:val="22"/>
          <w:szCs w:val="22"/>
        </w:rPr>
        <w:t xml:space="preserve"> Teile der Krankenhäuser an einrichtungsübergreifenden Fehlermeldesystemen. </w:t>
      </w:r>
      <w:r w:rsidR="00946B66" w:rsidRPr="00E73B6A">
        <w:rPr>
          <w:rFonts w:asciiTheme="minorHAnsi" w:hAnsiTheme="minorHAnsi" w:cstheme="minorHAnsi"/>
          <w:sz w:val="22"/>
          <w:szCs w:val="22"/>
        </w:rPr>
        <w:t>Um eine Beteiligung der Krankenhäuser</w:t>
      </w:r>
      <w:r w:rsidR="00E3654A" w:rsidRPr="00E73B6A">
        <w:rPr>
          <w:rFonts w:asciiTheme="minorHAnsi" w:hAnsiTheme="minorHAnsi" w:cstheme="minorHAnsi"/>
          <w:sz w:val="22"/>
          <w:szCs w:val="22"/>
        </w:rPr>
        <w:t xml:space="preserve"> an einrichtungsübergreifenden Fehlermeldesystemen, die den Festlegungen des Gemeinsamen Bundesausschusses nach § </w:t>
      </w:r>
      <w:r w:rsidR="00BB621D" w:rsidRPr="00E73B6A">
        <w:rPr>
          <w:rFonts w:asciiTheme="minorHAnsi" w:hAnsiTheme="minorHAnsi" w:cstheme="minorHAnsi"/>
          <w:sz w:val="22"/>
          <w:szCs w:val="22"/>
        </w:rPr>
        <w:t>136a Abs</w:t>
      </w:r>
      <w:r w:rsidR="0091527F" w:rsidRPr="00E73B6A">
        <w:rPr>
          <w:rFonts w:asciiTheme="minorHAnsi" w:hAnsiTheme="minorHAnsi" w:cstheme="minorHAnsi"/>
          <w:sz w:val="22"/>
          <w:szCs w:val="22"/>
        </w:rPr>
        <w:t>atz</w:t>
      </w:r>
      <w:r w:rsidR="00BB621D" w:rsidRPr="00E73B6A">
        <w:rPr>
          <w:rFonts w:asciiTheme="minorHAnsi" w:hAnsiTheme="minorHAnsi" w:cstheme="minorHAnsi"/>
          <w:sz w:val="22"/>
          <w:szCs w:val="22"/>
        </w:rPr>
        <w:t xml:space="preserve"> 3 Satz 3 </w:t>
      </w:r>
      <w:r w:rsidR="00E3654A" w:rsidRPr="00E73B6A">
        <w:rPr>
          <w:rFonts w:asciiTheme="minorHAnsi" w:hAnsiTheme="minorHAnsi" w:cstheme="minorHAnsi"/>
          <w:sz w:val="22"/>
          <w:szCs w:val="22"/>
        </w:rPr>
        <w:t xml:space="preserve">SGB V entsprechen, </w:t>
      </w:r>
      <w:r w:rsidR="00946B66" w:rsidRPr="00E73B6A">
        <w:rPr>
          <w:rFonts w:asciiTheme="minorHAnsi" w:hAnsiTheme="minorHAnsi" w:cstheme="minorHAnsi"/>
          <w:sz w:val="22"/>
          <w:szCs w:val="22"/>
        </w:rPr>
        <w:t>sicher zu stellen</w:t>
      </w:r>
      <w:r w:rsidR="00E3654A" w:rsidRPr="00E73B6A">
        <w:rPr>
          <w:rFonts w:asciiTheme="minorHAnsi" w:hAnsiTheme="minorHAnsi" w:cstheme="minorHAnsi"/>
          <w:sz w:val="22"/>
          <w:szCs w:val="22"/>
        </w:rPr>
        <w:t xml:space="preserve">, </w:t>
      </w:r>
      <w:r w:rsidRPr="00E73B6A">
        <w:rPr>
          <w:rFonts w:asciiTheme="minorHAnsi" w:hAnsiTheme="minorHAnsi" w:cstheme="minorHAnsi"/>
          <w:sz w:val="22"/>
          <w:szCs w:val="22"/>
        </w:rPr>
        <w:t>w</w:t>
      </w:r>
      <w:r w:rsidR="00946B66" w:rsidRPr="00E73B6A">
        <w:rPr>
          <w:rFonts w:asciiTheme="minorHAnsi" w:hAnsiTheme="minorHAnsi" w:cstheme="minorHAnsi"/>
          <w:sz w:val="22"/>
          <w:szCs w:val="22"/>
        </w:rPr>
        <w:t>i</w:t>
      </w:r>
      <w:r w:rsidRPr="00E73B6A">
        <w:rPr>
          <w:rFonts w:asciiTheme="minorHAnsi" w:hAnsiTheme="minorHAnsi" w:cstheme="minorHAnsi"/>
          <w:sz w:val="22"/>
          <w:szCs w:val="22"/>
        </w:rPr>
        <w:t xml:space="preserve">rd </w:t>
      </w:r>
      <w:r w:rsidR="00946B66" w:rsidRPr="00E73B6A">
        <w:rPr>
          <w:rFonts w:asciiTheme="minorHAnsi" w:hAnsiTheme="minorHAnsi" w:cstheme="minorHAnsi"/>
          <w:sz w:val="22"/>
          <w:szCs w:val="22"/>
        </w:rPr>
        <w:t xml:space="preserve">ein </w:t>
      </w:r>
      <w:r w:rsidRPr="00E73B6A">
        <w:rPr>
          <w:rFonts w:asciiTheme="minorHAnsi" w:hAnsiTheme="minorHAnsi" w:cstheme="minorHAnsi"/>
          <w:sz w:val="22"/>
          <w:szCs w:val="22"/>
        </w:rPr>
        <w:t>Zuschl</w:t>
      </w:r>
      <w:r w:rsidR="00946B66" w:rsidRPr="00E73B6A">
        <w:rPr>
          <w:rFonts w:asciiTheme="minorHAnsi" w:hAnsiTheme="minorHAnsi" w:cstheme="minorHAnsi"/>
          <w:sz w:val="22"/>
          <w:szCs w:val="22"/>
        </w:rPr>
        <w:t>a</w:t>
      </w:r>
      <w:r w:rsidRPr="00E73B6A">
        <w:rPr>
          <w:rFonts w:asciiTheme="minorHAnsi" w:hAnsiTheme="minorHAnsi" w:cstheme="minorHAnsi"/>
          <w:sz w:val="22"/>
          <w:szCs w:val="22"/>
        </w:rPr>
        <w:t xml:space="preserve">g von </w:t>
      </w:r>
      <w:r w:rsidR="007654E4" w:rsidRPr="00E73B6A">
        <w:rPr>
          <w:rFonts w:asciiTheme="minorHAnsi" w:hAnsiTheme="minorHAnsi" w:cstheme="minorHAnsi"/>
          <w:color w:val="000000" w:themeColor="text1"/>
          <w:sz w:val="22"/>
          <w:szCs w:val="22"/>
        </w:rPr>
        <w:t xml:space="preserve">zurzeit </w:t>
      </w:r>
      <w:r w:rsidR="00610977" w:rsidRPr="00E73B6A">
        <w:rPr>
          <w:rFonts w:asciiTheme="minorHAnsi" w:hAnsiTheme="minorHAnsi" w:cstheme="minorHAnsi"/>
          <w:color w:val="000000" w:themeColor="text1"/>
          <w:sz w:val="22"/>
          <w:szCs w:val="22"/>
        </w:rPr>
        <w:t xml:space="preserve">0,20 € je abgerechnetem vollstationären Fall </w:t>
      </w:r>
      <w:r w:rsidRPr="00E73B6A">
        <w:rPr>
          <w:rFonts w:asciiTheme="minorHAnsi" w:hAnsiTheme="minorHAnsi" w:cstheme="minorHAnsi"/>
          <w:color w:val="000000" w:themeColor="text1"/>
          <w:sz w:val="22"/>
          <w:szCs w:val="22"/>
        </w:rPr>
        <w:t xml:space="preserve">erhoben. </w:t>
      </w:r>
    </w:p>
    <w:p w14:paraId="62DE5D6C" w14:textId="77777777" w:rsidR="00053413" w:rsidRPr="00E73B6A" w:rsidRDefault="00053413" w:rsidP="00053413">
      <w:pPr>
        <w:ind w:left="705" w:hanging="705"/>
        <w:jc w:val="both"/>
        <w:rPr>
          <w:rFonts w:asciiTheme="minorHAnsi" w:hAnsiTheme="minorHAnsi" w:cstheme="minorHAnsi"/>
          <w:sz w:val="22"/>
          <w:szCs w:val="22"/>
        </w:rPr>
      </w:pPr>
    </w:p>
    <w:p w14:paraId="07B2EF99" w14:textId="77777777" w:rsidR="00053413" w:rsidRPr="00E73B6A" w:rsidRDefault="00053413" w:rsidP="00053413">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(3</w:t>
      </w:r>
      <w:r w:rsidR="00F251A4" w:rsidRPr="00E73B6A">
        <w:rPr>
          <w:rFonts w:asciiTheme="minorHAnsi" w:hAnsiTheme="minorHAnsi" w:cstheme="minorHAnsi"/>
          <w:sz w:val="22"/>
          <w:szCs w:val="22"/>
        </w:rPr>
        <w:t>7</w:t>
      </w:r>
      <w:r w:rsidRPr="00E73B6A">
        <w:rPr>
          <w:rFonts w:asciiTheme="minorHAnsi" w:hAnsiTheme="minorHAnsi" w:cstheme="minorHAnsi"/>
          <w:sz w:val="22"/>
          <w:szCs w:val="22"/>
        </w:rPr>
        <w:t>)</w:t>
      </w:r>
      <w:r w:rsidRPr="00E73B6A">
        <w:rPr>
          <w:rFonts w:asciiTheme="minorHAnsi" w:hAnsiTheme="minorHAnsi" w:cstheme="minorHAnsi"/>
          <w:sz w:val="22"/>
          <w:szCs w:val="22"/>
        </w:rPr>
        <w:tab/>
        <w:t>Da im Rahmen Ihrer Behandlung aus medizinischen Gründen die Mitaufnahme einer Begleitperson erforderlich war, können auf der Grundlage der im Jahr 2005 in Kraft getretenen Vereinbarung von Zuschlägen für die Aufnahme von Begleitpersonen nach § 17b Abs</w:t>
      </w:r>
      <w:r w:rsidR="0091527F" w:rsidRPr="00E73B6A">
        <w:rPr>
          <w:rFonts w:asciiTheme="minorHAnsi" w:hAnsiTheme="minorHAnsi" w:cstheme="minorHAnsi"/>
          <w:sz w:val="22"/>
          <w:szCs w:val="22"/>
        </w:rPr>
        <w:t>atz</w:t>
      </w:r>
      <w:r w:rsidRPr="00E73B6A">
        <w:rPr>
          <w:rFonts w:asciiTheme="minorHAnsi" w:hAnsiTheme="minorHAnsi" w:cstheme="minorHAnsi"/>
          <w:sz w:val="22"/>
          <w:szCs w:val="22"/>
        </w:rPr>
        <w:t xml:space="preserve"> 1</w:t>
      </w:r>
      <w:r w:rsidR="00AA2638" w:rsidRPr="00E73B6A">
        <w:rPr>
          <w:rFonts w:asciiTheme="minorHAnsi" w:hAnsiTheme="minorHAnsi" w:cstheme="minorHAnsi"/>
          <w:sz w:val="22"/>
          <w:szCs w:val="22"/>
        </w:rPr>
        <w:t xml:space="preserve">a Nr. 7 </w:t>
      </w:r>
      <w:r w:rsidRPr="00E73B6A">
        <w:rPr>
          <w:rFonts w:asciiTheme="minorHAnsi" w:hAnsiTheme="minorHAnsi" w:cstheme="minorHAnsi"/>
          <w:sz w:val="22"/>
          <w:szCs w:val="22"/>
        </w:rPr>
        <w:t xml:space="preserve">KHG für jeden Belegungstag (ausgenommen Entlass- und Verlegungstage) </w:t>
      </w:r>
      <w:r w:rsidR="007654E4" w:rsidRPr="00E73B6A">
        <w:rPr>
          <w:rFonts w:asciiTheme="minorHAnsi" w:hAnsiTheme="minorHAnsi" w:cstheme="minorHAnsi"/>
          <w:sz w:val="22"/>
          <w:szCs w:val="22"/>
        </w:rPr>
        <w:t>zurzeit</w:t>
      </w:r>
      <w:r w:rsidRPr="00E73B6A">
        <w:rPr>
          <w:rFonts w:asciiTheme="minorHAnsi" w:hAnsiTheme="minorHAnsi" w:cstheme="minorHAnsi"/>
          <w:sz w:val="22"/>
          <w:szCs w:val="22"/>
        </w:rPr>
        <w:t xml:space="preserve"> 45 € für Unterkunft und Verpflegung der Begleitperson abgerechnet werden.</w:t>
      </w:r>
    </w:p>
    <w:p w14:paraId="769E819E" w14:textId="77777777" w:rsidR="00131E8A" w:rsidRPr="00E73B6A" w:rsidRDefault="00131E8A" w:rsidP="00053413">
      <w:pPr>
        <w:ind w:left="705" w:hanging="705"/>
        <w:jc w:val="both"/>
        <w:rPr>
          <w:rFonts w:asciiTheme="minorHAnsi" w:hAnsiTheme="minorHAnsi" w:cstheme="minorHAnsi"/>
          <w:sz w:val="22"/>
          <w:szCs w:val="22"/>
        </w:rPr>
      </w:pPr>
    </w:p>
    <w:p w14:paraId="39DF7DB7" w14:textId="77777777" w:rsidR="00131E8A" w:rsidRPr="00E73B6A" w:rsidRDefault="00131E8A" w:rsidP="00053413">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(3</w:t>
      </w:r>
      <w:r w:rsidR="00F251A4" w:rsidRPr="00E73B6A">
        <w:rPr>
          <w:rFonts w:asciiTheme="minorHAnsi" w:hAnsiTheme="minorHAnsi" w:cstheme="minorHAnsi"/>
          <w:sz w:val="22"/>
          <w:szCs w:val="22"/>
        </w:rPr>
        <w:t>8</w:t>
      </w:r>
      <w:r w:rsidRPr="00E73B6A">
        <w:rPr>
          <w:rFonts w:asciiTheme="minorHAnsi" w:hAnsiTheme="minorHAnsi" w:cstheme="minorHAnsi"/>
          <w:sz w:val="22"/>
          <w:szCs w:val="22"/>
        </w:rPr>
        <w:t>)</w:t>
      </w:r>
      <w:r w:rsidR="00E85B93" w:rsidRPr="00E73B6A">
        <w:rPr>
          <w:rFonts w:asciiTheme="minorHAnsi" w:hAnsiTheme="minorHAnsi" w:cstheme="minorHAnsi"/>
          <w:sz w:val="22"/>
          <w:szCs w:val="22"/>
        </w:rPr>
        <w:tab/>
        <w:t>Nach dem Infektionsschutzgesetz sind von den Krankenhäusern gewisse Anforderungen zur personellen Ausstattung zu erfüllen, um die notwendigen hygienischen Standards einhalten zu können. Durch den in § 4 Abs</w:t>
      </w:r>
      <w:r w:rsidR="0091527F" w:rsidRPr="00E73B6A">
        <w:rPr>
          <w:rFonts w:asciiTheme="minorHAnsi" w:hAnsiTheme="minorHAnsi" w:cstheme="minorHAnsi"/>
          <w:sz w:val="22"/>
          <w:szCs w:val="22"/>
        </w:rPr>
        <w:t>atz</w:t>
      </w:r>
      <w:r w:rsidR="00E85B93" w:rsidRPr="00E73B6A">
        <w:rPr>
          <w:rFonts w:asciiTheme="minorHAnsi" w:hAnsiTheme="minorHAnsi" w:cstheme="minorHAnsi"/>
          <w:sz w:val="22"/>
          <w:szCs w:val="22"/>
        </w:rPr>
        <w:t xml:space="preserve"> </w:t>
      </w:r>
      <w:r w:rsidR="00AA2638" w:rsidRPr="00E73B6A">
        <w:rPr>
          <w:rFonts w:asciiTheme="minorHAnsi" w:hAnsiTheme="minorHAnsi" w:cstheme="minorHAnsi"/>
          <w:sz w:val="22"/>
          <w:szCs w:val="22"/>
        </w:rPr>
        <w:t xml:space="preserve">9 </w:t>
      </w:r>
      <w:proofErr w:type="spellStart"/>
      <w:r w:rsidR="00E85B93" w:rsidRPr="00E73B6A">
        <w:rPr>
          <w:rFonts w:asciiTheme="minorHAnsi" w:hAnsiTheme="minorHAnsi" w:cstheme="minorHAnsi"/>
          <w:sz w:val="22"/>
          <w:szCs w:val="22"/>
        </w:rPr>
        <w:t>KHEntgG</w:t>
      </w:r>
      <w:proofErr w:type="spellEnd"/>
      <w:r w:rsidR="00E85B93" w:rsidRPr="00E73B6A">
        <w:rPr>
          <w:rFonts w:asciiTheme="minorHAnsi" w:hAnsiTheme="minorHAnsi" w:cstheme="minorHAnsi"/>
          <w:sz w:val="22"/>
          <w:szCs w:val="22"/>
        </w:rPr>
        <w:t xml:space="preserve"> </w:t>
      </w:r>
      <w:r w:rsidR="00AA2638" w:rsidRPr="00E73B6A">
        <w:rPr>
          <w:rFonts w:asciiTheme="minorHAnsi" w:hAnsiTheme="minorHAnsi" w:cstheme="minorHAnsi"/>
          <w:sz w:val="22"/>
          <w:szCs w:val="22"/>
        </w:rPr>
        <w:t xml:space="preserve">geregelten </w:t>
      </w:r>
      <w:r w:rsidR="00E85B93" w:rsidRPr="00E73B6A">
        <w:rPr>
          <w:rFonts w:asciiTheme="minorHAnsi" w:hAnsiTheme="minorHAnsi" w:cstheme="minorHAnsi"/>
          <w:sz w:val="22"/>
          <w:szCs w:val="22"/>
        </w:rPr>
        <w:t xml:space="preserve">Hygienezuschlag werden dem Krankenhaus zusätzliche finanzielle Mittel bereitgestellt, mit denen die Neueinstellung oder </w:t>
      </w:r>
      <w:r w:rsidR="00E85B93" w:rsidRPr="00E73B6A">
        <w:rPr>
          <w:rFonts w:asciiTheme="minorHAnsi" w:hAnsiTheme="minorHAnsi" w:cstheme="minorHAnsi"/>
          <w:sz w:val="22"/>
          <w:szCs w:val="22"/>
        </w:rPr>
        <w:lastRenderedPageBreak/>
        <w:t xml:space="preserve">Aufstockung sowie die Fort- und Weiterbildung von qualifiziertem ärztlichem und pflegerischem Hygienepersonal gefördert wird. </w:t>
      </w:r>
    </w:p>
    <w:p w14:paraId="4DE69DF0" w14:textId="77777777" w:rsidR="00E85B93" w:rsidRPr="00E73B6A" w:rsidRDefault="00E85B93" w:rsidP="00053413">
      <w:pPr>
        <w:ind w:left="705" w:hanging="705"/>
        <w:jc w:val="both"/>
        <w:rPr>
          <w:rFonts w:asciiTheme="minorHAnsi" w:hAnsiTheme="minorHAnsi" w:cstheme="minorHAnsi"/>
          <w:sz w:val="22"/>
          <w:szCs w:val="22"/>
        </w:rPr>
      </w:pPr>
    </w:p>
    <w:p w14:paraId="2345CC77" w14:textId="77777777" w:rsidR="00AA2638" w:rsidRPr="00E73B6A" w:rsidRDefault="00E85B93" w:rsidP="002B5A81">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ab/>
        <w:t xml:space="preserve">Es wird ein Hygienezuschlag in der Höhe von </w:t>
      </w:r>
      <w:r w:rsidR="007654E4" w:rsidRPr="00E73B6A">
        <w:rPr>
          <w:rFonts w:asciiTheme="minorHAnsi" w:hAnsiTheme="minorHAnsi" w:cstheme="minorHAnsi"/>
          <w:sz w:val="22"/>
          <w:szCs w:val="22"/>
        </w:rPr>
        <w:t>zurzeit</w:t>
      </w:r>
      <w:r w:rsidRPr="00E73B6A">
        <w:rPr>
          <w:rFonts w:asciiTheme="minorHAnsi" w:hAnsiTheme="minorHAnsi" w:cstheme="minorHAnsi"/>
          <w:sz w:val="22"/>
          <w:szCs w:val="22"/>
        </w:rPr>
        <w:t xml:space="preserve"> … % auf die abgerechnete Höhe der DRG-Fallpauschalen (12) und die Zusatzentgelte gemäß § 7 Abs</w:t>
      </w:r>
      <w:r w:rsidR="0091527F" w:rsidRPr="00E73B6A">
        <w:rPr>
          <w:rFonts w:asciiTheme="minorHAnsi" w:hAnsiTheme="minorHAnsi" w:cstheme="minorHAnsi"/>
          <w:sz w:val="22"/>
          <w:szCs w:val="22"/>
        </w:rPr>
        <w:t>atz</w:t>
      </w:r>
      <w:r w:rsidRPr="00E73B6A">
        <w:rPr>
          <w:rFonts w:asciiTheme="minorHAnsi" w:hAnsiTheme="minorHAnsi" w:cstheme="minorHAnsi"/>
          <w:sz w:val="22"/>
          <w:szCs w:val="22"/>
        </w:rPr>
        <w:t xml:space="preserve"> 1 Satz 1 Nr. 1 und 2 </w:t>
      </w:r>
      <w:proofErr w:type="spellStart"/>
      <w:r w:rsidRPr="00E73B6A">
        <w:rPr>
          <w:rFonts w:asciiTheme="minorHAnsi" w:hAnsiTheme="minorHAnsi" w:cstheme="minorHAnsi"/>
          <w:sz w:val="22"/>
          <w:szCs w:val="22"/>
        </w:rPr>
        <w:t>KHEntgG</w:t>
      </w:r>
      <w:proofErr w:type="spellEnd"/>
      <w:r w:rsidRPr="00E73B6A">
        <w:rPr>
          <w:rFonts w:asciiTheme="minorHAnsi" w:hAnsiTheme="minorHAnsi" w:cstheme="minorHAnsi"/>
          <w:sz w:val="22"/>
          <w:szCs w:val="22"/>
        </w:rPr>
        <w:t xml:space="preserve"> (22) sowie auf die sonstigen Entgelte nach § 6 Abs</w:t>
      </w:r>
      <w:r w:rsidR="0091527F" w:rsidRPr="00E73B6A">
        <w:rPr>
          <w:rFonts w:asciiTheme="minorHAnsi" w:hAnsiTheme="minorHAnsi" w:cstheme="minorHAnsi"/>
          <w:sz w:val="22"/>
          <w:szCs w:val="22"/>
        </w:rPr>
        <w:t>atz</w:t>
      </w:r>
      <w:r w:rsidRPr="00E73B6A">
        <w:rPr>
          <w:rFonts w:asciiTheme="minorHAnsi" w:hAnsiTheme="minorHAnsi" w:cstheme="minorHAnsi"/>
          <w:sz w:val="22"/>
          <w:szCs w:val="22"/>
        </w:rPr>
        <w:t xml:space="preserve"> </w:t>
      </w:r>
      <w:r w:rsidR="004F53CC" w:rsidRPr="00E73B6A">
        <w:rPr>
          <w:rFonts w:asciiTheme="minorHAnsi" w:hAnsiTheme="minorHAnsi" w:cstheme="minorHAnsi"/>
          <w:sz w:val="22"/>
          <w:szCs w:val="22"/>
        </w:rPr>
        <w:t>1 Satz 1 und Abs</w:t>
      </w:r>
      <w:r w:rsidR="0091527F" w:rsidRPr="00E73B6A">
        <w:rPr>
          <w:rFonts w:asciiTheme="minorHAnsi" w:hAnsiTheme="minorHAnsi" w:cstheme="minorHAnsi"/>
          <w:sz w:val="22"/>
          <w:szCs w:val="22"/>
        </w:rPr>
        <w:t>atz</w:t>
      </w:r>
      <w:r w:rsidR="004F53CC" w:rsidRPr="00E73B6A">
        <w:rPr>
          <w:rFonts w:asciiTheme="minorHAnsi" w:hAnsiTheme="minorHAnsi" w:cstheme="minorHAnsi"/>
          <w:sz w:val="22"/>
          <w:szCs w:val="22"/>
        </w:rPr>
        <w:t xml:space="preserve"> 2a </w:t>
      </w:r>
      <w:proofErr w:type="spellStart"/>
      <w:r w:rsidR="004F53CC" w:rsidRPr="00E73B6A">
        <w:rPr>
          <w:rFonts w:asciiTheme="minorHAnsi" w:hAnsiTheme="minorHAnsi" w:cstheme="minorHAnsi"/>
          <w:sz w:val="22"/>
          <w:szCs w:val="22"/>
        </w:rPr>
        <w:t>KHEntgG</w:t>
      </w:r>
      <w:proofErr w:type="spellEnd"/>
      <w:r w:rsidR="004F53CC" w:rsidRPr="00E73B6A">
        <w:rPr>
          <w:rFonts w:asciiTheme="minorHAnsi" w:hAnsiTheme="minorHAnsi" w:cstheme="minorHAnsi"/>
          <w:sz w:val="22"/>
          <w:szCs w:val="22"/>
        </w:rPr>
        <w:t xml:space="preserve"> (2</w:t>
      </w:r>
      <w:r w:rsidR="00F251A4" w:rsidRPr="00E73B6A">
        <w:rPr>
          <w:rFonts w:asciiTheme="minorHAnsi" w:hAnsiTheme="minorHAnsi" w:cstheme="minorHAnsi"/>
          <w:sz w:val="22"/>
          <w:szCs w:val="22"/>
        </w:rPr>
        <w:t>7</w:t>
      </w:r>
      <w:r w:rsidRPr="00E73B6A">
        <w:rPr>
          <w:rFonts w:asciiTheme="minorHAnsi" w:hAnsiTheme="minorHAnsi" w:cstheme="minorHAnsi"/>
          <w:sz w:val="22"/>
          <w:szCs w:val="22"/>
        </w:rPr>
        <w:t>) erhoben.</w:t>
      </w:r>
    </w:p>
    <w:p w14:paraId="47C1C79F" w14:textId="77777777" w:rsidR="00AF1830" w:rsidRPr="00E73B6A" w:rsidRDefault="00AA2638" w:rsidP="00AA2638">
      <w:pPr>
        <w:ind w:left="709" w:hanging="709"/>
        <w:jc w:val="both"/>
        <w:rPr>
          <w:rFonts w:asciiTheme="minorHAnsi" w:hAnsiTheme="minorHAnsi" w:cstheme="minorHAnsi"/>
          <w:sz w:val="22"/>
          <w:szCs w:val="22"/>
        </w:rPr>
      </w:pPr>
      <w:r w:rsidRPr="00E73B6A">
        <w:rPr>
          <w:rFonts w:asciiTheme="minorHAnsi" w:hAnsiTheme="minorHAnsi" w:cstheme="minorHAnsi"/>
          <w:sz w:val="22"/>
          <w:szCs w:val="22"/>
        </w:rPr>
        <w:tab/>
      </w:r>
    </w:p>
    <w:p w14:paraId="70140928" w14:textId="77777777" w:rsidR="00AF1830" w:rsidRPr="00E73B6A" w:rsidRDefault="00AF1830" w:rsidP="00AA2638">
      <w:pPr>
        <w:ind w:left="709" w:hanging="709"/>
        <w:jc w:val="both"/>
        <w:rPr>
          <w:rFonts w:asciiTheme="minorHAnsi" w:hAnsiTheme="minorHAnsi" w:cstheme="minorHAnsi"/>
          <w:sz w:val="22"/>
          <w:szCs w:val="22"/>
        </w:rPr>
      </w:pPr>
      <w:r w:rsidRPr="00E73B6A">
        <w:rPr>
          <w:rFonts w:asciiTheme="minorHAnsi" w:hAnsiTheme="minorHAnsi" w:cstheme="minorHAnsi"/>
          <w:sz w:val="22"/>
          <w:szCs w:val="22"/>
        </w:rPr>
        <w:t>(</w:t>
      </w:r>
      <w:r w:rsidR="007247BC" w:rsidRPr="00E73B6A">
        <w:rPr>
          <w:rFonts w:asciiTheme="minorHAnsi" w:hAnsiTheme="minorHAnsi" w:cstheme="minorHAnsi"/>
          <w:sz w:val="22"/>
          <w:szCs w:val="22"/>
        </w:rPr>
        <w:t>39</w:t>
      </w:r>
      <w:r w:rsidRPr="00E73B6A">
        <w:rPr>
          <w:rFonts w:asciiTheme="minorHAnsi" w:hAnsiTheme="minorHAnsi" w:cstheme="minorHAnsi"/>
          <w:sz w:val="22"/>
          <w:szCs w:val="22"/>
        </w:rPr>
        <w:t>)</w:t>
      </w:r>
      <w:r w:rsidRPr="00E73B6A">
        <w:rPr>
          <w:rFonts w:asciiTheme="minorHAnsi" w:hAnsiTheme="minorHAnsi" w:cstheme="minorHAnsi"/>
          <w:sz w:val="22"/>
          <w:szCs w:val="22"/>
        </w:rPr>
        <w:tab/>
      </w:r>
      <w:r w:rsidR="001B5C8F" w:rsidRPr="00E73B6A">
        <w:rPr>
          <w:rFonts w:asciiTheme="minorHAnsi" w:hAnsiTheme="minorHAnsi" w:cstheme="minorHAnsi"/>
          <w:sz w:val="22"/>
          <w:szCs w:val="22"/>
        </w:rPr>
        <w:t xml:space="preserve">Ein weiterer Bestandteil der Qualitätssicherung im Krankenhaus ist die ggfs. erforderliche Durchführung einer klinischen Sektion, die durch die Erhebung eines Zuschlages je voll- und teilstationärem Behandlungsfall finanziert wird. </w:t>
      </w:r>
      <w:r w:rsidRPr="00E73B6A">
        <w:rPr>
          <w:rFonts w:asciiTheme="minorHAnsi" w:hAnsiTheme="minorHAnsi" w:cstheme="minorHAnsi"/>
          <w:sz w:val="22"/>
          <w:szCs w:val="22"/>
        </w:rPr>
        <w:t>Die Höhe d</w:t>
      </w:r>
      <w:r w:rsidR="001B5C8F" w:rsidRPr="00E73B6A">
        <w:rPr>
          <w:rFonts w:asciiTheme="minorHAnsi" w:hAnsiTheme="minorHAnsi" w:cstheme="minorHAnsi"/>
          <w:sz w:val="22"/>
          <w:szCs w:val="22"/>
        </w:rPr>
        <w:t>ieses</w:t>
      </w:r>
      <w:r w:rsidRPr="00E73B6A">
        <w:rPr>
          <w:rFonts w:asciiTheme="minorHAnsi" w:hAnsiTheme="minorHAnsi" w:cstheme="minorHAnsi"/>
          <w:sz w:val="22"/>
          <w:szCs w:val="22"/>
        </w:rPr>
        <w:t xml:space="preserve"> Zuschlages bestimmt sich nach der Vereinbarung zu klinischen Sektionen gemäß § 9 Abs</w:t>
      </w:r>
      <w:r w:rsidR="00D71BB1" w:rsidRPr="00E73B6A">
        <w:rPr>
          <w:rFonts w:asciiTheme="minorHAnsi" w:hAnsiTheme="minorHAnsi" w:cstheme="minorHAnsi"/>
          <w:sz w:val="22"/>
          <w:szCs w:val="22"/>
        </w:rPr>
        <w:t>atz</w:t>
      </w:r>
      <w:r w:rsidRPr="00E73B6A">
        <w:rPr>
          <w:rFonts w:asciiTheme="minorHAnsi" w:hAnsiTheme="minorHAnsi" w:cstheme="minorHAnsi"/>
          <w:sz w:val="22"/>
          <w:szCs w:val="22"/>
        </w:rPr>
        <w:t xml:space="preserve">. 1a Nr. 3 </w:t>
      </w:r>
      <w:proofErr w:type="spellStart"/>
      <w:r w:rsidRPr="00E73B6A">
        <w:rPr>
          <w:rFonts w:asciiTheme="minorHAnsi" w:hAnsiTheme="minorHAnsi" w:cstheme="minorHAnsi"/>
          <w:sz w:val="22"/>
          <w:szCs w:val="22"/>
        </w:rPr>
        <w:t>KHEntgG</w:t>
      </w:r>
      <w:proofErr w:type="spellEnd"/>
      <w:r w:rsidRPr="00E73B6A">
        <w:rPr>
          <w:rFonts w:asciiTheme="minorHAnsi" w:hAnsiTheme="minorHAnsi" w:cstheme="minorHAnsi"/>
          <w:sz w:val="22"/>
          <w:szCs w:val="22"/>
        </w:rPr>
        <w:t xml:space="preserve"> und beträgt </w:t>
      </w:r>
      <w:r w:rsidR="007654E4" w:rsidRPr="00E73B6A">
        <w:rPr>
          <w:rFonts w:asciiTheme="minorHAnsi" w:hAnsiTheme="minorHAnsi" w:cstheme="minorHAnsi"/>
          <w:sz w:val="22"/>
          <w:szCs w:val="22"/>
        </w:rPr>
        <w:t>zurzeit</w:t>
      </w:r>
      <w:r w:rsidRPr="00E73B6A">
        <w:rPr>
          <w:rFonts w:asciiTheme="minorHAnsi" w:hAnsiTheme="minorHAnsi" w:cstheme="minorHAnsi"/>
          <w:sz w:val="22"/>
          <w:szCs w:val="22"/>
        </w:rPr>
        <w:t xml:space="preserve"> ….</w:t>
      </w:r>
    </w:p>
    <w:p w14:paraId="4BB04109" w14:textId="77777777" w:rsidR="00053413" w:rsidRPr="00E73B6A" w:rsidRDefault="00105EA4" w:rsidP="00053413">
      <w:pPr>
        <w:jc w:val="both"/>
        <w:rPr>
          <w:rFonts w:asciiTheme="minorHAnsi" w:hAnsiTheme="minorHAnsi" w:cstheme="minorHAnsi"/>
          <w:sz w:val="22"/>
          <w:szCs w:val="22"/>
        </w:rPr>
      </w:pPr>
      <w:r w:rsidRPr="00E73B6A">
        <w:rPr>
          <w:rFonts w:asciiTheme="minorHAnsi" w:hAnsiTheme="minorHAnsi" w:cstheme="minorHAnsi"/>
          <w:sz w:val="22"/>
          <w:szCs w:val="22"/>
        </w:rPr>
        <w:t xml:space="preserve"> </w:t>
      </w:r>
    </w:p>
    <w:p w14:paraId="43BBD9B3" w14:textId="77777777" w:rsidR="000E65CF" w:rsidRPr="00E73B6A" w:rsidRDefault="00053413" w:rsidP="00053413">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w:t>
      </w:r>
      <w:r w:rsidR="00E0031A" w:rsidRPr="00E73B6A">
        <w:rPr>
          <w:rFonts w:asciiTheme="minorHAnsi" w:hAnsiTheme="minorHAnsi" w:cstheme="minorHAnsi"/>
          <w:sz w:val="22"/>
          <w:szCs w:val="22"/>
        </w:rPr>
        <w:t>4</w:t>
      </w:r>
      <w:r w:rsidR="007247BC" w:rsidRPr="00E73B6A">
        <w:rPr>
          <w:rFonts w:asciiTheme="minorHAnsi" w:hAnsiTheme="minorHAnsi" w:cstheme="minorHAnsi"/>
          <w:sz w:val="22"/>
          <w:szCs w:val="22"/>
        </w:rPr>
        <w:t>0</w:t>
      </w:r>
      <w:r w:rsidR="00105EA4" w:rsidRPr="00E73B6A">
        <w:rPr>
          <w:rFonts w:asciiTheme="minorHAnsi" w:hAnsiTheme="minorHAnsi" w:cstheme="minorHAnsi"/>
          <w:sz w:val="22"/>
          <w:szCs w:val="22"/>
        </w:rPr>
        <w:t>)</w:t>
      </w:r>
      <w:r w:rsidRPr="00E73B6A">
        <w:rPr>
          <w:rFonts w:asciiTheme="minorHAnsi" w:hAnsiTheme="minorHAnsi" w:cstheme="minorHAnsi"/>
          <w:sz w:val="22"/>
          <w:szCs w:val="22"/>
        </w:rPr>
        <w:tab/>
      </w:r>
      <w:r w:rsidR="0098407C" w:rsidRPr="00E73B6A">
        <w:rPr>
          <w:rFonts w:asciiTheme="minorHAnsi" w:hAnsiTheme="minorHAnsi" w:cstheme="minorHAnsi"/>
          <w:sz w:val="22"/>
          <w:szCs w:val="22"/>
        </w:rPr>
        <w:t xml:space="preserve">Um Neueinstellungen oder Aufstockungen vorhandener Teilzeitstellen von ausgebildetem Pflegepersonal zusätzlich zu fördern, kann ein Krankenhaus, sofern es mit seiner Arbeitnehmervertretung aufgrund einer schriftlichen Vereinbarung Maßnahmen zur Verbesserung der Vereinbarkeit von Pflege, Familie und Beruf ergriffen hat, gemäß § 8a </w:t>
      </w:r>
      <w:proofErr w:type="spellStart"/>
      <w:r w:rsidR="0098407C" w:rsidRPr="00E73B6A">
        <w:rPr>
          <w:rFonts w:asciiTheme="minorHAnsi" w:hAnsiTheme="minorHAnsi" w:cstheme="minorHAnsi"/>
          <w:sz w:val="22"/>
          <w:szCs w:val="22"/>
        </w:rPr>
        <w:t>KHEntgG</w:t>
      </w:r>
      <w:proofErr w:type="spellEnd"/>
      <w:r w:rsidR="0098407C" w:rsidRPr="00E73B6A">
        <w:rPr>
          <w:rFonts w:asciiTheme="minorHAnsi" w:hAnsiTheme="minorHAnsi" w:cstheme="minorHAnsi"/>
          <w:sz w:val="22"/>
          <w:szCs w:val="22"/>
        </w:rPr>
        <w:t xml:space="preserve"> einen Zuschlag erheben. Dieser beträgt</w:t>
      </w:r>
      <w:r w:rsidR="001138AF" w:rsidRPr="00E73B6A">
        <w:rPr>
          <w:rFonts w:asciiTheme="minorHAnsi" w:hAnsiTheme="minorHAnsi" w:cstheme="minorHAnsi"/>
          <w:sz w:val="22"/>
          <w:szCs w:val="22"/>
        </w:rPr>
        <w:t xml:space="preserve"> </w:t>
      </w:r>
      <w:r w:rsidR="007654E4" w:rsidRPr="00E73B6A">
        <w:rPr>
          <w:rFonts w:asciiTheme="minorHAnsi" w:hAnsiTheme="minorHAnsi" w:cstheme="minorHAnsi"/>
          <w:sz w:val="22"/>
          <w:szCs w:val="22"/>
        </w:rPr>
        <w:t>zurzeit ….</w:t>
      </w:r>
      <w:r w:rsidR="0098407C" w:rsidRPr="00E73B6A">
        <w:rPr>
          <w:rFonts w:asciiTheme="minorHAnsi" w:hAnsiTheme="minorHAnsi" w:cstheme="minorHAnsi"/>
          <w:sz w:val="22"/>
          <w:szCs w:val="22"/>
        </w:rPr>
        <w:t xml:space="preserve"> </w:t>
      </w:r>
    </w:p>
    <w:p w14:paraId="189B834B" w14:textId="77777777" w:rsidR="000E65CF" w:rsidRPr="00E73B6A" w:rsidRDefault="000E65CF" w:rsidP="00053413">
      <w:pPr>
        <w:ind w:left="705" w:hanging="705"/>
        <w:jc w:val="both"/>
        <w:rPr>
          <w:rFonts w:asciiTheme="minorHAnsi" w:hAnsiTheme="minorHAnsi" w:cstheme="minorHAnsi"/>
          <w:sz w:val="22"/>
          <w:szCs w:val="22"/>
        </w:rPr>
      </w:pPr>
    </w:p>
    <w:p w14:paraId="210890DE" w14:textId="77777777" w:rsidR="00C246DE" w:rsidRPr="00E73B6A" w:rsidRDefault="000E65CF" w:rsidP="00EB7567">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w:t>
      </w:r>
      <w:r w:rsidR="00E0031A" w:rsidRPr="00E73B6A">
        <w:rPr>
          <w:rFonts w:asciiTheme="minorHAnsi" w:hAnsiTheme="minorHAnsi" w:cstheme="minorHAnsi"/>
          <w:sz w:val="22"/>
          <w:szCs w:val="22"/>
        </w:rPr>
        <w:t>4</w:t>
      </w:r>
      <w:r w:rsidR="007247BC" w:rsidRPr="00E73B6A">
        <w:rPr>
          <w:rFonts w:asciiTheme="minorHAnsi" w:hAnsiTheme="minorHAnsi" w:cstheme="minorHAnsi"/>
          <w:sz w:val="22"/>
          <w:szCs w:val="22"/>
        </w:rPr>
        <w:t>1</w:t>
      </w:r>
      <w:r w:rsidRPr="00E73B6A">
        <w:rPr>
          <w:rFonts w:asciiTheme="minorHAnsi" w:hAnsiTheme="minorHAnsi" w:cstheme="minorHAnsi"/>
          <w:sz w:val="22"/>
          <w:szCs w:val="22"/>
        </w:rPr>
        <w:t>)</w:t>
      </w:r>
      <w:r w:rsidRPr="00E73B6A">
        <w:rPr>
          <w:rFonts w:asciiTheme="minorHAnsi" w:hAnsiTheme="minorHAnsi" w:cstheme="minorHAnsi"/>
          <w:sz w:val="22"/>
          <w:szCs w:val="22"/>
        </w:rPr>
        <w:tab/>
      </w:r>
      <w:r w:rsidR="003B430D" w:rsidRPr="00E73B6A">
        <w:rPr>
          <w:rFonts w:asciiTheme="minorHAnsi" w:hAnsiTheme="minorHAnsi" w:cstheme="minorHAnsi"/>
          <w:sz w:val="22"/>
          <w:szCs w:val="22"/>
        </w:rPr>
        <w:t>Jedes Krankenhaus, das an der Notfallversorgung teilnimmt und die diesbezüglichen Voraussetzungen des G-BA erfüllt, erhebt einen Zuschlag je vollstationäre</w:t>
      </w:r>
      <w:r w:rsidR="001138AF" w:rsidRPr="00E73B6A">
        <w:rPr>
          <w:rFonts w:asciiTheme="minorHAnsi" w:hAnsiTheme="minorHAnsi" w:cstheme="minorHAnsi"/>
          <w:sz w:val="22"/>
          <w:szCs w:val="22"/>
        </w:rPr>
        <w:t>m</w:t>
      </w:r>
      <w:r w:rsidR="003B430D" w:rsidRPr="00E73B6A">
        <w:rPr>
          <w:rFonts w:asciiTheme="minorHAnsi" w:hAnsiTheme="minorHAnsi" w:cstheme="minorHAnsi"/>
          <w:sz w:val="22"/>
          <w:szCs w:val="22"/>
        </w:rPr>
        <w:t xml:space="preserve"> Fall. Die Höhe dieses Zuschlages bestimmt sich nach der Notfallstufenvergütungsvereinbarung gemäß § 9 Absatz 1a Nummer 5 </w:t>
      </w:r>
      <w:proofErr w:type="spellStart"/>
      <w:r w:rsidR="003B430D" w:rsidRPr="00E73B6A">
        <w:rPr>
          <w:rFonts w:asciiTheme="minorHAnsi" w:hAnsiTheme="minorHAnsi" w:cstheme="minorHAnsi"/>
          <w:sz w:val="22"/>
          <w:szCs w:val="22"/>
        </w:rPr>
        <w:t>KHEntgG</w:t>
      </w:r>
      <w:proofErr w:type="spellEnd"/>
      <w:r w:rsidR="003B430D" w:rsidRPr="00E73B6A">
        <w:rPr>
          <w:rFonts w:asciiTheme="minorHAnsi" w:hAnsiTheme="minorHAnsi" w:cstheme="minorHAnsi"/>
          <w:sz w:val="22"/>
          <w:szCs w:val="22"/>
        </w:rPr>
        <w:t xml:space="preserve"> i. </w:t>
      </w:r>
      <w:r w:rsidR="00EB7567" w:rsidRPr="00E73B6A">
        <w:rPr>
          <w:rFonts w:asciiTheme="minorHAnsi" w:hAnsiTheme="minorHAnsi" w:cstheme="minorHAnsi"/>
          <w:sz w:val="22"/>
          <w:szCs w:val="22"/>
        </w:rPr>
        <w:t xml:space="preserve">V. </w:t>
      </w:r>
      <w:r w:rsidR="003B430D" w:rsidRPr="00E73B6A">
        <w:rPr>
          <w:rFonts w:asciiTheme="minorHAnsi" w:hAnsiTheme="minorHAnsi" w:cstheme="minorHAnsi"/>
          <w:sz w:val="22"/>
          <w:szCs w:val="22"/>
        </w:rPr>
        <w:t xml:space="preserve">m. § 136c Absatz 4 SGB V und beträgt </w:t>
      </w:r>
      <w:r w:rsidR="007654E4" w:rsidRPr="00E73B6A">
        <w:rPr>
          <w:rFonts w:asciiTheme="minorHAnsi" w:hAnsiTheme="minorHAnsi" w:cstheme="minorHAnsi"/>
          <w:sz w:val="22"/>
          <w:szCs w:val="22"/>
        </w:rPr>
        <w:t>zurzeit</w:t>
      </w:r>
      <w:r w:rsidR="003B430D" w:rsidRPr="00E73B6A">
        <w:rPr>
          <w:rFonts w:asciiTheme="minorHAnsi" w:hAnsiTheme="minorHAnsi" w:cstheme="minorHAnsi"/>
          <w:sz w:val="22"/>
          <w:szCs w:val="22"/>
        </w:rPr>
        <w:t xml:space="preserve"> ….</w:t>
      </w:r>
      <w:r w:rsidR="003B430D" w:rsidRPr="00E73B6A">
        <w:rPr>
          <w:rFonts w:asciiTheme="minorHAnsi" w:hAnsiTheme="minorHAnsi" w:cstheme="minorHAnsi"/>
          <w:sz w:val="22"/>
          <w:szCs w:val="22"/>
        </w:rPr>
        <w:tab/>
      </w:r>
    </w:p>
    <w:p w14:paraId="60AA4619" w14:textId="77777777" w:rsidR="00C246DE" w:rsidRPr="00E73B6A" w:rsidRDefault="00C246DE" w:rsidP="001A5C58">
      <w:pPr>
        <w:jc w:val="both"/>
        <w:rPr>
          <w:rFonts w:asciiTheme="minorHAnsi" w:hAnsiTheme="minorHAnsi" w:cstheme="minorHAnsi"/>
          <w:sz w:val="22"/>
          <w:szCs w:val="22"/>
        </w:rPr>
      </w:pPr>
    </w:p>
    <w:p w14:paraId="7F5028C9" w14:textId="77777777" w:rsidR="00394666" w:rsidRPr="00E73B6A" w:rsidRDefault="00394666" w:rsidP="00EB7567">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w:t>
      </w:r>
      <w:r w:rsidRPr="00E73B6A">
        <w:rPr>
          <w:rFonts w:asciiTheme="minorHAnsi" w:hAnsiTheme="minorHAnsi" w:cstheme="minorHAnsi"/>
          <w:color w:val="000000" w:themeColor="text1"/>
          <w:sz w:val="22"/>
          <w:szCs w:val="22"/>
        </w:rPr>
        <w:t>4</w:t>
      </w:r>
      <w:r w:rsidR="00683D96" w:rsidRPr="00E73B6A">
        <w:rPr>
          <w:rFonts w:asciiTheme="minorHAnsi" w:hAnsiTheme="minorHAnsi" w:cstheme="minorHAnsi"/>
          <w:color w:val="000000" w:themeColor="text1"/>
          <w:sz w:val="22"/>
          <w:szCs w:val="22"/>
        </w:rPr>
        <w:t>2</w:t>
      </w:r>
      <w:r w:rsidRPr="00E73B6A">
        <w:rPr>
          <w:rFonts w:asciiTheme="minorHAnsi" w:hAnsiTheme="minorHAnsi" w:cstheme="minorHAnsi"/>
          <w:sz w:val="22"/>
          <w:szCs w:val="22"/>
        </w:rPr>
        <w:t>)</w:t>
      </w:r>
      <w:r w:rsidRPr="00E73B6A">
        <w:rPr>
          <w:rFonts w:asciiTheme="minorHAnsi" w:hAnsiTheme="minorHAnsi" w:cstheme="minorHAnsi"/>
          <w:sz w:val="22"/>
          <w:szCs w:val="22"/>
        </w:rPr>
        <w:tab/>
      </w:r>
      <w:r w:rsidR="0018373B" w:rsidRPr="00E73B6A">
        <w:rPr>
          <w:rFonts w:asciiTheme="minorHAnsi" w:hAnsiTheme="minorHAnsi" w:cstheme="minorHAnsi"/>
          <w:sz w:val="22"/>
          <w:szCs w:val="22"/>
        </w:rPr>
        <w:t xml:space="preserve">Für die Durchführung </w:t>
      </w:r>
      <w:proofErr w:type="spellStart"/>
      <w:r w:rsidR="0018373B" w:rsidRPr="00E73B6A">
        <w:rPr>
          <w:rFonts w:asciiTheme="minorHAnsi" w:hAnsiTheme="minorHAnsi" w:cstheme="minorHAnsi"/>
          <w:sz w:val="22"/>
          <w:szCs w:val="22"/>
        </w:rPr>
        <w:t>implantatbezogener</w:t>
      </w:r>
      <w:proofErr w:type="spellEnd"/>
      <w:r w:rsidR="0018373B" w:rsidRPr="00E73B6A">
        <w:rPr>
          <w:rFonts w:asciiTheme="minorHAnsi" w:hAnsiTheme="minorHAnsi" w:cstheme="minorHAnsi"/>
          <w:sz w:val="22"/>
          <w:szCs w:val="22"/>
        </w:rPr>
        <w:t xml:space="preserve"> Maßnahmen im Sinne des § 2 Nr. 4 des </w:t>
      </w:r>
      <w:proofErr w:type="spellStart"/>
      <w:r w:rsidR="0018373B" w:rsidRPr="00E73B6A">
        <w:rPr>
          <w:rFonts w:asciiTheme="minorHAnsi" w:hAnsiTheme="minorHAnsi" w:cstheme="minorHAnsi"/>
          <w:sz w:val="22"/>
          <w:szCs w:val="22"/>
        </w:rPr>
        <w:t>Implantatregistergesetzes</w:t>
      </w:r>
      <w:proofErr w:type="spellEnd"/>
      <w:r w:rsidR="0018373B" w:rsidRPr="00E73B6A">
        <w:rPr>
          <w:rFonts w:asciiTheme="minorHAnsi" w:hAnsiTheme="minorHAnsi" w:cstheme="minorHAnsi"/>
          <w:sz w:val="22"/>
          <w:szCs w:val="22"/>
        </w:rPr>
        <w:t xml:space="preserve"> (Implantation, Revision, Explantation eines Implantats, sicherheitsbezogene oder funktionelle Änderungen an einem eingesetzten Implantat oder Amputation einer Extremität nach der Implantation eines Implantats) berechnen Krankenhäuser einen Zuschlag in Höhe von </w:t>
      </w:r>
      <w:r w:rsidR="007654E4" w:rsidRPr="00E73B6A">
        <w:rPr>
          <w:rFonts w:asciiTheme="minorHAnsi" w:hAnsiTheme="minorHAnsi" w:cstheme="minorHAnsi"/>
          <w:sz w:val="22"/>
          <w:szCs w:val="22"/>
        </w:rPr>
        <w:t>zurzeit ….</w:t>
      </w:r>
    </w:p>
    <w:p w14:paraId="4139A2F4" w14:textId="77777777" w:rsidR="006F0B0F" w:rsidRPr="00E73B6A" w:rsidRDefault="006F0B0F" w:rsidP="00EB7567">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ab/>
      </w:r>
    </w:p>
    <w:p w14:paraId="5B2D2EE6" w14:textId="77777777" w:rsidR="006F0B0F" w:rsidRPr="00E73B6A" w:rsidRDefault="006F0B0F" w:rsidP="00EB7567">
      <w:pPr>
        <w:ind w:left="705" w:hanging="705"/>
        <w:jc w:val="both"/>
        <w:rPr>
          <w:rFonts w:asciiTheme="minorHAnsi" w:hAnsiTheme="minorHAnsi" w:cstheme="minorHAnsi"/>
          <w:color w:val="000000" w:themeColor="text1"/>
          <w:sz w:val="22"/>
          <w:szCs w:val="22"/>
        </w:rPr>
      </w:pPr>
      <w:r w:rsidRPr="00E73B6A">
        <w:rPr>
          <w:rFonts w:asciiTheme="minorHAnsi" w:hAnsiTheme="minorHAnsi" w:cstheme="minorHAnsi"/>
          <w:sz w:val="22"/>
          <w:szCs w:val="22"/>
        </w:rPr>
        <w:tab/>
      </w:r>
      <w:r w:rsidRPr="00E73B6A">
        <w:rPr>
          <w:rFonts w:asciiTheme="minorHAnsi" w:hAnsiTheme="minorHAnsi" w:cstheme="minorHAnsi"/>
          <w:color w:val="000000" w:themeColor="text1"/>
          <w:sz w:val="22"/>
          <w:szCs w:val="22"/>
        </w:rPr>
        <w:t xml:space="preserve">Nach § 36 Absatz 1 </w:t>
      </w:r>
      <w:proofErr w:type="spellStart"/>
      <w:r w:rsidRPr="00E73B6A">
        <w:rPr>
          <w:rFonts w:asciiTheme="minorHAnsi" w:hAnsiTheme="minorHAnsi" w:cstheme="minorHAnsi"/>
          <w:color w:val="000000" w:themeColor="text1"/>
          <w:sz w:val="22"/>
          <w:szCs w:val="22"/>
        </w:rPr>
        <w:t>IRegG</w:t>
      </w:r>
      <w:proofErr w:type="spellEnd"/>
      <w:r w:rsidRPr="00E73B6A">
        <w:rPr>
          <w:rFonts w:asciiTheme="minorHAnsi" w:hAnsiTheme="minorHAnsi" w:cstheme="minorHAnsi"/>
          <w:color w:val="000000" w:themeColor="text1"/>
          <w:sz w:val="22"/>
          <w:szCs w:val="22"/>
        </w:rPr>
        <w:t xml:space="preserve"> weist das Krankenhaus als verantwortliche Gesundheitseinrichtung bei der Abrechnung der </w:t>
      </w:r>
      <w:proofErr w:type="spellStart"/>
      <w:r w:rsidRPr="00E73B6A">
        <w:rPr>
          <w:rFonts w:asciiTheme="minorHAnsi" w:hAnsiTheme="minorHAnsi" w:cstheme="minorHAnsi"/>
          <w:color w:val="000000" w:themeColor="text1"/>
          <w:sz w:val="22"/>
          <w:szCs w:val="22"/>
        </w:rPr>
        <w:t>implantatbezogenen</w:t>
      </w:r>
      <w:proofErr w:type="spellEnd"/>
      <w:r w:rsidRPr="00E73B6A">
        <w:rPr>
          <w:rFonts w:asciiTheme="minorHAnsi" w:hAnsiTheme="minorHAnsi" w:cstheme="minorHAnsi"/>
          <w:color w:val="000000" w:themeColor="text1"/>
          <w:sz w:val="22"/>
          <w:szCs w:val="22"/>
        </w:rPr>
        <w:t xml:space="preserve"> Maßnahme durch Vorlage der Meldebestätigung nach § 4 Absatz 3 </w:t>
      </w:r>
      <w:proofErr w:type="spellStart"/>
      <w:r w:rsidRPr="00E73B6A">
        <w:rPr>
          <w:rFonts w:asciiTheme="minorHAnsi" w:hAnsiTheme="minorHAnsi" w:cstheme="minorHAnsi"/>
          <w:color w:val="000000" w:themeColor="text1"/>
          <w:sz w:val="22"/>
          <w:szCs w:val="22"/>
        </w:rPr>
        <w:t>IRegG</w:t>
      </w:r>
      <w:proofErr w:type="spellEnd"/>
      <w:r w:rsidRPr="00E73B6A">
        <w:rPr>
          <w:rFonts w:asciiTheme="minorHAnsi" w:hAnsiTheme="minorHAnsi" w:cstheme="minorHAnsi"/>
          <w:color w:val="000000" w:themeColor="text1"/>
          <w:sz w:val="22"/>
          <w:szCs w:val="22"/>
        </w:rPr>
        <w:t xml:space="preserve"> nach, dass sie der Registerstelle die Daten nach § 16 Absatz 1 </w:t>
      </w:r>
      <w:proofErr w:type="spellStart"/>
      <w:r w:rsidRPr="00E73B6A">
        <w:rPr>
          <w:rFonts w:asciiTheme="minorHAnsi" w:hAnsiTheme="minorHAnsi" w:cstheme="minorHAnsi"/>
          <w:color w:val="000000" w:themeColor="text1"/>
          <w:sz w:val="22"/>
          <w:szCs w:val="22"/>
        </w:rPr>
        <w:t>IRegG</w:t>
      </w:r>
      <w:proofErr w:type="spellEnd"/>
      <w:r w:rsidRPr="00E73B6A">
        <w:rPr>
          <w:rFonts w:asciiTheme="minorHAnsi" w:hAnsiTheme="minorHAnsi" w:cstheme="minorHAnsi"/>
          <w:color w:val="000000" w:themeColor="text1"/>
          <w:sz w:val="22"/>
          <w:szCs w:val="22"/>
        </w:rPr>
        <w:t xml:space="preserve"> und der Vertrauensstelle die Daten nach § 17 Absatz 1 </w:t>
      </w:r>
      <w:proofErr w:type="spellStart"/>
      <w:r w:rsidRPr="00E73B6A">
        <w:rPr>
          <w:rFonts w:asciiTheme="minorHAnsi" w:hAnsiTheme="minorHAnsi" w:cstheme="minorHAnsi"/>
          <w:color w:val="000000" w:themeColor="text1"/>
          <w:sz w:val="22"/>
          <w:szCs w:val="22"/>
        </w:rPr>
        <w:t>IRegG</w:t>
      </w:r>
      <w:proofErr w:type="spellEnd"/>
      <w:r w:rsidRPr="00E73B6A">
        <w:rPr>
          <w:rFonts w:asciiTheme="minorHAnsi" w:hAnsiTheme="minorHAnsi" w:cstheme="minorHAnsi"/>
          <w:color w:val="000000" w:themeColor="text1"/>
          <w:sz w:val="22"/>
          <w:szCs w:val="22"/>
        </w:rPr>
        <w:t xml:space="preserve"> übermittelt und ein in der Produktdatenbank registriertes Produkt verwendet hat.</w:t>
      </w:r>
      <w:r w:rsidR="00980992" w:rsidRPr="00E73B6A">
        <w:rPr>
          <w:rFonts w:asciiTheme="minorHAnsi" w:hAnsiTheme="minorHAnsi" w:cstheme="minorHAnsi"/>
          <w:color w:val="000000" w:themeColor="text1"/>
          <w:sz w:val="22"/>
          <w:szCs w:val="22"/>
        </w:rPr>
        <w:t xml:space="preserve"> Da der Nachweis gemäß § 36 Absatz 2 Nr. 5 </w:t>
      </w:r>
      <w:proofErr w:type="spellStart"/>
      <w:r w:rsidR="00980992" w:rsidRPr="00E73B6A">
        <w:rPr>
          <w:rFonts w:asciiTheme="minorHAnsi" w:hAnsiTheme="minorHAnsi" w:cstheme="minorHAnsi"/>
          <w:color w:val="000000" w:themeColor="text1"/>
          <w:sz w:val="22"/>
          <w:szCs w:val="22"/>
        </w:rPr>
        <w:t>IRegG</w:t>
      </w:r>
      <w:proofErr w:type="spellEnd"/>
      <w:r w:rsidR="00980992" w:rsidRPr="00E73B6A">
        <w:rPr>
          <w:rFonts w:asciiTheme="minorHAnsi" w:hAnsiTheme="minorHAnsi" w:cstheme="minorHAnsi"/>
          <w:color w:val="000000" w:themeColor="text1"/>
          <w:sz w:val="22"/>
          <w:szCs w:val="22"/>
        </w:rPr>
        <w:t xml:space="preserve"> auch gegenüber der betroffenen Patientin bzw. dem betroffenen Patienten zu erbringen ist, liegt die Meldebestätigung der Rechnung als Kopie bei.</w:t>
      </w:r>
    </w:p>
    <w:p w14:paraId="6F6D1999" w14:textId="77777777" w:rsidR="0018373B" w:rsidRPr="00E73B6A" w:rsidRDefault="0018373B" w:rsidP="00EB7567">
      <w:pPr>
        <w:ind w:left="705" w:hanging="705"/>
        <w:jc w:val="both"/>
        <w:rPr>
          <w:rFonts w:asciiTheme="minorHAnsi" w:hAnsiTheme="minorHAnsi" w:cstheme="minorHAnsi"/>
          <w:color w:val="000000" w:themeColor="text1"/>
          <w:sz w:val="22"/>
          <w:szCs w:val="22"/>
        </w:rPr>
      </w:pPr>
    </w:p>
    <w:p w14:paraId="477BFFF0" w14:textId="77777777" w:rsidR="00394666" w:rsidRPr="00E73B6A" w:rsidRDefault="00394666" w:rsidP="00EB7567">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w:t>
      </w:r>
      <w:r w:rsidR="00683D96" w:rsidRPr="00E73B6A">
        <w:rPr>
          <w:rFonts w:asciiTheme="minorHAnsi" w:hAnsiTheme="minorHAnsi" w:cstheme="minorHAnsi"/>
          <w:color w:val="000000" w:themeColor="text1"/>
          <w:sz w:val="22"/>
          <w:szCs w:val="22"/>
        </w:rPr>
        <w:t>43</w:t>
      </w:r>
      <w:r w:rsidRPr="00E73B6A">
        <w:rPr>
          <w:rFonts w:asciiTheme="minorHAnsi" w:hAnsiTheme="minorHAnsi" w:cstheme="minorHAnsi"/>
          <w:sz w:val="22"/>
          <w:szCs w:val="22"/>
        </w:rPr>
        <w:t>)</w:t>
      </w:r>
      <w:r w:rsidRPr="00E73B6A">
        <w:rPr>
          <w:rFonts w:asciiTheme="minorHAnsi" w:hAnsiTheme="minorHAnsi" w:cstheme="minorHAnsi"/>
          <w:sz w:val="22"/>
          <w:szCs w:val="22"/>
        </w:rPr>
        <w:tab/>
      </w:r>
      <w:r w:rsidR="0018373B" w:rsidRPr="00E73B6A">
        <w:rPr>
          <w:rFonts w:asciiTheme="minorHAnsi" w:hAnsiTheme="minorHAnsi" w:cstheme="minorHAnsi"/>
          <w:sz w:val="22"/>
          <w:szCs w:val="22"/>
        </w:rPr>
        <w:t>Das Krankenhaus erhebt einen Zuschlag für die Speicherung von Daten, die im Rahmen der Krankenhausbehandlung entstanden sind, in der elektronischen Patientenakte nach § 341 SGB V der jeweiligen Patientin oder des jeweiligen Patienten. Der Zuschlag beträgt für jeden voll- oder teilstationären Fall 5 €.</w:t>
      </w:r>
    </w:p>
    <w:p w14:paraId="7B166FAD" w14:textId="77777777" w:rsidR="00816D45" w:rsidRPr="00E73B6A" w:rsidRDefault="00816D45" w:rsidP="00EB7567">
      <w:pPr>
        <w:ind w:left="705" w:hanging="705"/>
        <w:jc w:val="both"/>
        <w:rPr>
          <w:rFonts w:asciiTheme="minorHAnsi" w:hAnsiTheme="minorHAnsi" w:cstheme="minorHAnsi"/>
          <w:sz w:val="22"/>
          <w:szCs w:val="22"/>
        </w:rPr>
      </w:pPr>
    </w:p>
    <w:p w14:paraId="26C749B8" w14:textId="77777777" w:rsidR="007247BC" w:rsidRPr="00E73B6A" w:rsidRDefault="00591B4B" w:rsidP="00687468">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w:t>
      </w:r>
      <w:r w:rsidR="00683D96" w:rsidRPr="00E73B6A">
        <w:rPr>
          <w:rFonts w:asciiTheme="minorHAnsi" w:hAnsiTheme="minorHAnsi" w:cstheme="minorHAnsi"/>
          <w:color w:val="000000" w:themeColor="text1"/>
          <w:sz w:val="22"/>
          <w:szCs w:val="22"/>
        </w:rPr>
        <w:t>44</w:t>
      </w:r>
      <w:r w:rsidRPr="00E73B6A">
        <w:rPr>
          <w:rFonts w:asciiTheme="minorHAnsi" w:hAnsiTheme="minorHAnsi" w:cstheme="minorHAnsi"/>
          <w:sz w:val="22"/>
          <w:szCs w:val="22"/>
        </w:rPr>
        <w:t>)</w:t>
      </w:r>
      <w:r w:rsidR="00687468" w:rsidRPr="00E73B6A">
        <w:rPr>
          <w:rFonts w:asciiTheme="minorHAnsi" w:hAnsiTheme="minorHAnsi" w:cstheme="minorHAnsi"/>
          <w:sz w:val="22"/>
          <w:szCs w:val="22"/>
        </w:rPr>
        <w:tab/>
      </w:r>
      <w:r w:rsidR="00BD6C5E" w:rsidRPr="00E73B6A">
        <w:rPr>
          <w:rFonts w:asciiTheme="minorHAnsi" w:hAnsiTheme="minorHAnsi" w:cstheme="minorHAnsi"/>
          <w:sz w:val="22"/>
          <w:szCs w:val="22"/>
        </w:rPr>
        <w:t xml:space="preserve">Bei der Vereinbarung eines Erlösbudgets nach § 4 </w:t>
      </w:r>
      <w:proofErr w:type="spellStart"/>
      <w:r w:rsidR="00BD6C5E" w:rsidRPr="00E73B6A">
        <w:rPr>
          <w:rFonts w:asciiTheme="minorHAnsi" w:hAnsiTheme="minorHAnsi" w:cstheme="minorHAnsi"/>
          <w:sz w:val="22"/>
          <w:szCs w:val="22"/>
        </w:rPr>
        <w:t>KHEntgG</w:t>
      </w:r>
      <w:proofErr w:type="spellEnd"/>
      <w:r w:rsidR="00BD6C5E" w:rsidRPr="00E73B6A">
        <w:rPr>
          <w:rFonts w:asciiTheme="minorHAnsi" w:hAnsiTheme="minorHAnsi" w:cstheme="minorHAnsi"/>
          <w:sz w:val="22"/>
          <w:szCs w:val="22"/>
        </w:rPr>
        <w:t xml:space="preserve"> wird </w:t>
      </w:r>
      <w:r w:rsidR="006B3214" w:rsidRPr="00E73B6A">
        <w:rPr>
          <w:rFonts w:asciiTheme="minorHAnsi" w:hAnsiTheme="minorHAnsi" w:cstheme="minorHAnsi"/>
          <w:sz w:val="22"/>
          <w:szCs w:val="22"/>
        </w:rPr>
        <w:t>in den Jahre</w:t>
      </w:r>
      <w:r w:rsidR="00927C0C" w:rsidRPr="00E73B6A">
        <w:rPr>
          <w:rFonts w:asciiTheme="minorHAnsi" w:hAnsiTheme="minorHAnsi" w:cstheme="minorHAnsi"/>
          <w:sz w:val="22"/>
          <w:szCs w:val="22"/>
        </w:rPr>
        <w:t>n</w:t>
      </w:r>
      <w:r w:rsidR="006B3214" w:rsidRPr="00E73B6A">
        <w:rPr>
          <w:rFonts w:asciiTheme="minorHAnsi" w:hAnsiTheme="minorHAnsi" w:cstheme="minorHAnsi"/>
          <w:sz w:val="22"/>
          <w:szCs w:val="22"/>
        </w:rPr>
        <w:t xml:space="preserve"> 2023 und 2024 </w:t>
      </w:r>
      <w:r w:rsidR="00BD6C5E" w:rsidRPr="00E73B6A">
        <w:rPr>
          <w:rFonts w:asciiTheme="minorHAnsi" w:hAnsiTheme="minorHAnsi" w:cstheme="minorHAnsi"/>
          <w:sz w:val="22"/>
          <w:szCs w:val="22"/>
        </w:rPr>
        <w:t>für die Versorgung von Kindern und Jugendlichen, die zum Zeitpunkt der Aufnahme in das Krankenhaus über 28 Tage und unter 16 Jahre alt sind, ein vom Institut für das Entgeltsystem im Krankenhaus (</w:t>
      </w:r>
      <w:proofErr w:type="spellStart"/>
      <w:r w:rsidR="00BD6C5E" w:rsidRPr="00E73B6A">
        <w:rPr>
          <w:rFonts w:asciiTheme="minorHAnsi" w:hAnsiTheme="minorHAnsi" w:cstheme="minorHAnsi"/>
          <w:sz w:val="22"/>
          <w:szCs w:val="22"/>
        </w:rPr>
        <w:t>InEK</w:t>
      </w:r>
      <w:proofErr w:type="spellEnd"/>
      <w:r w:rsidR="00BD6C5E" w:rsidRPr="00E73B6A">
        <w:rPr>
          <w:rFonts w:asciiTheme="minorHAnsi" w:hAnsiTheme="minorHAnsi" w:cstheme="minorHAnsi"/>
          <w:sz w:val="22"/>
          <w:szCs w:val="22"/>
        </w:rPr>
        <w:t xml:space="preserve">) nach § 4a </w:t>
      </w:r>
      <w:proofErr w:type="spellStart"/>
      <w:r w:rsidR="00BD6C5E" w:rsidRPr="00E73B6A">
        <w:rPr>
          <w:rFonts w:asciiTheme="minorHAnsi" w:hAnsiTheme="minorHAnsi" w:cstheme="minorHAnsi"/>
          <w:sz w:val="22"/>
          <w:szCs w:val="22"/>
        </w:rPr>
        <w:t>KHEntgG</w:t>
      </w:r>
      <w:proofErr w:type="spellEnd"/>
      <w:r w:rsidR="00BD6C5E" w:rsidRPr="00E73B6A">
        <w:rPr>
          <w:rFonts w:asciiTheme="minorHAnsi" w:hAnsiTheme="minorHAnsi" w:cstheme="minorHAnsi"/>
          <w:sz w:val="22"/>
          <w:szCs w:val="22"/>
        </w:rPr>
        <w:t xml:space="preserve"> zu ermittelndes krankenhausindividuelles angehobenes Erlösvolumen zugrunde gelegt, welches auf Grundlage bundesweit bewerteter Fallpauschalen für vollstationäre und teilstationäre Leistungen der maßgeblichen Fälle ermittelt wird. Zur Auszahlung dieses </w:t>
      </w:r>
      <w:r w:rsidR="00687468" w:rsidRPr="00E73B6A">
        <w:rPr>
          <w:rFonts w:asciiTheme="minorHAnsi" w:hAnsiTheme="minorHAnsi" w:cstheme="minorHAnsi"/>
          <w:sz w:val="22"/>
          <w:szCs w:val="22"/>
        </w:rPr>
        <w:t>erhöhte</w:t>
      </w:r>
      <w:r w:rsidR="00BD6C5E" w:rsidRPr="00E73B6A">
        <w:rPr>
          <w:rFonts w:asciiTheme="minorHAnsi" w:hAnsiTheme="minorHAnsi" w:cstheme="minorHAnsi"/>
          <w:sz w:val="22"/>
          <w:szCs w:val="22"/>
        </w:rPr>
        <w:t>n</w:t>
      </w:r>
      <w:r w:rsidR="00687468" w:rsidRPr="00E73B6A">
        <w:rPr>
          <w:rFonts w:asciiTheme="minorHAnsi" w:hAnsiTheme="minorHAnsi" w:cstheme="minorHAnsi"/>
          <w:sz w:val="22"/>
          <w:szCs w:val="22"/>
        </w:rPr>
        <w:t xml:space="preserve"> krankenhausindividuelle</w:t>
      </w:r>
      <w:r w:rsidR="00BD6C5E" w:rsidRPr="00E73B6A">
        <w:rPr>
          <w:rFonts w:asciiTheme="minorHAnsi" w:hAnsiTheme="minorHAnsi" w:cstheme="minorHAnsi"/>
          <w:sz w:val="22"/>
          <w:szCs w:val="22"/>
        </w:rPr>
        <w:t>n</w:t>
      </w:r>
      <w:r w:rsidR="00687468" w:rsidRPr="00E73B6A">
        <w:rPr>
          <w:rFonts w:asciiTheme="minorHAnsi" w:hAnsiTheme="minorHAnsi" w:cstheme="minorHAnsi"/>
          <w:sz w:val="22"/>
          <w:szCs w:val="22"/>
        </w:rPr>
        <w:t xml:space="preserve"> Erlösvolumen</w:t>
      </w:r>
      <w:r w:rsidR="00BD6C5E" w:rsidRPr="00E73B6A">
        <w:rPr>
          <w:rFonts w:asciiTheme="minorHAnsi" w:hAnsiTheme="minorHAnsi" w:cstheme="minorHAnsi"/>
          <w:sz w:val="22"/>
          <w:szCs w:val="22"/>
        </w:rPr>
        <w:t>s</w:t>
      </w:r>
      <w:r w:rsidR="00687468" w:rsidRPr="00E73B6A">
        <w:rPr>
          <w:rFonts w:asciiTheme="minorHAnsi" w:hAnsiTheme="minorHAnsi" w:cstheme="minorHAnsi"/>
          <w:sz w:val="22"/>
          <w:szCs w:val="22"/>
        </w:rPr>
        <w:t xml:space="preserve"> für die Versorgung von Kindern und Jugendlichen wird ein bundeseinheitlicher Zuschlag </w:t>
      </w:r>
      <w:r w:rsidR="00BD6C5E" w:rsidRPr="00E73B6A">
        <w:rPr>
          <w:rFonts w:asciiTheme="minorHAnsi" w:hAnsiTheme="minorHAnsi" w:cstheme="minorHAnsi"/>
          <w:sz w:val="22"/>
          <w:szCs w:val="22"/>
        </w:rPr>
        <w:t xml:space="preserve">in Höhe von … % auf die abgerechnete Höhe der DRG-Fallpauschalen gemäß § 7 Absatz 1 Satz 1 Nr. 1 </w:t>
      </w:r>
      <w:proofErr w:type="spellStart"/>
      <w:r w:rsidR="00BD6C5E" w:rsidRPr="00E73B6A">
        <w:rPr>
          <w:rFonts w:asciiTheme="minorHAnsi" w:hAnsiTheme="minorHAnsi" w:cstheme="minorHAnsi"/>
          <w:sz w:val="22"/>
          <w:szCs w:val="22"/>
        </w:rPr>
        <w:t>KHEntgG</w:t>
      </w:r>
      <w:proofErr w:type="spellEnd"/>
      <w:r w:rsidR="00BD6C5E" w:rsidRPr="00E73B6A">
        <w:rPr>
          <w:rFonts w:asciiTheme="minorHAnsi" w:hAnsiTheme="minorHAnsi" w:cstheme="minorHAnsi"/>
          <w:sz w:val="22"/>
          <w:szCs w:val="22"/>
        </w:rPr>
        <w:t xml:space="preserve"> </w:t>
      </w:r>
      <w:r w:rsidR="00687468" w:rsidRPr="00E73B6A">
        <w:rPr>
          <w:rFonts w:asciiTheme="minorHAnsi" w:hAnsiTheme="minorHAnsi" w:cstheme="minorHAnsi"/>
          <w:sz w:val="22"/>
          <w:szCs w:val="22"/>
        </w:rPr>
        <w:t>erhoben</w:t>
      </w:r>
      <w:r w:rsidR="00BD6C5E" w:rsidRPr="00E73B6A">
        <w:rPr>
          <w:rFonts w:asciiTheme="minorHAnsi" w:hAnsiTheme="minorHAnsi" w:cstheme="minorHAnsi"/>
          <w:sz w:val="22"/>
          <w:szCs w:val="22"/>
        </w:rPr>
        <w:t xml:space="preserve">. </w:t>
      </w:r>
      <w:r w:rsidR="00927C0C" w:rsidRPr="00E73B6A">
        <w:rPr>
          <w:rFonts w:asciiTheme="minorHAnsi" w:hAnsiTheme="minorHAnsi" w:cstheme="minorHAnsi"/>
          <w:sz w:val="22"/>
          <w:szCs w:val="22"/>
        </w:rPr>
        <w:lastRenderedPageBreak/>
        <w:t>Für Besondere Einrichtungen nach § 17b Absatz 1 Satz 10 KHG erfolgt die Berechnung des Zuschlages auf die abgerechnete Höhe der fall- oder tagesbezogenen Entgelte und beträgt …%.</w:t>
      </w:r>
    </w:p>
    <w:p w14:paraId="4663D3B6" w14:textId="77777777" w:rsidR="00591B4B" w:rsidRPr="00E73B6A" w:rsidRDefault="00591B4B" w:rsidP="007247BC">
      <w:pPr>
        <w:jc w:val="both"/>
        <w:rPr>
          <w:rFonts w:asciiTheme="minorHAnsi" w:hAnsiTheme="minorHAnsi" w:cstheme="minorHAnsi"/>
          <w:sz w:val="22"/>
          <w:szCs w:val="22"/>
        </w:rPr>
      </w:pPr>
    </w:p>
    <w:p w14:paraId="7EBDCBF9" w14:textId="77777777" w:rsidR="00591B4B" w:rsidRPr="00E73B6A" w:rsidRDefault="00591B4B" w:rsidP="006B3214">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w:t>
      </w:r>
      <w:r w:rsidRPr="00E73B6A">
        <w:rPr>
          <w:rFonts w:asciiTheme="minorHAnsi" w:hAnsiTheme="minorHAnsi" w:cstheme="minorHAnsi"/>
          <w:color w:val="000000" w:themeColor="text1"/>
          <w:sz w:val="22"/>
          <w:szCs w:val="22"/>
        </w:rPr>
        <w:t>4</w:t>
      </w:r>
      <w:r w:rsidR="00683D96" w:rsidRPr="00E73B6A">
        <w:rPr>
          <w:rFonts w:asciiTheme="minorHAnsi" w:hAnsiTheme="minorHAnsi" w:cstheme="minorHAnsi"/>
          <w:color w:val="000000" w:themeColor="text1"/>
          <w:sz w:val="22"/>
          <w:szCs w:val="22"/>
        </w:rPr>
        <w:t>5</w:t>
      </w:r>
      <w:r w:rsidRPr="00E73B6A">
        <w:rPr>
          <w:rFonts w:asciiTheme="minorHAnsi" w:hAnsiTheme="minorHAnsi" w:cstheme="minorHAnsi"/>
          <w:color w:val="000000" w:themeColor="text1"/>
          <w:sz w:val="22"/>
          <w:szCs w:val="22"/>
        </w:rPr>
        <w:t>)</w:t>
      </w:r>
      <w:r w:rsidR="00BD6C5E" w:rsidRPr="00E73B6A">
        <w:rPr>
          <w:rFonts w:asciiTheme="minorHAnsi" w:hAnsiTheme="minorHAnsi" w:cstheme="minorHAnsi"/>
          <w:color w:val="FF0000"/>
          <w:sz w:val="22"/>
          <w:szCs w:val="22"/>
        </w:rPr>
        <w:tab/>
      </w:r>
      <w:r w:rsidR="00BD6C5E" w:rsidRPr="00E73B6A">
        <w:rPr>
          <w:rFonts w:asciiTheme="minorHAnsi" w:hAnsiTheme="minorHAnsi" w:cstheme="minorHAnsi"/>
          <w:sz w:val="22"/>
          <w:szCs w:val="22"/>
        </w:rPr>
        <w:t>Für eine bedarfsgerechte und auskömmliche Finanzierung der Geburtshilfe</w:t>
      </w:r>
      <w:r w:rsidR="006B3214" w:rsidRPr="00E73B6A">
        <w:rPr>
          <w:rFonts w:asciiTheme="minorHAnsi" w:hAnsiTheme="minorHAnsi" w:cstheme="minorHAnsi"/>
          <w:sz w:val="22"/>
          <w:szCs w:val="22"/>
        </w:rPr>
        <w:t xml:space="preserve"> wird in den Jahren 2023 und 2024 ein Zuschlag erhoben. Dieser wird berechnet, indem der auf den Standort des Krankenhauses entfallende Förderbetrag durch die Zahl der voll- und teilstationären Fälle des dem jeweiligen Förderjahr vorangegangenen Kalenderjahres dividiert wird. Der Zuschlag beträgt aktuell … €.</w:t>
      </w:r>
      <w:r w:rsidR="00927C0C" w:rsidRPr="00E73B6A">
        <w:rPr>
          <w:rFonts w:asciiTheme="minorHAnsi" w:hAnsiTheme="minorHAnsi" w:cstheme="minorHAnsi"/>
          <w:sz w:val="22"/>
          <w:szCs w:val="22"/>
        </w:rPr>
        <w:t xml:space="preserve"> </w:t>
      </w:r>
    </w:p>
    <w:p w14:paraId="52470E03" w14:textId="77777777" w:rsidR="00816D45" w:rsidRPr="00E73B6A" w:rsidRDefault="00816D45" w:rsidP="00EB7567">
      <w:pPr>
        <w:ind w:left="705" w:hanging="705"/>
        <w:jc w:val="both"/>
        <w:rPr>
          <w:rFonts w:asciiTheme="minorHAnsi" w:hAnsiTheme="minorHAnsi" w:cstheme="minorHAnsi"/>
          <w:sz w:val="22"/>
          <w:szCs w:val="22"/>
        </w:rPr>
      </w:pPr>
    </w:p>
    <w:p w14:paraId="0AF15AFD" w14:textId="77777777" w:rsidR="00053413" w:rsidRPr="00E73B6A" w:rsidRDefault="0028424E" w:rsidP="00EB7567">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w:t>
      </w:r>
      <w:r w:rsidR="00683D96" w:rsidRPr="00E73B6A">
        <w:rPr>
          <w:rFonts w:asciiTheme="minorHAnsi" w:hAnsiTheme="minorHAnsi" w:cstheme="minorHAnsi"/>
          <w:color w:val="000000" w:themeColor="text1"/>
          <w:sz w:val="22"/>
          <w:szCs w:val="22"/>
        </w:rPr>
        <w:t>46</w:t>
      </w:r>
      <w:r w:rsidRPr="00E73B6A">
        <w:rPr>
          <w:rFonts w:asciiTheme="minorHAnsi" w:hAnsiTheme="minorHAnsi" w:cstheme="minorHAnsi"/>
          <w:sz w:val="22"/>
          <w:szCs w:val="22"/>
        </w:rPr>
        <w:t>)</w:t>
      </w:r>
      <w:r w:rsidRPr="00E73B6A">
        <w:rPr>
          <w:rFonts w:asciiTheme="minorHAnsi" w:hAnsiTheme="minorHAnsi" w:cstheme="minorHAnsi"/>
          <w:sz w:val="22"/>
          <w:szCs w:val="22"/>
        </w:rPr>
        <w:tab/>
      </w:r>
      <w:r w:rsidR="003B430D" w:rsidRPr="00E73B6A">
        <w:rPr>
          <w:rFonts w:asciiTheme="minorHAnsi" w:hAnsiTheme="minorHAnsi" w:cstheme="minorHAnsi"/>
          <w:sz w:val="22"/>
          <w:szCs w:val="22"/>
        </w:rPr>
        <w:t xml:space="preserve">Haben </w:t>
      </w:r>
      <w:r w:rsidR="00053413" w:rsidRPr="00E73B6A">
        <w:rPr>
          <w:rFonts w:asciiTheme="minorHAnsi" w:hAnsiTheme="minorHAnsi" w:cstheme="minorHAnsi"/>
          <w:sz w:val="22"/>
          <w:szCs w:val="22"/>
        </w:rPr>
        <w:t>Krankenhaus</w:t>
      </w:r>
      <w:r w:rsidR="003B430D" w:rsidRPr="00E73B6A">
        <w:rPr>
          <w:rFonts w:asciiTheme="minorHAnsi" w:hAnsiTheme="minorHAnsi" w:cstheme="minorHAnsi"/>
          <w:sz w:val="22"/>
          <w:szCs w:val="22"/>
        </w:rPr>
        <w:t xml:space="preserve"> und Krankenkasse festgestellt, dass das Krankenhaus </w:t>
      </w:r>
      <w:r w:rsidR="00053413" w:rsidRPr="00E73B6A">
        <w:rPr>
          <w:rFonts w:asciiTheme="minorHAnsi" w:hAnsiTheme="minorHAnsi" w:cstheme="minorHAnsi"/>
          <w:sz w:val="22"/>
          <w:szCs w:val="22"/>
        </w:rPr>
        <w:t xml:space="preserve">nicht an der Notfallversorgung teilnimmt, hat </w:t>
      </w:r>
      <w:r w:rsidR="003B430D" w:rsidRPr="00E73B6A">
        <w:rPr>
          <w:rFonts w:asciiTheme="minorHAnsi" w:hAnsiTheme="minorHAnsi" w:cstheme="minorHAnsi"/>
          <w:sz w:val="22"/>
          <w:szCs w:val="22"/>
        </w:rPr>
        <w:t xml:space="preserve">es </w:t>
      </w:r>
      <w:r w:rsidR="00053413" w:rsidRPr="00E73B6A">
        <w:rPr>
          <w:rFonts w:asciiTheme="minorHAnsi" w:hAnsiTheme="minorHAnsi" w:cstheme="minorHAnsi"/>
          <w:sz w:val="22"/>
          <w:szCs w:val="22"/>
        </w:rPr>
        <w:t>einen Abschlag von der Krankenhausrechnung vorzune</w:t>
      </w:r>
      <w:r w:rsidR="00116DF1" w:rsidRPr="00E73B6A">
        <w:rPr>
          <w:rFonts w:asciiTheme="minorHAnsi" w:hAnsiTheme="minorHAnsi" w:cstheme="minorHAnsi"/>
          <w:sz w:val="22"/>
          <w:szCs w:val="22"/>
        </w:rPr>
        <w:t xml:space="preserve">hmen. </w:t>
      </w:r>
      <w:r w:rsidR="00567C21" w:rsidRPr="00E73B6A">
        <w:rPr>
          <w:rFonts w:asciiTheme="minorHAnsi" w:hAnsiTheme="minorHAnsi" w:cstheme="minorHAnsi"/>
          <w:sz w:val="22"/>
          <w:szCs w:val="22"/>
        </w:rPr>
        <w:t xml:space="preserve">Die Höhe dieses Abschlages bestimmt sich nach der Notfallstufenvergütungsvereinbarung gemäß § 9 Absatz 1a Nummer 5 </w:t>
      </w:r>
      <w:proofErr w:type="spellStart"/>
      <w:r w:rsidR="00567C21" w:rsidRPr="00E73B6A">
        <w:rPr>
          <w:rFonts w:asciiTheme="minorHAnsi" w:hAnsiTheme="minorHAnsi" w:cstheme="minorHAnsi"/>
          <w:sz w:val="22"/>
          <w:szCs w:val="22"/>
        </w:rPr>
        <w:t>KHEntgG</w:t>
      </w:r>
      <w:proofErr w:type="spellEnd"/>
      <w:r w:rsidR="00567C21" w:rsidRPr="00E73B6A">
        <w:rPr>
          <w:rFonts w:asciiTheme="minorHAnsi" w:hAnsiTheme="minorHAnsi" w:cstheme="minorHAnsi"/>
          <w:sz w:val="22"/>
          <w:szCs w:val="22"/>
        </w:rPr>
        <w:t xml:space="preserve"> i. V. m. § 136c Absatz 4 SGB V und beträgt </w:t>
      </w:r>
      <w:r w:rsidR="007654E4" w:rsidRPr="00E73B6A">
        <w:rPr>
          <w:rFonts w:asciiTheme="minorHAnsi" w:hAnsiTheme="minorHAnsi" w:cstheme="minorHAnsi"/>
          <w:sz w:val="22"/>
          <w:szCs w:val="22"/>
        </w:rPr>
        <w:t>zurzeit</w:t>
      </w:r>
      <w:r w:rsidR="00567C21" w:rsidRPr="00E73B6A">
        <w:rPr>
          <w:rFonts w:asciiTheme="minorHAnsi" w:hAnsiTheme="minorHAnsi" w:cstheme="minorHAnsi"/>
          <w:sz w:val="22"/>
          <w:szCs w:val="22"/>
        </w:rPr>
        <w:t xml:space="preserve"> </w:t>
      </w:r>
      <w:r w:rsidR="00104A23" w:rsidRPr="00E73B6A">
        <w:rPr>
          <w:rFonts w:asciiTheme="minorHAnsi" w:hAnsiTheme="minorHAnsi" w:cstheme="minorHAnsi"/>
          <w:sz w:val="22"/>
          <w:szCs w:val="22"/>
        </w:rPr>
        <w:t xml:space="preserve">60 </w:t>
      </w:r>
      <w:r w:rsidR="00567C21" w:rsidRPr="00E73B6A">
        <w:rPr>
          <w:rFonts w:asciiTheme="minorHAnsi" w:hAnsiTheme="minorHAnsi" w:cstheme="minorHAnsi"/>
          <w:sz w:val="22"/>
          <w:szCs w:val="22"/>
        </w:rPr>
        <w:t>€ für jeden vollstationären Behandlungsfall am aufnehmenden Krankenhausstandort</w:t>
      </w:r>
      <w:r w:rsidR="00EB7567" w:rsidRPr="00E73B6A">
        <w:rPr>
          <w:rFonts w:asciiTheme="minorHAnsi" w:hAnsiTheme="minorHAnsi" w:cstheme="minorHAnsi"/>
          <w:sz w:val="22"/>
          <w:szCs w:val="22"/>
        </w:rPr>
        <w:t>.</w:t>
      </w:r>
    </w:p>
    <w:p w14:paraId="683C63D7" w14:textId="77777777" w:rsidR="00EB7567" w:rsidRPr="00E73B6A" w:rsidRDefault="00EB7567" w:rsidP="00EB7567">
      <w:pPr>
        <w:ind w:left="705" w:hanging="705"/>
        <w:jc w:val="both"/>
        <w:rPr>
          <w:rFonts w:asciiTheme="minorHAnsi" w:hAnsiTheme="minorHAnsi" w:cstheme="minorHAnsi"/>
          <w:sz w:val="22"/>
          <w:szCs w:val="22"/>
        </w:rPr>
      </w:pPr>
    </w:p>
    <w:p w14:paraId="6FCF1754" w14:textId="77777777" w:rsidR="00E82D2A" w:rsidRPr="00E73B6A" w:rsidRDefault="00AF1830" w:rsidP="00EA17EE">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w:t>
      </w:r>
      <w:r w:rsidR="00683D96" w:rsidRPr="00E73B6A">
        <w:rPr>
          <w:rFonts w:asciiTheme="minorHAnsi" w:hAnsiTheme="minorHAnsi" w:cstheme="minorHAnsi"/>
          <w:color w:val="000000" w:themeColor="text1"/>
          <w:sz w:val="22"/>
          <w:szCs w:val="22"/>
        </w:rPr>
        <w:t>47</w:t>
      </w:r>
      <w:r w:rsidR="00CE057B" w:rsidRPr="00E73B6A">
        <w:rPr>
          <w:rFonts w:asciiTheme="minorHAnsi" w:hAnsiTheme="minorHAnsi" w:cstheme="minorHAnsi"/>
          <w:sz w:val="22"/>
          <w:szCs w:val="22"/>
        </w:rPr>
        <w:t>)</w:t>
      </w:r>
      <w:r w:rsidR="00EA17EE" w:rsidRPr="00E73B6A">
        <w:rPr>
          <w:rFonts w:asciiTheme="minorHAnsi" w:hAnsiTheme="minorHAnsi" w:cstheme="minorHAnsi"/>
          <w:sz w:val="22"/>
          <w:szCs w:val="22"/>
        </w:rPr>
        <w:t xml:space="preserve">  </w:t>
      </w:r>
      <w:r w:rsidR="00EA17EE" w:rsidRPr="00E73B6A">
        <w:rPr>
          <w:rFonts w:asciiTheme="minorHAnsi" w:hAnsiTheme="minorHAnsi" w:cstheme="minorHAnsi"/>
          <w:sz w:val="22"/>
          <w:szCs w:val="22"/>
        </w:rPr>
        <w:tab/>
      </w:r>
      <w:r w:rsidR="00EA17EE" w:rsidRPr="00E73B6A">
        <w:rPr>
          <w:rFonts w:asciiTheme="minorHAnsi" w:hAnsiTheme="minorHAnsi" w:cstheme="minorHAnsi"/>
          <w:sz w:val="22"/>
          <w:szCs w:val="22"/>
        </w:rPr>
        <w:tab/>
      </w:r>
      <w:r w:rsidR="00E82D2A" w:rsidRPr="00E73B6A">
        <w:rPr>
          <w:rFonts w:asciiTheme="minorHAnsi" w:hAnsiTheme="minorHAnsi" w:cstheme="minorHAnsi"/>
          <w:sz w:val="22"/>
          <w:szCs w:val="22"/>
        </w:rPr>
        <w:t>Vereinbaren Krankenkasse und Krankenhaus zusätzliche</w:t>
      </w:r>
      <w:r w:rsidR="00567C21" w:rsidRPr="00E73B6A">
        <w:rPr>
          <w:rFonts w:asciiTheme="minorHAnsi" w:hAnsiTheme="minorHAnsi" w:cstheme="minorHAnsi"/>
          <w:sz w:val="22"/>
          <w:szCs w:val="22"/>
        </w:rPr>
        <w:t>,</w:t>
      </w:r>
      <w:r w:rsidR="00E82D2A" w:rsidRPr="00E73B6A">
        <w:rPr>
          <w:rFonts w:asciiTheme="minorHAnsi" w:hAnsiTheme="minorHAnsi" w:cstheme="minorHAnsi"/>
          <w:sz w:val="22"/>
          <w:szCs w:val="22"/>
        </w:rPr>
        <w:t xml:space="preserve"> </w:t>
      </w:r>
      <w:r w:rsidR="00567C21" w:rsidRPr="00E73B6A">
        <w:rPr>
          <w:rFonts w:asciiTheme="minorHAnsi" w:hAnsiTheme="minorHAnsi" w:cstheme="minorHAnsi"/>
          <w:sz w:val="22"/>
          <w:szCs w:val="22"/>
        </w:rPr>
        <w:t>mit Fallpauschalen bewertete Leistungen im Vergleich zum Vorjahr</w:t>
      </w:r>
      <w:r w:rsidR="00E82D2A" w:rsidRPr="00E73B6A">
        <w:rPr>
          <w:rFonts w:asciiTheme="minorHAnsi" w:hAnsiTheme="minorHAnsi" w:cstheme="minorHAnsi"/>
          <w:sz w:val="22"/>
          <w:szCs w:val="22"/>
        </w:rPr>
        <w:t>, ist ein Fixkostendegressionsabschlag</w:t>
      </w:r>
      <w:r w:rsidR="00567C21" w:rsidRPr="00E73B6A">
        <w:rPr>
          <w:rFonts w:asciiTheme="minorHAnsi" w:hAnsiTheme="minorHAnsi" w:cstheme="minorHAnsi"/>
          <w:sz w:val="22"/>
          <w:szCs w:val="22"/>
        </w:rPr>
        <w:t xml:space="preserve"> nach den Vorgaben des § 4 Absatz 2a </w:t>
      </w:r>
      <w:proofErr w:type="spellStart"/>
      <w:r w:rsidR="00567C21" w:rsidRPr="00E73B6A">
        <w:rPr>
          <w:rFonts w:asciiTheme="minorHAnsi" w:hAnsiTheme="minorHAnsi" w:cstheme="minorHAnsi"/>
          <w:sz w:val="22"/>
          <w:szCs w:val="22"/>
        </w:rPr>
        <w:t>KHEntgG</w:t>
      </w:r>
      <w:proofErr w:type="spellEnd"/>
      <w:r w:rsidR="00567C21" w:rsidRPr="00E73B6A">
        <w:rPr>
          <w:rFonts w:asciiTheme="minorHAnsi" w:hAnsiTheme="minorHAnsi" w:cstheme="minorHAnsi"/>
          <w:sz w:val="22"/>
          <w:szCs w:val="22"/>
        </w:rPr>
        <w:t xml:space="preserve"> zu erheben</w:t>
      </w:r>
      <w:r w:rsidR="00E82D2A" w:rsidRPr="00E73B6A">
        <w:rPr>
          <w:rFonts w:asciiTheme="minorHAnsi" w:hAnsiTheme="minorHAnsi" w:cstheme="minorHAnsi"/>
          <w:sz w:val="22"/>
          <w:szCs w:val="22"/>
        </w:rPr>
        <w:t xml:space="preserve">. </w:t>
      </w:r>
      <w:r w:rsidR="00567C21" w:rsidRPr="00E73B6A">
        <w:rPr>
          <w:rFonts w:asciiTheme="minorHAnsi" w:hAnsiTheme="minorHAnsi" w:cstheme="minorHAnsi"/>
          <w:sz w:val="22"/>
          <w:szCs w:val="22"/>
        </w:rPr>
        <w:t xml:space="preserve">Der Fixkostendegressionsabschlag ist durch einen einheitlichen Abschlag auf alle mit dem Landesbasisfallwert vergüteten Leistungen des Krankenhauses umzusetzen und </w:t>
      </w:r>
      <w:r w:rsidR="00E82D2A" w:rsidRPr="00E73B6A">
        <w:rPr>
          <w:rFonts w:asciiTheme="minorHAnsi" w:hAnsiTheme="minorHAnsi" w:cstheme="minorHAnsi"/>
          <w:sz w:val="22"/>
          <w:szCs w:val="22"/>
        </w:rPr>
        <w:t xml:space="preserve">beträgt </w:t>
      </w:r>
      <w:r w:rsidR="007654E4" w:rsidRPr="00E73B6A">
        <w:rPr>
          <w:rFonts w:asciiTheme="minorHAnsi" w:hAnsiTheme="minorHAnsi" w:cstheme="minorHAnsi"/>
          <w:sz w:val="22"/>
          <w:szCs w:val="22"/>
        </w:rPr>
        <w:t>zurzeit …</w:t>
      </w:r>
      <w:r w:rsidR="00E82D2A" w:rsidRPr="00E73B6A">
        <w:rPr>
          <w:rFonts w:asciiTheme="minorHAnsi" w:hAnsiTheme="minorHAnsi" w:cstheme="minorHAnsi"/>
          <w:sz w:val="22"/>
          <w:szCs w:val="22"/>
        </w:rPr>
        <w:t xml:space="preserve">%. </w:t>
      </w:r>
    </w:p>
    <w:p w14:paraId="76BEE4C1" w14:textId="77777777" w:rsidR="00737D2A" w:rsidRPr="00E73B6A" w:rsidRDefault="00E82D2A" w:rsidP="00EA17EE">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ab/>
      </w:r>
    </w:p>
    <w:p w14:paraId="145AA80B" w14:textId="77777777" w:rsidR="00C246DE" w:rsidRPr="00E73B6A" w:rsidRDefault="00C246DE" w:rsidP="00053413">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w:t>
      </w:r>
      <w:r w:rsidR="00683D96" w:rsidRPr="00E73B6A">
        <w:rPr>
          <w:rFonts w:asciiTheme="minorHAnsi" w:hAnsiTheme="minorHAnsi" w:cstheme="minorHAnsi"/>
          <w:color w:val="000000" w:themeColor="text1"/>
          <w:sz w:val="22"/>
          <w:szCs w:val="22"/>
        </w:rPr>
        <w:t>48</w:t>
      </w:r>
      <w:r w:rsidRPr="00E73B6A">
        <w:rPr>
          <w:rFonts w:asciiTheme="minorHAnsi" w:hAnsiTheme="minorHAnsi" w:cstheme="minorHAnsi"/>
          <w:sz w:val="22"/>
          <w:szCs w:val="22"/>
        </w:rPr>
        <w:t>)</w:t>
      </w:r>
      <w:r w:rsidR="004A42D2" w:rsidRPr="00E73B6A">
        <w:rPr>
          <w:rFonts w:asciiTheme="minorHAnsi" w:hAnsiTheme="minorHAnsi" w:cstheme="minorHAnsi"/>
          <w:sz w:val="22"/>
          <w:szCs w:val="22"/>
        </w:rPr>
        <w:tab/>
        <w:t xml:space="preserve">Halten Krankenhäuser gesetzlich vorgegebene, verbindliche Pflegepersonaluntergrenzen nicht ein, ohne dass ein entsprechender Ausnahmetatbestand vorliegt oder eine Übergangsregelung eingreift, hat das Krankenhaus einen Abschlag von der Krankenhausrechnung vorzunehmen. Dieser beträgt </w:t>
      </w:r>
      <w:r w:rsidR="007654E4" w:rsidRPr="00E73B6A">
        <w:rPr>
          <w:rFonts w:asciiTheme="minorHAnsi" w:hAnsiTheme="minorHAnsi" w:cstheme="minorHAnsi"/>
          <w:sz w:val="22"/>
          <w:szCs w:val="22"/>
        </w:rPr>
        <w:t>zurzeit</w:t>
      </w:r>
      <w:r w:rsidR="004A42D2" w:rsidRPr="00E73B6A">
        <w:rPr>
          <w:rFonts w:asciiTheme="minorHAnsi" w:hAnsiTheme="minorHAnsi" w:cstheme="minorHAnsi"/>
          <w:sz w:val="22"/>
          <w:szCs w:val="22"/>
        </w:rPr>
        <w:t xml:space="preserve"> </w:t>
      </w:r>
      <w:r w:rsidR="007654E4" w:rsidRPr="00E73B6A">
        <w:rPr>
          <w:rFonts w:asciiTheme="minorHAnsi" w:hAnsiTheme="minorHAnsi" w:cstheme="minorHAnsi"/>
          <w:sz w:val="22"/>
          <w:szCs w:val="22"/>
        </w:rPr>
        <w:t>….</w:t>
      </w:r>
    </w:p>
    <w:p w14:paraId="74ED5F12" w14:textId="77777777" w:rsidR="00C246DE" w:rsidRPr="00E73B6A" w:rsidRDefault="00C246DE" w:rsidP="00053413">
      <w:pPr>
        <w:ind w:left="705" w:hanging="705"/>
        <w:jc w:val="both"/>
        <w:rPr>
          <w:rFonts w:asciiTheme="minorHAnsi" w:hAnsiTheme="minorHAnsi" w:cstheme="minorHAnsi"/>
          <w:sz w:val="22"/>
          <w:szCs w:val="22"/>
        </w:rPr>
      </w:pPr>
    </w:p>
    <w:p w14:paraId="516534C4" w14:textId="77777777" w:rsidR="00423F5A" w:rsidRPr="00E73B6A" w:rsidRDefault="00423F5A" w:rsidP="00053413">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w:t>
      </w:r>
      <w:r w:rsidR="00104A23" w:rsidRPr="00E73B6A">
        <w:rPr>
          <w:rFonts w:asciiTheme="minorHAnsi" w:hAnsiTheme="minorHAnsi" w:cstheme="minorHAnsi"/>
          <w:color w:val="000000" w:themeColor="text1"/>
          <w:sz w:val="22"/>
          <w:szCs w:val="22"/>
        </w:rPr>
        <w:t>49</w:t>
      </w:r>
      <w:r w:rsidRPr="00E73B6A">
        <w:rPr>
          <w:rFonts w:asciiTheme="minorHAnsi" w:hAnsiTheme="minorHAnsi" w:cstheme="minorHAnsi"/>
          <w:sz w:val="22"/>
          <w:szCs w:val="22"/>
        </w:rPr>
        <w:t>)</w:t>
      </w:r>
      <w:r w:rsidR="00D71BB1" w:rsidRPr="00E73B6A">
        <w:rPr>
          <w:rFonts w:asciiTheme="minorHAnsi" w:hAnsiTheme="minorHAnsi" w:cstheme="minorHAnsi"/>
          <w:sz w:val="22"/>
          <w:szCs w:val="22"/>
        </w:rPr>
        <w:tab/>
        <w:t>Kommt ein Krankenhaus seiner Verpflichtung zum Anschluss an die Telematikinfrastruktur nach § 341 Absatz 7 Satz 1 SGB V nicht nach, hat es eine</w:t>
      </w:r>
      <w:r w:rsidR="00FB6730" w:rsidRPr="00E73B6A">
        <w:rPr>
          <w:rFonts w:asciiTheme="minorHAnsi" w:hAnsiTheme="minorHAnsi" w:cstheme="minorHAnsi"/>
          <w:sz w:val="22"/>
          <w:szCs w:val="22"/>
        </w:rPr>
        <w:t>n</w:t>
      </w:r>
      <w:r w:rsidR="00D71BB1" w:rsidRPr="00E73B6A">
        <w:rPr>
          <w:rFonts w:asciiTheme="minorHAnsi" w:hAnsiTheme="minorHAnsi" w:cstheme="minorHAnsi"/>
          <w:sz w:val="22"/>
          <w:szCs w:val="22"/>
        </w:rPr>
        <w:t xml:space="preserve"> Abschlag vorzunehmen. Dieser beträgt </w:t>
      </w:r>
      <w:r w:rsidR="007654E4" w:rsidRPr="00E73B6A">
        <w:rPr>
          <w:rFonts w:asciiTheme="minorHAnsi" w:hAnsiTheme="minorHAnsi" w:cstheme="minorHAnsi"/>
          <w:sz w:val="22"/>
          <w:szCs w:val="22"/>
        </w:rPr>
        <w:t>zurzeit</w:t>
      </w:r>
      <w:r w:rsidR="00D71BB1" w:rsidRPr="00E73B6A">
        <w:rPr>
          <w:rFonts w:asciiTheme="minorHAnsi" w:hAnsiTheme="minorHAnsi" w:cstheme="minorHAnsi"/>
          <w:sz w:val="22"/>
          <w:szCs w:val="22"/>
        </w:rPr>
        <w:t xml:space="preserve"> 1% des Rechnungsbetrages, mit Ausna</w:t>
      </w:r>
      <w:r w:rsidR="00FB6730" w:rsidRPr="00E73B6A">
        <w:rPr>
          <w:rFonts w:asciiTheme="minorHAnsi" w:hAnsiTheme="minorHAnsi" w:cstheme="minorHAnsi"/>
          <w:sz w:val="22"/>
          <w:szCs w:val="22"/>
        </w:rPr>
        <w:t>h</w:t>
      </w:r>
      <w:r w:rsidR="00D71BB1" w:rsidRPr="00E73B6A">
        <w:rPr>
          <w:rFonts w:asciiTheme="minorHAnsi" w:hAnsiTheme="minorHAnsi" w:cstheme="minorHAnsi"/>
          <w:sz w:val="22"/>
          <w:szCs w:val="22"/>
        </w:rPr>
        <w:t xml:space="preserve">me der Zu- und Abschläge nach § 7 Absatz 1 Satz 1 Nr. 4 </w:t>
      </w:r>
      <w:proofErr w:type="spellStart"/>
      <w:r w:rsidR="00D71BB1" w:rsidRPr="00E73B6A">
        <w:rPr>
          <w:rFonts w:asciiTheme="minorHAnsi" w:hAnsiTheme="minorHAnsi" w:cstheme="minorHAnsi"/>
          <w:sz w:val="22"/>
          <w:szCs w:val="22"/>
        </w:rPr>
        <w:t>KHEntgG</w:t>
      </w:r>
      <w:proofErr w:type="spellEnd"/>
      <w:r w:rsidR="00D71BB1" w:rsidRPr="00E73B6A">
        <w:rPr>
          <w:rFonts w:asciiTheme="minorHAnsi" w:hAnsiTheme="minorHAnsi" w:cstheme="minorHAnsi"/>
          <w:sz w:val="22"/>
          <w:szCs w:val="22"/>
        </w:rPr>
        <w:t xml:space="preserve"> für jeden voll- und teilstationären Fall.</w:t>
      </w:r>
    </w:p>
    <w:p w14:paraId="32A62D87" w14:textId="77777777" w:rsidR="006436B6" w:rsidRPr="00E73B6A" w:rsidRDefault="006436B6" w:rsidP="00053413">
      <w:pPr>
        <w:ind w:left="705" w:hanging="705"/>
        <w:jc w:val="both"/>
        <w:rPr>
          <w:rFonts w:asciiTheme="minorHAnsi" w:hAnsiTheme="minorHAnsi" w:cstheme="minorHAnsi"/>
          <w:sz w:val="22"/>
          <w:szCs w:val="22"/>
        </w:rPr>
      </w:pPr>
    </w:p>
    <w:p w14:paraId="2C2D6438" w14:textId="77777777" w:rsidR="006436B6" w:rsidRPr="00E73B6A" w:rsidRDefault="006436B6" w:rsidP="00A547B1">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w:t>
      </w:r>
      <w:r w:rsidR="00104A23" w:rsidRPr="00E73B6A">
        <w:rPr>
          <w:rFonts w:asciiTheme="minorHAnsi" w:hAnsiTheme="minorHAnsi" w:cstheme="minorHAnsi"/>
          <w:color w:val="000000" w:themeColor="text1"/>
          <w:sz w:val="22"/>
          <w:szCs w:val="22"/>
        </w:rPr>
        <w:t>50</w:t>
      </w:r>
      <w:r w:rsidRPr="00E73B6A">
        <w:rPr>
          <w:rFonts w:asciiTheme="minorHAnsi" w:hAnsiTheme="minorHAnsi" w:cstheme="minorHAnsi"/>
          <w:sz w:val="22"/>
          <w:szCs w:val="22"/>
        </w:rPr>
        <w:t>)</w:t>
      </w:r>
      <w:r w:rsidRPr="00E73B6A">
        <w:rPr>
          <w:rFonts w:asciiTheme="minorHAnsi" w:hAnsiTheme="minorHAnsi" w:cstheme="minorHAnsi"/>
          <w:sz w:val="22"/>
          <w:szCs w:val="22"/>
        </w:rPr>
        <w:tab/>
      </w:r>
      <w:bookmarkStart w:id="5" w:name="_Hlk99713126"/>
      <w:r w:rsidRPr="00E73B6A">
        <w:rPr>
          <w:rFonts w:asciiTheme="minorHAnsi" w:hAnsiTheme="minorHAnsi" w:cstheme="minorHAnsi"/>
          <w:sz w:val="22"/>
          <w:szCs w:val="22"/>
        </w:rPr>
        <w:t xml:space="preserve">Zur Vermeidung einer vorzeitigen Überführung von Beatmungspatienten </w:t>
      </w:r>
      <w:r w:rsidR="00A547B1" w:rsidRPr="00E73B6A">
        <w:rPr>
          <w:rFonts w:asciiTheme="minorHAnsi" w:hAnsiTheme="minorHAnsi" w:cstheme="minorHAnsi"/>
          <w:sz w:val="22"/>
          <w:szCs w:val="22"/>
        </w:rPr>
        <w:t xml:space="preserve">in die außerklinische Intensivpflege ohne Einschätzung des Beatmungsentwöhnungspotentials hat das Krankenhaus vor der Verlegung oder Entlassung </w:t>
      </w:r>
      <w:r w:rsidR="001E1252" w:rsidRPr="00E73B6A">
        <w:rPr>
          <w:rFonts w:asciiTheme="minorHAnsi" w:hAnsiTheme="minorHAnsi" w:cstheme="minorHAnsi"/>
          <w:sz w:val="22"/>
          <w:szCs w:val="22"/>
        </w:rPr>
        <w:t xml:space="preserve">beatmeter </w:t>
      </w:r>
      <w:r w:rsidR="00A547B1" w:rsidRPr="00E73B6A">
        <w:rPr>
          <w:rFonts w:asciiTheme="minorHAnsi" w:hAnsiTheme="minorHAnsi" w:cstheme="minorHAnsi"/>
          <w:sz w:val="22"/>
          <w:szCs w:val="22"/>
        </w:rPr>
        <w:t xml:space="preserve">Patienten in die außerklinische </w:t>
      </w:r>
      <w:proofErr w:type="spellStart"/>
      <w:r w:rsidR="00A547B1" w:rsidRPr="00E73B6A">
        <w:rPr>
          <w:rFonts w:asciiTheme="minorHAnsi" w:hAnsiTheme="minorHAnsi" w:cstheme="minorHAnsi"/>
          <w:sz w:val="22"/>
          <w:szCs w:val="22"/>
        </w:rPr>
        <w:t>lntensivpflege</w:t>
      </w:r>
      <w:proofErr w:type="spellEnd"/>
      <w:r w:rsidR="00A547B1" w:rsidRPr="00E73B6A">
        <w:rPr>
          <w:rFonts w:asciiTheme="minorHAnsi" w:hAnsiTheme="minorHAnsi" w:cstheme="minorHAnsi"/>
          <w:sz w:val="22"/>
          <w:szCs w:val="22"/>
        </w:rPr>
        <w:t xml:space="preserve"> bzw. im Laufe der Behandlung eine Einschätzung des Beatmungsstatus durchzuführen. Unterlässt ein Krankenhaus diese Einschätzung, ist gemäß § 9 Absatz 1a Nr. 8a </w:t>
      </w:r>
      <w:proofErr w:type="spellStart"/>
      <w:r w:rsidR="00A547B1" w:rsidRPr="00E73B6A">
        <w:rPr>
          <w:rFonts w:asciiTheme="minorHAnsi" w:hAnsiTheme="minorHAnsi" w:cstheme="minorHAnsi"/>
          <w:sz w:val="22"/>
          <w:szCs w:val="22"/>
        </w:rPr>
        <w:t>KHEntgG</w:t>
      </w:r>
      <w:proofErr w:type="spellEnd"/>
      <w:r w:rsidR="00A547B1" w:rsidRPr="00E73B6A">
        <w:rPr>
          <w:rFonts w:asciiTheme="minorHAnsi" w:hAnsiTheme="minorHAnsi" w:cstheme="minorHAnsi"/>
          <w:sz w:val="22"/>
          <w:szCs w:val="22"/>
        </w:rPr>
        <w:t xml:space="preserve"> ein Abschlag zu zahlen. Dieser beträgt zurzeit 16% auf die abgerechnete Höhe der DRG-Fallpauschalen gemäß § 7 Absatz 1 Satz 1</w:t>
      </w:r>
      <w:r w:rsidR="001E1252" w:rsidRPr="00E73B6A">
        <w:rPr>
          <w:rFonts w:asciiTheme="minorHAnsi" w:hAnsiTheme="minorHAnsi" w:cstheme="minorHAnsi"/>
          <w:sz w:val="22"/>
          <w:szCs w:val="22"/>
        </w:rPr>
        <w:t xml:space="preserve">, maximal jedoch 2.000,00 €. </w:t>
      </w:r>
      <w:r w:rsidR="00A547B1" w:rsidRPr="00E73B6A">
        <w:rPr>
          <w:rFonts w:asciiTheme="minorHAnsi" w:hAnsiTheme="minorHAnsi" w:cstheme="minorHAnsi"/>
          <w:sz w:val="22"/>
          <w:szCs w:val="22"/>
        </w:rPr>
        <w:t xml:space="preserve"> </w:t>
      </w:r>
      <w:bookmarkEnd w:id="5"/>
    </w:p>
    <w:p w14:paraId="646A7974" w14:textId="77777777" w:rsidR="006436B6" w:rsidRPr="00E73B6A" w:rsidRDefault="006436B6" w:rsidP="00053413">
      <w:pPr>
        <w:ind w:left="705" w:hanging="705"/>
        <w:jc w:val="both"/>
        <w:rPr>
          <w:rFonts w:asciiTheme="minorHAnsi" w:hAnsiTheme="minorHAnsi" w:cstheme="minorHAnsi"/>
          <w:sz w:val="22"/>
          <w:szCs w:val="22"/>
        </w:rPr>
      </w:pPr>
    </w:p>
    <w:p w14:paraId="63C2516C" w14:textId="77777777" w:rsidR="00423F5A" w:rsidRPr="00E73B6A" w:rsidRDefault="006436B6" w:rsidP="00E73B6A">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w:t>
      </w:r>
      <w:r w:rsidR="00104A23" w:rsidRPr="00E73B6A">
        <w:rPr>
          <w:rFonts w:asciiTheme="minorHAnsi" w:hAnsiTheme="minorHAnsi" w:cstheme="minorHAnsi"/>
          <w:color w:val="000000" w:themeColor="text1"/>
          <w:sz w:val="22"/>
          <w:szCs w:val="22"/>
        </w:rPr>
        <w:t>51</w:t>
      </w:r>
      <w:r w:rsidRPr="00E73B6A">
        <w:rPr>
          <w:rFonts w:asciiTheme="minorHAnsi" w:hAnsiTheme="minorHAnsi" w:cstheme="minorHAnsi"/>
          <w:sz w:val="22"/>
          <w:szCs w:val="22"/>
        </w:rPr>
        <w:t>)</w:t>
      </w:r>
      <w:r w:rsidR="00A547B1" w:rsidRPr="00E73B6A">
        <w:rPr>
          <w:rFonts w:asciiTheme="minorHAnsi" w:hAnsiTheme="minorHAnsi" w:cstheme="minorHAnsi"/>
          <w:sz w:val="22"/>
          <w:szCs w:val="22"/>
        </w:rPr>
        <w:tab/>
        <w:t xml:space="preserve">§ 39 Absatz 1a Satz 7 SGB V regelt, dass im Rahmen des </w:t>
      </w:r>
      <w:proofErr w:type="spellStart"/>
      <w:r w:rsidR="00A547B1" w:rsidRPr="00E73B6A">
        <w:rPr>
          <w:rFonts w:asciiTheme="minorHAnsi" w:hAnsiTheme="minorHAnsi" w:cstheme="minorHAnsi"/>
          <w:sz w:val="22"/>
          <w:szCs w:val="22"/>
        </w:rPr>
        <w:t>Entlassmanagements</w:t>
      </w:r>
      <w:proofErr w:type="spellEnd"/>
      <w:r w:rsidR="00E73B6A">
        <w:rPr>
          <w:rFonts w:asciiTheme="minorHAnsi" w:hAnsiTheme="minorHAnsi" w:cstheme="minorHAnsi"/>
          <w:sz w:val="22"/>
          <w:szCs w:val="22"/>
        </w:rPr>
        <w:t xml:space="preserve"> </w:t>
      </w:r>
      <w:r w:rsidR="00A547B1" w:rsidRPr="00E73B6A">
        <w:rPr>
          <w:rFonts w:asciiTheme="minorHAnsi" w:hAnsiTheme="minorHAnsi" w:cstheme="minorHAnsi"/>
          <w:sz w:val="22"/>
          <w:szCs w:val="22"/>
        </w:rPr>
        <w:t xml:space="preserve">beatmeter Patienten auch eine erforderliche Anschlussverordnung zur Beatmungsentwöhnung in einem anderen Krankenhaus verordnet werden kann. </w:t>
      </w:r>
      <w:r w:rsidR="001E1252" w:rsidRPr="00E73B6A">
        <w:rPr>
          <w:rFonts w:asciiTheme="minorHAnsi" w:hAnsiTheme="minorHAnsi" w:cstheme="minorHAnsi"/>
          <w:sz w:val="22"/>
          <w:szCs w:val="22"/>
        </w:rPr>
        <w:t xml:space="preserve">Wird eine solche erforderliche Verordnung von Krankenhaus nicht vorgenommen, ist gemäß § 9 Absatz 1a Nr. 8b </w:t>
      </w:r>
      <w:proofErr w:type="spellStart"/>
      <w:r w:rsidR="001E1252" w:rsidRPr="00E73B6A">
        <w:rPr>
          <w:rFonts w:asciiTheme="minorHAnsi" w:hAnsiTheme="minorHAnsi" w:cstheme="minorHAnsi"/>
          <w:sz w:val="22"/>
          <w:szCs w:val="22"/>
        </w:rPr>
        <w:t>KHEntgG</w:t>
      </w:r>
      <w:proofErr w:type="spellEnd"/>
      <w:r w:rsidR="001E1252" w:rsidRPr="00E73B6A">
        <w:rPr>
          <w:rFonts w:asciiTheme="minorHAnsi" w:hAnsiTheme="minorHAnsi" w:cstheme="minorHAnsi"/>
          <w:sz w:val="22"/>
          <w:szCs w:val="22"/>
        </w:rPr>
        <w:t xml:space="preserve"> ein Abschlag zu zahlen. </w:t>
      </w:r>
      <w:r w:rsidR="00A547B1" w:rsidRPr="00E73B6A">
        <w:rPr>
          <w:rFonts w:asciiTheme="minorHAnsi" w:hAnsiTheme="minorHAnsi" w:cstheme="minorHAnsi"/>
          <w:sz w:val="22"/>
          <w:szCs w:val="22"/>
        </w:rPr>
        <w:t xml:space="preserve">Dieser beträgt zurzeit </w:t>
      </w:r>
      <w:r w:rsidR="001E1252" w:rsidRPr="00E73B6A">
        <w:rPr>
          <w:rFonts w:asciiTheme="minorHAnsi" w:hAnsiTheme="minorHAnsi" w:cstheme="minorHAnsi"/>
          <w:sz w:val="22"/>
          <w:szCs w:val="22"/>
        </w:rPr>
        <w:t>einmalig 280,00 €</w:t>
      </w:r>
      <w:r w:rsidR="00A547B1" w:rsidRPr="00E73B6A">
        <w:rPr>
          <w:rFonts w:asciiTheme="minorHAnsi" w:hAnsiTheme="minorHAnsi" w:cstheme="minorHAnsi"/>
          <w:sz w:val="22"/>
          <w:szCs w:val="22"/>
        </w:rPr>
        <w:t xml:space="preserve">. </w:t>
      </w:r>
    </w:p>
    <w:p w14:paraId="30BA86DC" w14:textId="77777777" w:rsidR="00683D96" w:rsidRPr="00E73B6A" w:rsidRDefault="00683D96" w:rsidP="001E1252">
      <w:pPr>
        <w:ind w:left="705"/>
        <w:jc w:val="both"/>
        <w:rPr>
          <w:rFonts w:asciiTheme="minorHAnsi" w:hAnsiTheme="minorHAnsi" w:cstheme="minorHAnsi"/>
          <w:sz w:val="22"/>
          <w:szCs w:val="22"/>
        </w:rPr>
      </w:pPr>
    </w:p>
    <w:p w14:paraId="7ED46B9A" w14:textId="77777777" w:rsidR="00683D96" w:rsidRPr="00E73B6A" w:rsidRDefault="00683D96" w:rsidP="00271F0A">
      <w:pPr>
        <w:ind w:left="705" w:hanging="705"/>
        <w:jc w:val="both"/>
        <w:rPr>
          <w:rFonts w:asciiTheme="minorHAnsi" w:hAnsiTheme="minorHAnsi" w:cstheme="minorHAnsi"/>
          <w:color w:val="000000" w:themeColor="text1"/>
          <w:sz w:val="22"/>
          <w:szCs w:val="22"/>
        </w:rPr>
      </w:pPr>
      <w:r w:rsidRPr="00E73B6A">
        <w:rPr>
          <w:rFonts w:asciiTheme="minorHAnsi" w:hAnsiTheme="minorHAnsi" w:cstheme="minorHAnsi"/>
          <w:sz w:val="22"/>
          <w:szCs w:val="22"/>
        </w:rPr>
        <w:t>(</w:t>
      </w:r>
      <w:r w:rsidR="00104A23" w:rsidRPr="00E73B6A">
        <w:rPr>
          <w:rFonts w:asciiTheme="minorHAnsi" w:hAnsiTheme="minorHAnsi" w:cstheme="minorHAnsi"/>
          <w:color w:val="000000" w:themeColor="text1"/>
          <w:sz w:val="22"/>
          <w:szCs w:val="22"/>
        </w:rPr>
        <w:t>52</w:t>
      </w:r>
      <w:r w:rsidRPr="00E73B6A">
        <w:rPr>
          <w:rFonts w:asciiTheme="minorHAnsi" w:hAnsiTheme="minorHAnsi" w:cstheme="minorHAnsi"/>
          <w:sz w:val="22"/>
          <w:szCs w:val="22"/>
        </w:rPr>
        <w:t>)</w:t>
      </w:r>
      <w:r w:rsidRPr="00E73B6A">
        <w:rPr>
          <w:rFonts w:asciiTheme="minorHAnsi" w:hAnsiTheme="minorHAnsi" w:cstheme="minorHAnsi"/>
          <w:sz w:val="22"/>
          <w:szCs w:val="22"/>
        </w:rPr>
        <w:tab/>
      </w:r>
      <w:r w:rsidR="00271F0A" w:rsidRPr="00E73B6A">
        <w:rPr>
          <w:rFonts w:asciiTheme="minorHAnsi" w:hAnsiTheme="minorHAnsi" w:cstheme="minorHAnsi"/>
          <w:color w:val="000000" w:themeColor="text1"/>
          <w:sz w:val="22"/>
          <w:szCs w:val="22"/>
        </w:rPr>
        <w:t xml:space="preserve">Der Krankenhausträger hat zur Vorbereitung der </w:t>
      </w:r>
      <w:r w:rsidR="00A87214" w:rsidRPr="00E73B6A">
        <w:rPr>
          <w:rFonts w:asciiTheme="minorHAnsi" w:hAnsiTheme="minorHAnsi" w:cstheme="minorHAnsi"/>
          <w:color w:val="000000" w:themeColor="text1"/>
          <w:sz w:val="22"/>
          <w:szCs w:val="22"/>
        </w:rPr>
        <w:t xml:space="preserve">Verhandlung über das </w:t>
      </w:r>
      <w:r w:rsidR="00271F0A" w:rsidRPr="00E73B6A">
        <w:rPr>
          <w:rFonts w:asciiTheme="minorHAnsi" w:hAnsiTheme="minorHAnsi" w:cstheme="minorHAnsi"/>
          <w:color w:val="000000" w:themeColor="text1"/>
          <w:sz w:val="22"/>
          <w:szCs w:val="22"/>
        </w:rPr>
        <w:t xml:space="preserve">Budget des Krankenhauses </w:t>
      </w:r>
      <w:r w:rsidR="00A87214" w:rsidRPr="00E73B6A">
        <w:rPr>
          <w:rFonts w:asciiTheme="minorHAnsi" w:hAnsiTheme="minorHAnsi" w:cstheme="minorHAnsi"/>
          <w:color w:val="000000" w:themeColor="text1"/>
          <w:sz w:val="22"/>
          <w:szCs w:val="22"/>
        </w:rPr>
        <w:t>fristgebunden</w:t>
      </w:r>
      <w:r w:rsidR="00271F0A" w:rsidRPr="00E73B6A">
        <w:rPr>
          <w:rFonts w:asciiTheme="minorHAnsi" w:hAnsiTheme="minorHAnsi" w:cstheme="minorHAnsi"/>
          <w:color w:val="000000" w:themeColor="text1"/>
          <w:sz w:val="22"/>
          <w:szCs w:val="22"/>
        </w:rPr>
        <w:t xml:space="preserve"> den anderen </w:t>
      </w:r>
      <w:r w:rsidR="00A87214" w:rsidRPr="00E73B6A">
        <w:rPr>
          <w:rFonts w:asciiTheme="minorHAnsi" w:hAnsiTheme="minorHAnsi" w:cstheme="minorHAnsi"/>
          <w:color w:val="000000" w:themeColor="text1"/>
          <w:sz w:val="22"/>
          <w:szCs w:val="22"/>
        </w:rPr>
        <w:t>P</w:t>
      </w:r>
      <w:r w:rsidR="00271F0A" w:rsidRPr="00E73B6A">
        <w:rPr>
          <w:rFonts w:asciiTheme="minorHAnsi" w:hAnsiTheme="minorHAnsi" w:cstheme="minorHAnsi"/>
          <w:color w:val="000000" w:themeColor="text1"/>
          <w:sz w:val="22"/>
          <w:szCs w:val="22"/>
        </w:rPr>
        <w:t>arteien</w:t>
      </w:r>
      <w:r w:rsidR="00A87214" w:rsidRPr="00E73B6A">
        <w:rPr>
          <w:rFonts w:asciiTheme="minorHAnsi" w:hAnsiTheme="minorHAnsi" w:cstheme="minorHAnsi"/>
          <w:color w:val="000000" w:themeColor="text1"/>
          <w:sz w:val="22"/>
          <w:szCs w:val="22"/>
        </w:rPr>
        <w:t xml:space="preserve"> der Budgetverhandlung die zur Durchführung der Budgetverhandlung erforderlichen Unterlagen und Nachweise </w:t>
      </w:r>
      <w:r w:rsidR="00271F0A" w:rsidRPr="00E73B6A">
        <w:rPr>
          <w:rFonts w:asciiTheme="minorHAnsi" w:hAnsiTheme="minorHAnsi" w:cstheme="minorHAnsi"/>
          <w:color w:val="000000" w:themeColor="text1"/>
          <w:sz w:val="22"/>
          <w:szCs w:val="22"/>
        </w:rPr>
        <w:t xml:space="preserve">auf maschinenlesbaren Datenträgern vorzulegen. </w:t>
      </w:r>
      <w:r w:rsidR="00A87214" w:rsidRPr="00E73B6A">
        <w:rPr>
          <w:rFonts w:asciiTheme="minorHAnsi" w:hAnsiTheme="minorHAnsi" w:cstheme="minorHAnsi"/>
          <w:color w:val="000000" w:themeColor="text1"/>
          <w:sz w:val="22"/>
          <w:szCs w:val="22"/>
        </w:rPr>
        <w:t xml:space="preserve">Erfüllt der Krankenhausträger diese Pflicht nicht, </w:t>
      </w:r>
      <w:r w:rsidR="002747AB" w:rsidRPr="00E73B6A">
        <w:rPr>
          <w:rFonts w:asciiTheme="minorHAnsi" w:hAnsiTheme="minorHAnsi" w:cstheme="minorHAnsi"/>
          <w:color w:val="000000" w:themeColor="text1"/>
          <w:sz w:val="22"/>
          <w:szCs w:val="22"/>
        </w:rPr>
        <w:t>kommt</w:t>
      </w:r>
      <w:r w:rsidR="00103CD0" w:rsidRPr="00E73B6A">
        <w:rPr>
          <w:rFonts w:asciiTheme="minorHAnsi" w:hAnsiTheme="minorHAnsi" w:cstheme="minorHAnsi"/>
          <w:color w:val="000000" w:themeColor="text1"/>
          <w:sz w:val="22"/>
          <w:szCs w:val="22"/>
        </w:rPr>
        <w:t xml:space="preserve"> </w:t>
      </w:r>
      <w:r w:rsidR="002747AB" w:rsidRPr="00E73B6A">
        <w:rPr>
          <w:rFonts w:asciiTheme="minorHAnsi" w:hAnsiTheme="minorHAnsi" w:cstheme="minorHAnsi"/>
          <w:color w:val="000000" w:themeColor="text1"/>
          <w:sz w:val="22"/>
          <w:szCs w:val="22"/>
        </w:rPr>
        <w:t xml:space="preserve">unter bestimmten Voraussetzungen </w:t>
      </w:r>
      <w:r w:rsidR="00103CD0" w:rsidRPr="00E73B6A">
        <w:rPr>
          <w:rFonts w:asciiTheme="minorHAnsi" w:hAnsiTheme="minorHAnsi" w:cstheme="minorHAnsi"/>
          <w:color w:val="000000" w:themeColor="text1"/>
          <w:sz w:val="22"/>
          <w:szCs w:val="22"/>
        </w:rPr>
        <w:t xml:space="preserve">gemäß § 11 Absatz 4 </w:t>
      </w:r>
      <w:proofErr w:type="spellStart"/>
      <w:r w:rsidR="00103CD0" w:rsidRPr="00E73B6A">
        <w:rPr>
          <w:rFonts w:asciiTheme="minorHAnsi" w:hAnsiTheme="minorHAnsi" w:cstheme="minorHAnsi"/>
          <w:color w:val="000000" w:themeColor="text1"/>
          <w:sz w:val="22"/>
          <w:szCs w:val="22"/>
        </w:rPr>
        <w:t>KHEntgG</w:t>
      </w:r>
      <w:proofErr w:type="spellEnd"/>
      <w:r w:rsidR="00103CD0" w:rsidRPr="00E73B6A">
        <w:rPr>
          <w:rFonts w:asciiTheme="minorHAnsi" w:hAnsiTheme="minorHAnsi" w:cstheme="minorHAnsi"/>
          <w:color w:val="000000" w:themeColor="text1"/>
          <w:sz w:val="22"/>
          <w:szCs w:val="22"/>
        </w:rPr>
        <w:t xml:space="preserve"> </w:t>
      </w:r>
      <w:r w:rsidR="002747AB" w:rsidRPr="00E73B6A">
        <w:rPr>
          <w:rFonts w:asciiTheme="minorHAnsi" w:hAnsiTheme="minorHAnsi" w:cstheme="minorHAnsi"/>
          <w:color w:val="000000" w:themeColor="text1"/>
          <w:sz w:val="22"/>
          <w:szCs w:val="22"/>
        </w:rPr>
        <w:t xml:space="preserve">die Erhebung </w:t>
      </w:r>
      <w:r w:rsidR="00B22953" w:rsidRPr="00E73B6A">
        <w:rPr>
          <w:rFonts w:asciiTheme="minorHAnsi" w:hAnsiTheme="minorHAnsi" w:cstheme="minorHAnsi"/>
          <w:color w:val="000000" w:themeColor="text1"/>
          <w:sz w:val="22"/>
          <w:szCs w:val="22"/>
        </w:rPr>
        <w:t>eine</w:t>
      </w:r>
      <w:r w:rsidR="002747AB" w:rsidRPr="00E73B6A">
        <w:rPr>
          <w:rFonts w:asciiTheme="minorHAnsi" w:hAnsiTheme="minorHAnsi" w:cstheme="minorHAnsi"/>
          <w:color w:val="000000" w:themeColor="text1"/>
          <w:sz w:val="22"/>
          <w:szCs w:val="22"/>
        </w:rPr>
        <w:t>s</w:t>
      </w:r>
      <w:r w:rsidR="00B22953" w:rsidRPr="00E73B6A">
        <w:rPr>
          <w:rFonts w:asciiTheme="minorHAnsi" w:hAnsiTheme="minorHAnsi" w:cstheme="minorHAnsi"/>
          <w:color w:val="000000" w:themeColor="text1"/>
          <w:sz w:val="22"/>
          <w:szCs w:val="22"/>
        </w:rPr>
        <w:t xml:space="preserve"> Abschlag</w:t>
      </w:r>
      <w:r w:rsidR="002747AB" w:rsidRPr="00E73B6A">
        <w:rPr>
          <w:rFonts w:asciiTheme="minorHAnsi" w:hAnsiTheme="minorHAnsi" w:cstheme="minorHAnsi"/>
          <w:color w:val="000000" w:themeColor="text1"/>
          <w:sz w:val="22"/>
          <w:szCs w:val="22"/>
        </w:rPr>
        <w:t>es</w:t>
      </w:r>
      <w:r w:rsidR="00B22953" w:rsidRPr="00E73B6A">
        <w:rPr>
          <w:rFonts w:asciiTheme="minorHAnsi" w:hAnsiTheme="minorHAnsi" w:cstheme="minorHAnsi"/>
          <w:color w:val="000000" w:themeColor="text1"/>
          <w:sz w:val="22"/>
          <w:szCs w:val="22"/>
        </w:rPr>
        <w:t xml:space="preserve"> </w:t>
      </w:r>
      <w:r w:rsidR="00271F0A" w:rsidRPr="00E73B6A">
        <w:rPr>
          <w:rFonts w:asciiTheme="minorHAnsi" w:hAnsiTheme="minorHAnsi" w:cstheme="minorHAnsi"/>
          <w:color w:val="000000" w:themeColor="text1"/>
          <w:sz w:val="22"/>
          <w:szCs w:val="22"/>
        </w:rPr>
        <w:t xml:space="preserve">in Höhe von 1 </w:t>
      </w:r>
      <w:r w:rsidR="00B22953" w:rsidRPr="00E73B6A">
        <w:rPr>
          <w:rFonts w:asciiTheme="minorHAnsi" w:hAnsiTheme="minorHAnsi" w:cstheme="minorHAnsi"/>
          <w:color w:val="000000" w:themeColor="text1"/>
          <w:sz w:val="22"/>
          <w:szCs w:val="22"/>
        </w:rPr>
        <w:t>%</w:t>
      </w:r>
      <w:r w:rsidR="00271F0A" w:rsidRPr="00E73B6A">
        <w:rPr>
          <w:rFonts w:asciiTheme="minorHAnsi" w:hAnsiTheme="minorHAnsi" w:cstheme="minorHAnsi"/>
          <w:color w:val="000000" w:themeColor="text1"/>
          <w:sz w:val="22"/>
          <w:szCs w:val="22"/>
        </w:rPr>
        <w:t xml:space="preserve"> des Rechnungsbetrags für jeden voll- oder teilstationären Fall</w:t>
      </w:r>
      <w:r w:rsidR="00B22953" w:rsidRPr="00E73B6A">
        <w:rPr>
          <w:rFonts w:asciiTheme="minorHAnsi" w:hAnsiTheme="minorHAnsi" w:cstheme="minorHAnsi"/>
          <w:color w:val="000000" w:themeColor="text1"/>
          <w:sz w:val="22"/>
          <w:szCs w:val="22"/>
        </w:rPr>
        <w:t xml:space="preserve"> </w:t>
      </w:r>
      <w:r w:rsidR="002747AB" w:rsidRPr="00E73B6A">
        <w:rPr>
          <w:rFonts w:asciiTheme="minorHAnsi" w:hAnsiTheme="minorHAnsi" w:cstheme="minorHAnsi"/>
          <w:color w:val="000000" w:themeColor="text1"/>
          <w:sz w:val="22"/>
          <w:szCs w:val="22"/>
        </w:rPr>
        <w:t>in Betracht</w:t>
      </w:r>
      <w:r w:rsidR="00B22953" w:rsidRPr="00E73B6A">
        <w:rPr>
          <w:rFonts w:asciiTheme="minorHAnsi" w:hAnsiTheme="minorHAnsi" w:cstheme="minorHAnsi"/>
          <w:color w:val="000000" w:themeColor="text1"/>
          <w:sz w:val="22"/>
          <w:szCs w:val="22"/>
        </w:rPr>
        <w:t xml:space="preserve">. </w:t>
      </w:r>
    </w:p>
    <w:p w14:paraId="3630F04D" w14:textId="77777777" w:rsidR="00683D96" w:rsidRPr="00E73B6A" w:rsidRDefault="00683D96" w:rsidP="00683D96">
      <w:pPr>
        <w:jc w:val="both"/>
        <w:rPr>
          <w:rFonts w:asciiTheme="minorHAnsi" w:hAnsiTheme="minorHAnsi" w:cstheme="minorHAnsi"/>
          <w:sz w:val="22"/>
          <w:szCs w:val="22"/>
        </w:rPr>
      </w:pPr>
    </w:p>
    <w:p w14:paraId="0E7F8F78" w14:textId="77777777" w:rsidR="00053413" w:rsidRPr="00E73B6A" w:rsidRDefault="00D45205" w:rsidP="00053413">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lastRenderedPageBreak/>
        <w:t>(</w:t>
      </w:r>
      <w:r w:rsidR="00104A23" w:rsidRPr="00E73B6A">
        <w:rPr>
          <w:rFonts w:asciiTheme="minorHAnsi" w:hAnsiTheme="minorHAnsi" w:cstheme="minorHAnsi"/>
          <w:color w:val="000000" w:themeColor="text1"/>
          <w:sz w:val="22"/>
          <w:szCs w:val="22"/>
        </w:rPr>
        <w:t>53</w:t>
      </w:r>
      <w:r w:rsidR="00131E8A" w:rsidRPr="00E73B6A">
        <w:rPr>
          <w:rFonts w:asciiTheme="minorHAnsi" w:hAnsiTheme="minorHAnsi" w:cstheme="minorHAnsi"/>
          <w:sz w:val="22"/>
          <w:szCs w:val="22"/>
        </w:rPr>
        <w:t>)</w:t>
      </w:r>
      <w:r w:rsidR="00053413" w:rsidRPr="00E73B6A">
        <w:rPr>
          <w:rFonts w:asciiTheme="minorHAnsi" w:hAnsiTheme="minorHAnsi" w:cstheme="minorHAnsi"/>
          <w:sz w:val="22"/>
          <w:szCs w:val="22"/>
        </w:rPr>
        <w:tab/>
        <w:t>Dieser Zu- bzw. Abschlag dient dazu, bei der Eingliederung von Leistungen der besonderen Einrichtungen in das DRG-Vergütungssystem</w:t>
      </w:r>
      <w:r w:rsidR="007654E4" w:rsidRPr="00E73B6A">
        <w:rPr>
          <w:rFonts w:asciiTheme="minorHAnsi" w:hAnsiTheme="minorHAnsi" w:cstheme="minorHAnsi"/>
          <w:sz w:val="22"/>
          <w:szCs w:val="22"/>
        </w:rPr>
        <w:t>,</w:t>
      </w:r>
      <w:r w:rsidR="00053413" w:rsidRPr="00E73B6A">
        <w:rPr>
          <w:rFonts w:asciiTheme="minorHAnsi" w:hAnsiTheme="minorHAnsi" w:cstheme="minorHAnsi"/>
          <w:sz w:val="22"/>
          <w:szCs w:val="22"/>
        </w:rPr>
        <w:t xml:space="preserve"> zu große Verwerfungen hinsichtlich ihrer Vergütungen zu vermeiden. Das Krankenhaus und die Kostenträger vereinbaren einen Zu- bz</w:t>
      </w:r>
      <w:r w:rsidR="00116DF1" w:rsidRPr="00E73B6A">
        <w:rPr>
          <w:rFonts w:asciiTheme="minorHAnsi" w:hAnsiTheme="minorHAnsi" w:cstheme="minorHAnsi"/>
          <w:sz w:val="22"/>
          <w:szCs w:val="22"/>
        </w:rPr>
        <w:t xml:space="preserve">w. Abschlag, der </w:t>
      </w:r>
      <w:r w:rsidR="007654E4" w:rsidRPr="00E73B6A">
        <w:rPr>
          <w:rFonts w:asciiTheme="minorHAnsi" w:hAnsiTheme="minorHAnsi" w:cstheme="minorHAnsi"/>
          <w:sz w:val="22"/>
          <w:szCs w:val="22"/>
        </w:rPr>
        <w:t>zurzeit</w:t>
      </w:r>
      <w:r w:rsidR="00EF12BD" w:rsidRPr="00E73B6A">
        <w:rPr>
          <w:rFonts w:asciiTheme="minorHAnsi" w:hAnsiTheme="minorHAnsi" w:cstheme="minorHAnsi"/>
          <w:sz w:val="22"/>
          <w:szCs w:val="22"/>
        </w:rPr>
        <w:t xml:space="preserve"> … % </w:t>
      </w:r>
      <w:r w:rsidR="00053413" w:rsidRPr="00E73B6A">
        <w:rPr>
          <w:rFonts w:asciiTheme="minorHAnsi" w:hAnsiTheme="minorHAnsi" w:cstheme="minorHAnsi"/>
          <w:sz w:val="22"/>
          <w:szCs w:val="22"/>
        </w:rPr>
        <w:t>beträgt.</w:t>
      </w:r>
      <w:r w:rsidR="00105EA4" w:rsidRPr="00E73B6A">
        <w:rPr>
          <w:rFonts w:asciiTheme="minorHAnsi" w:hAnsiTheme="minorHAnsi" w:cstheme="minorHAnsi"/>
          <w:sz w:val="22"/>
          <w:szCs w:val="22"/>
        </w:rPr>
        <w:t xml:space="preserve"> </w:t>
      </w:r>
    </w:p>
    <w:p w14:paraId="4EAFABBC" w14:textId="77777777" w:rsidR="00EF12BD" w:rsidRPr="00E73B6A" w:rsidRDefault="00EF12BD" w:rsidP="00053413">
      <w:pPr>
        <w:ind w:left="705" w:hanging="705"/>
        <w:jc w:val="both"/>
        <w:rPr>
          <w:rFonts w:asciiTheme="minorHAnsi" w:hAnsiTheme="minorHAnsi" w:cstheme="minorHAnsi"/>
          <w:sz w:val="22"/>
          <w:szCs w:val="22"/>
        </w:rPr>
      </w:pPr>
    </w:p>
    <w:p w14:paraId="445C2D87" w14:textId="77777777" w:rsidR="00053413" w:rsidRPr="00E73B6A" w:rsidRDefault="00D45205" w:rsidP="00053413">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w:t>
      </w:r>
      <w:r w:rsidR="00683D96" w:rsidRPr="00E73B6A">
        <w:rPr>
          <w:rFonts w:asciiTheme="minorHAnsi" w:hAnsiTheme="minorHAnsi" w:cstheme="minorHAnsi"/>
          <w:color w:val="000000" w:themeColor="text1"/>
          <w:sz w:val="22"/>
          <w:szCs w:val="22"/>
        </w:rPr>
        <w:t>5</w:t>
      </w:r>
      <w:r w:rsidR="00104A23" w:rsidRPr="00E73B6A">
        <w:rPr>
          <w:rFonts w:asciiTheme="minorHAnsi" w:hAnsiTheme="minorHAnsi" w:cstheme="minorHAnsi"/>
          <w:color w:val="000000" w:themeColor="text1"/>
          <w:sz w:val="22"/>
          <w:szCs w:val="22"/>
        </w:rPr>
        <w:t>4</w:t>
      </w:r>
      <w:r w:rsidR="00053413" w:rsidRPr="00E73B6A">
        <w:rPr>
          <w:rFonts w:asciiTheme="minorHAnsi" w:hAnsiTheme="minorHAnsi" w:cstheme="minorHAnsi"/>
          <w:color w:val="000000" w:themeColor="text1"/>
          <w:sz w:val="22"/>
          <w:szCs w:val="22"/>
        </w:rPr>
        <w:t>)</w:t>
      </w:r>
      <w:r w:rsidR="00053413" w:rsidRPr="00E73B6A">
        <w:rPr>
          <w:rFonts w:asciiTheme="minorHAnsi" w:hAnsiTheme="minorHAnsi" w:cstheme="minorHAnsi"/>
          <w:sz w:val="22"/>
          <w:szCs w:val="22"/>
        </w:rPr>
        <w:tab/>
        <w:t xml:space="preserve">Dieser Zu- bzw. Abschlag </w:t>
      </w:r>
      <w:r w:rsidR="00116DF1" w:rsidRPr="00E73B6A">
        <w:rPr>
          <w:rFonts w:asciiTheme="minorHAnsi" w:hAnsiTheme="minorHAnsi" w:cstheme="minorHAnsi"/>
          <w:sz w:val="22"/>
          <w:szCs w:val="22"/>
        </w:rPr>
        <w:t xml:space="preserve">dient </w:t>
      </w:r>
      <w:r w:rsidR="00C51CA8" w:rsidRPr="00E73B6A">
        <w:rPr>
          <w:rFonts w:asciiTheme="minorHAnsi" w:hAnsiTheme="minorHAnsi" w:cstheme="minorHAnsi"/>
          <w:sz w:val="22"/>
          <w:szCs w:val="22"/>
        </w:rPr>
        <w:t>der</w:t>
      </w:r>
      <w:r w:rsidR="00116DF1" w:rsidRPr="00E73B6A">
        <w:rPr>
          <w:rFonts w:asciiTheme="minorHAnsi" w:hAnsiTheme="minorHAnsi" w:cstheme="minorHAnsi"/>
          <w:sz w:val="22"/>
          <w:szCs w:val="22"/>
        </w:rPr>
        <w:t xml:space="preserve"> </w:t>
      </w:r>
      <w:r w:rsidR="005F2D15" w:rsidRPr="00E73B6A">
        <w:rPr>
          <w:rFonts w:asciiTheme="minorHAnsi" w:hAnsiTheme="minorHAnsi" w:cstheme="minorHAnsi"/>
          <w:sz w:val="22"/>
          <w:szCs w:val="22"/>
        </w:rPr>
        <w:t>V</w:t>
      </w:r>
      <w:r w:rsidR="00116DF1" w:rsidRPr="00E73B6A">
        <w:rPr>
          <w:rFonts w:asciiTheme="minorHAnsi" w:hAnsiTheme="minorHAnsi" w:cstheme="minorHAnsi"/>
          <w:sz w:val="22"/>
          <w:szCs w:val="22"/>
        </w:rPr>
        <w:t xml:space="preserve">errechnung von Ausgleichsbeträgen aus Vorjahren, z. B. aufgrund von </w:t>
      </w:r>
      <w:r w:rsidR="005F2D15" w:rsidRPr="00E73B6A">
        <w:rPr>
          <w:rFonts w:asciiTheme="minorHAnsi" w:hAnsiTheme="minorHAnsi" w:cstheme="minorHAnsi"/>
          <w:sz w:val="22"/>
          <w:szCs w:val="22"/>
        </w:rPr>
        <w:t>Mehr- oder Mindererlösausgleichen. Dessen Höhe wird</w:t>
      </w:r>
      <w:r w:rsidR="00053413" w:rsidRPr="00E73B6A">
        <w:rPr>
          <w:rFonts w:asciiTheme="minorHAnsi" w:hAnsiTheme="minorHAnsi" w:cstheme="minorHAnsi"/>
          <w:sz w:val="22"/>
          <w:szCs w:val="22"/>
        </w:rPr>
        <w:t xml:space="preserve"> durch das Krankenhaus und die Kostenträger vereinbart</w:t>
      </w:r>
      <w:r w:rsidR="005F2D15" w:rsidRPr="00E73B6A">
        <w:rPr>
          <w:rFonts w:asciiTheme="minorHAnsi" w:hAnsiTheme="minorHAnsi" w:cstheme="minorHAnsi"/>
          <w:sz w:val="22"/>
          <w:szCs w:val="22"/>
        </w:rPr>
        <w:t xml:space="preserve"> und b</w:t>
      </w:r>
      <w:r w:rsidR="00053413" w:rsidRPr="00E73B6A">
        <w:rPr>
          <w:rFonts w:asciiTheme="minorHAnsi" w:hAnsiTheme="minorHAnsi" w:cstheme="minorHAnsi"/>
          <w:sz w:val="22"/>
          <w:szCs w:val="22"/>
        </w:rPr>
        <w:t xml:space="preserve">eträgt </w:t>
      </w:r>
      <w:r w:rsidR="007654E4" w:rsidRPr="00E73B6A">
        <w:rPr>
          <w:rFonts w:asciiTheme="minorHAnsi" w:hAnsiTheme="minorHAnsi" w:cstheme="minorHAnsi"/>
          <w:sz w:val="22"/>
          <w:szCs w:val="22"/>
        </w:rPr>
        <w:t>zurzeit ..</w:t>
      </w:r>
      <w:r w:rsidR="00053413" w:rsidRPr="00E73B6A">
        <w:rPr>
          <w:rFonts w:asciiTheme="minorHAnsi" w:hAnsiTheme="minorHAnsi" w:cstheme="minorHAnsi"/>
          <w:sz w:val="22"/>
          <w:szCs w:val="22"/>
        </w:rPr>
        <w:t xml:space="preserve">.. </w:t>
      </w:r>
    </w:p>
    <w:p w14:paraId="1F4B72E8" w14:textId="77777777" w:rsidR="00053413" w:rsidRPr="00E73B6A" w:rsidRDefault="00053413" w:rsidP="00053413">
      <w:pPr>
        <w:ind w:left="705" w:hanging="705"/>
        <w:jc w:val="both"/>
        <w:rPr>
          <w:rFonts w:asciiTheme="minorHAnsi" w:hAnsiTheme="minorHAnsi" w:cstheme="minorHAnsi"/>
          <w:sz w:val="22"/>
          <w:szCs w:val="22"/>
        </w:rPr>
      </w:pPr>
    </w:p>
    <w:p w14:paraId="2C83E01C" w14:textId="77777777" w:rsidR="006436B6" w:rsidRPr="00E73B6A" w:rsidRDefault="006436B6" w:rsidP="00053413">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w:t>
      </w:r>
      <w:r w:rsidR="00104A23" w:rsidRPr="00E73B6A">
        <w:rPr>
          <w:rFonts w:asciiTheme="minorHAnsi" w:hAnsiTheme="minorHAnsi" w:cstheme="minorHAnsi"/>
          <w:color w:val="000000" w:themeColor="text1"/>
          <w:sz w:val="22"/>
          <w:szCs w:val="22"/>
        </w:rPr>
        <w:t>55</w:t>
      </w:r>
      <w:r w:rsidRPr="00E73B6A">
        <w:rPr>
          <w:rFonts w:asciiTheme="minorHAnsi" w:hAnsiTheme="minorHAnsi" w:cstheme="minorHAnsi"/>
          <w:sz w:val="22"/>
          <w:szCs w:val="22"/>
        </w:rPr>
        <w:t>)</w:t>
      </w:r>
      <w:r w:rsidR="001331DF" w:rsidRPr="00E73B6A">
        <w:rPr>
          <w:rFonts w:asciiTheme="minorHAnsi" w:hAnsiTheme="minorHAnsi" w:cstheme="minorHAnsi"/>
          <w:sz w:val="22"/>
          <w:szCs w:val="22"/>
        </w:rPr>
        <w:tab/>
        <w:t xml:space="preserve">Sofern sich das Krankenhaus mit den Kostenträgern nicht auf eine pauschale Erstattung der </w:t>
      </w:r>
      <w:r w:rsidR="00C3251E" w:rsidRPr="00E73B6A">
        <w:rPr>
          <w:rFonts w:asciiTheme="minorHAnsi" w:hAnsiTheme="minorHAnsi" w:cstheme="minorHAnsi"/>
          <w:sz w:val="22"/>
          <w:szCs w:val="22"/>
        </w:rPr>
        <w:t xml:space="preserve">coronabedingten Mehrkosten geeinigt hat, ist ein Ausgleich zwischen den tatsächlich entstandenen Mehrkosten und den bislang pauschal geleisteten Zuschlagszahlungen vorzunehmen. Sind die tatsächlichen Mehrkosten höher als die bisherigen Zuschlagszahlungen, wird ein Zuschlag gemäß § 5 Absatz 3 der Corona-Mehrkosten-Verordnung erhoben, sind die tatsächlichen Mehrkosten geringer als die bisherigen Zuschlagszahlungen, hat das Krankenhaus einen Abschlag gemäß § 5 Absatz </w:t>
      </w:r>
      <w:r w:rsidR="006E607E" w:rsidRPr="00E73B6A">
        <w:rPr>
          <w:rFonts w:asciiTheme="minorHAnsi" w:hAnsiTheme="minorHAnsi" w:cstheme="minorHAnsi"/>
          <w:sz w:val="22"/>
          <w:szCs w:val="22"/>
        </w:rPr>
        <w:t>4</w:t>
      </w:r>
      <w:r w:rsidR="00C3251E" w:rsidRPr="00E73B6A">
        <w:rPr>
          <w:rFonts w:asciiTheme="minorHAnsi" w:hAnsiTheme="minorHAnsi" w:cstheme="minorHAnsi"/>
          <w:sz w:val="22"/>
          <w:szCs w:val="22"/>
        </w:rPr>
        <w:t xml:space="preserve"> der Corona-Mehrkosten-Verordnung zu zahlen. Der Zu- bzw. Abschlag beträgt</w:t>
      </w:r>
      <w:proofErr w:type="gramStart"/>
      <w:r w:rsidR="00C3251E" w:rsidRPr="00E73B6A">
        <w:rPr>
          <w:rFonts w:asciiTheme="minorHAnsi" w:hAnsiTheme="minorHAnsi" w:cstheme="minorHAnsi"/>
          <w:sz w:val="22"/>
          <w:szCs w:val="22"/>
        </w:rPr>
        <w:t xml:space="preserve"> ….</w:t>
      </w:r>
      <w:proofErr w:type="gramEnd"/>
      <w:r w:rsidR="00C3251E" w:rsidRPr="00E73B6A">
        <w:rPr>
          <w:rFonts w:asciiTheme="minorHAnsi" w:hAnsiTheme="minorHAnsi" w:cstheme="minorHAnsi"/>
          <w:sz w:val="22"/>
          <w:szCs w:val="22"/>
        </w:rPr>
        <w:t>% auf die abgerechnete Höhe der DRG-Fallpauschalen und die Zusatzentgelte gemäß § 7 Absatz 1 Satz 1 Nr. 1</w:t>
      </w:r>
      <w:r w:rsidR="006E607E" w:rsidRPr="00E73B6A">
        <w:rPr>
          <w:rFonts w:asciiTheme="minorHAnsi" w:hAnsiTheme="minorHAnsi" w:cstheme="minorHAnsi"/>
          <w:sz w:val="22"/>
          <w:szCs w:val="22"/>
        </w:rPr>
        <w:t xml:space="preserve"> </w:t>
      </w:r>
      <w:r w:rsidR="00C3251E" w:rsidRPr="00E73B6A">
        <w:rPr>
          <w:rFonts w:asciiTheme="minorHAnsi" w:hAnsiTheme="minorHAnsi" w:cstheme="minorHAnsi"/>
          <w:sz w:val="22"/>
          <w:szCs w:val="22"/>
        </w:rPr>
        <w:t xml:space="preserve">und 2 </w:t>
      </w:r>
      <w:proofErr w:type="spellStart"/>
      <w:r w:rsidR="00C3251E" w:rsidRPr="00E73B6A">
        <w:rPr>
          <w:rFonts w:asciiTheme="minorHAnsi" w:hAnsiTheme="minorHAnsi" w:cstheme="minorHAnsi"/>
          <w:sz w:val="22"/>
          <w:szCs w:val="22"/>
        </w:rPr>
        <w:t>KHEntgG</w:t>
      </w:r>
      <w:proofErr w:type="spellEnd"/>
      <w:r w:rsidR="00C3251E" w:rsidRPr="00E73B6A">
        <w:rPr>
          <w:rFonts w:asciiTheme="minorHAnsi" w:hAnsiTheme="minorHAnsi" w:cstheme="minorHAnsi"/>
          <w:sz w:val="22"/>
          <w:szCs w:val="22"/>
        </w:rPr>
        <w:t xml:space="preserve"> sowie auf die sonstigen Entgelte nach § 6 Absatz 1 Satz 1 und Absatz 2a </w:t>
      </w:r>
      <w:proofErr w:type="spellStart"/>
      <w:r w:rsidR="00C3251E" w:rsidRPr="00E73B6A">
        <w:rPr>
          <w:rFonts w:asciiTheme="minorHAnsi" w:hAnsiTheme="minorHAnsi" w:cstheme="minorHAnsi"/>
          <w:sz w:val="22"/>
          <w:szCs w:val="22"/>
        </w:rPr>
        <w:t>KHEntgG</w:t>
      </w:r>
      <w:proofErr w:type="spellEnd"/>
      <w:r w:rsidR="00C3251E" w:rsidRPr="00E73B6A">
        <w:rPr>
          <w:rFonts w:asciiTheme="minorHAnsi" w:hAnsiTheme="minorHAnsi" w:cstheme="minorHAnsi"/>
          <w:sz w:val="22"/>
          <w:szCs w:val="22"/>
        </w:rPr>
        <w:t>.</w:t>
      </w:r>
    </w:p>
    <w:p w14:paraId="5A3963FE" w14:textId="77777777" w:rsidR="006436B6" w:rsidRPr="00E73B6A" w:rsidRDefault="006436B6" w:rsidP="00053413">
      <w:pPr>
        <w:ind w:left="705" w:hanging="705"/>
        <w:jc w:val="both"/>
        <w:rPr>
          <w:rFonts w:asciiTheme="minorHAnsi" w:hAnsiTheme="minorHAnsi" w:cstheme="minorHAnsi"/>
          <w:sz w:val="22"/>
          <w:szCs w:val="22"/>
        </w:rPr>
      </w:pPr>
    </w:p>
    <w:p w14:paraId="66BDEE99" w14:textId="77777777" w:rsidR="00591B4B" w:rsidRPr="00E73B6A" w:rsidRDefault="00591B4B" w:rsidP="00053413">
      <w:pPr>
        <w:ind w:left="705" w:hanging="705"/>
        <w:jc w:val="both"/>
        <w:rPr>
          <w:rFonts w:asciiTheme="minorHAnsi" w:hAnsiTheme="minorHAnsi" w:cstheme="minorHAnsi"/>
          <w:color w:val="000000" w:themeColor="text1"/>
          <w:sz w:val="22"/>
          <w:szCs w:val="22"/>
        </w:rPr>
      </w:pPr>
      <w:r w:rsidRPr="00E73B6A">
        <w:rPr>
          <w:rFonts w:asciiTheme="minorHAnsi" w:hAnsiTheme="minorHAnsi" w:cstheme="minorHAnsi"/>
          <w:sz w:val="22"/>
          <w:szCs w:val="22"/>
        </w:rPr>
        <w:t>(</w:t>
      </w:r>
      <w:r w:rsidR="00104A23" w:rsidRPr="00E73B6A">
        <w:rPr>
          <w:rFonts w:asciiTheme="minorHAnsi" w:hAnsiTheme="minorHAnsi" w:cstheme="minorHAnsi"/>
          <w:color w:val="000000" w:themeColor="text1"/>
          <w:sz w:val="22"/>
          <w:szCs w:val="22"/>
        </w:rPr>
        <w:t>56</w:t>
      </w:r>
      <w:r w:rsidRPr="00E73B6A">
        <w:rPr>
          <w:rFonts w:asciiTheme="minorHAnsi" w:hAnsiTheme="minorHAnsi" w:cstheme="minorHAnsi"/>
          <w:sz w:val="22"/>
          <w:szCs w:val="22"/>
        </w:rPr>
        <w:t>)</w:t>
      </w:r>
      <w:r w:rsidR="00841FFF" w:rsidRPr="00E73B6A">
        <w:rPr>
          <w:rFonts w:asciiTheme="minorHAnsi" w:hAnsiTheme="minorHAnsi" w:cstheme="minorHAnsi"/>
          <w:sz w:val="22"/>
          <w:szCs w:val="22"/>
        </w:rPr>
        <w:tab/>
        <w:t xml:space="preserve">Kommt es </w:t>
      </w:r>
      <w:r w:rsidR="00F41161" w:rsidRPr="00E73B6A">
        <w:rPr>
          <w:rFonts w:asciiTheme="minorHAnsi" w:hAnsiTheme="minorHAnsi" w:cstheme="minorHAnsi"/>
          <w:sz w:val="22"/>
          <w:szCs w:val="22"/>
        </w:rPr>
        <w:t xml:space="preserve">im Jahr 2022 im Vergleich zum Jahr 2019 </w:t>
      </w:r>
      <w:r w:rsidR="00841FFF" w:rsidRPr="00E73B6A">
        <w:rPr>
          <w:rFonts w:asciiTheme="minorHAnsi" w:hAnsiTheme="minorHAnsi" w:cstheme="minorHAnsi"/>
          <w:sz w:val="22"/>
          <w:szCs w:val="22"/>
        </w:rPr>
        <w:t>aufgrund des Coronavirus SARS-</w:t>
      </w:r>
      <w:r w:rsidR="00F41161" w:rsidRPr="00E73B6A">
        <w:rPr>
          <w:rFonts w:asciiTheme="minorHAnsi" w:hAnsiTheme="minorHAnsi" w:cstheme="minorHAnsi"/>
          <w:sz w:val="22"/>
          <w:szCs w:val="22"/>
        </w:rPr>
        <w:t>CoV-2 zu einem Erlösrückgang des Krankenhauses, wird</w:t>
      </w:r>
      <w:r w:rsidR="008F0F82" w:rsidRPr="00E73B6A">
        <w:rPr>
          <w:rFonts w:asciiTheme="minorHAnsi" w:hAnsiTheme="minorHAnsi" w:cstheme="minorHAnsi"/>
          <w:sz w:val="22"/>
          <w:szCs w:val="22"/>
        </w:rPr>
        <w:t xml:space="preserve"> gemäß 5a Abs. 1 </w:t>
      </w:r>
      <w:proofErr w:type="spellStart"/>
      <w:r w:rsidR="008F0F82" w:rsidRPr="00E73B6A">
        <w:rPr>
          <w:rFonts w:asciiTheme="minorHAnsi" w:hAnsiTheme="minorHAnsi" w:cstheme="minorHAnsi"/>
          <w:sz w:val="22"/>
          <w:szCs w:val="22"/>
        </w:rPr>
        <w:t>KHWiSichV</w:t>
      </w:r>
      <w:proofErr w:type="spellEnd"/>
      <w:r w:rsidR="008F0F82" w:rsidRPr="00E73B6A">
        <w:rPr>
          <w:rFonts w:asciiTheme="minorHAnsi" w:hAnsiTheme="minorHAnsi" w:cstheme="minorHAnsi"/>
          <w:sz w:val="22"/>
          <w:szCs w:val="22"/>
        </w:rPr>
        <w:t xml:space="preserve"> i. V. m. § 7 Abs. 1 Corona-Ausgleichsverordnung 2022 </w:t>
      </w:r>
      <w:r w:rsidR="00F41161" w:rsidRPr="00E73B6A">
        <w:rPr>
          <w:rFonts w:asciiTheme="minorHAnsi" w:hAnsiTheme="minorHAnsi" w:cstheme="minorHAnsi"/>
          <w:sz w:val="22"/>
          <w:szCs w:val="22"/>
        </w:rPr>
        <w:t xml:space="preserve">ein Zuschlag erhoben. Kommt es im Jahr 2022 im Vergleich zum Jahr 2019 jedoch zu einem Erlösanstieg des Krankenhauses der auf Ausgleichszahlungen nach § 21 Absatz 1b KHG für das Jahr 2022 oder auf Versorgungsaufschläge nach § 21a Absatz 1 Satz 1 KHG für das Jahr 2022 zurückzuführen ist, wird </w:t>
      </w:r>
      <w:r w:rsidR="008F0F82" w:rsidRPr="00E73B6A">
        <w:rPr>
          <w:rFonts w:asciiTheme="minorHAnsi" w:hAnsiTheme="minorHAnsi" w:cstheme="minorHAnsi"/>
          <w:sz w:val="22"/>
          <w:szCs w:val="22"/>
        </w:rPr>
        <w:t xml:space="preserve">gemäß § 5a Absatz 1 </w:t>
      </w:r>
      <w:proofErr w:type="spellStart"/>
      <w:r w:rsidR="008F0F82" w:rsidRPr="00E73B6A">
        <w:rPr>
          <w:rFonts w:asciiTheme="minorHAnsi" w:hAnsiTheme="minorHAnsi" w:cstheme="minorHAnsi"/>
          <w:sz w:val="22"/>
          <w:szCs w:val="22"/>
        </w:rPr>
        <w:t>KHWiSichV</w:t>
      </w:r>
      <w:proofErr w:type="spellEnd"/>
      <w:r w:rsidR="008F0F82" w:rsidRPr="00E73B6A">
        <w:rPr>
          <w:rFonts w:asciiTheme="minorHAnsi" w:hAnsiTheme="minorHAnsi" w:cstheme="minorHAnsi"/>
          <w:sz w:val="22"/>
          <w:szCs w:val="22"/>
        </w:rPr>
        <w:t xml:space="preserve"> i. V. m. § 7 Abs. 2 Corona-Ausgleichsverordnung </w:t>
      </w:r>
      <w:r w:rsidR="00F41161" w:rsidRPr="00E73B6A">
        <w:rPr>
          <w:rFonts w:asciiTheme="minorHAnsi" w:hAnsiTheme="minorHAnsi" w:cstheme="minorHAnsi"/>
          <w:sz w:val="22"/>
          <w:szCs w:val="22"/>
        </w:rPr>
        <w:t xml:space="preserve">ein </w:t>
      </w:r>
      <w:r w:rsidR="00F41161" w:rsidRPr="00E73B6A">
        <w:rPr>
          <w:rFonts w:asciiTheme="minorHAnsi" w:hAnsiTheme="minorHAnsi" w:cstheme="minorHAnsi"/>
          <w:color w:val="000000" w:themeColor="text1"/>
          <w:sz w:val="22"/>
          <w:szCs w:val="22"/>
        </w:rPr>
        <w:t>Abschlag abgezogen.</w:t>
      </w:r>
      <w:r w:rsidR="008F0F82" w:rsidRPr="00E73B6A">
        <w:rPr>
          <w:rFonts w:asciiTheme="minorHAnsi" w:hAnsiTheme="minorHAnsi" w:cstheme="minorHAnsi"/>
          <w:color w:val="000000" w:themeColor="text1"/>
          <w:sz w:val="22"/>
          <w:szCs w:val="22"/>
        </w:rPr>
        <w:t xml:space="preserve"> Die Höhe des Zuschlages/Abschlages beträgt … €. </w:t>
      </w:r>
      <w:r w:rsidR="00F41161" w:rsidRPr="00E73B6A">
        <w:rPr>
          <w:rFonts w:asciiTheme="minorHAnsi" w:hAnsiTheme="minorHAnsi" w:cstheme="minorHAnsi"/>
          <w:color w:val="000000" w:themeColor="text1"/>
          <w:sz w:val="22"/>
          <w:szCs w:val="22"/>
        </w:rPr>
        <w:t xml:space="preserve">  </w:t>
      </w:r>
    </w:p>
    <w:p w14:paraId="1F774FEE" w14:textId="77777777" w:rsidR="00E466DE" w:rsidRPr="00E73B6A" w:rsidRDefault="00E466DE" w:rsidP="002747AB">
      <w:pPr>
        <w:ind w:left="705" w:hanging="705"/>
        <w:jc w:val="both"/>
        <w:rPr>
          <w:rFonts w:asciiTheme="minorHAnsi" w:hAnsiTheme="minorHAnsi" w:cstheme="minorHAnsi"/>
          <w:color w:val="000000" w:themeColor="text1"/>
          <w:sz w:val="22"/>
          <w:szCs w:val="22"/>
        </w:rPr>
      </w:pPr>
    </w:p>
    <w:p w14:paraId="3F4229F7" w14:textId="77777777" w:rsidR="00053413" w:rsidRPr="00E73B6A" w:rsidRDefault="00D45205" w:rsidP="00053413">
      <w:pPr>
        <w:ind w:left="705" w:hanging="705"/>
        <w:jc w:val="both"/>
        <w:rPr>
          <w:rFonts w:asciiTheme="minorHAnsi" w:hAnsiTheme="minorHAnsi" w:cstheme="minorHAnsi"/>
          <w:sz w:val="22"/>
          <w:szCs w:val="22"/>
        </w:rPr>
      </w:pPr>
      <w:r w:rsidRPr="00E73B6A">
        <w:rPr>
          <w:rFonts w:asciiTheme="minorHAnsi" w:hAnsiTheme="minorHAnsi" w:cstheme="minorHAnsi"/>
          <w:color w:val="000000" w:themeColor="text1"/>
          <w:sz w:val="22"/>
          <w:szCs w:val="22"/>
        </w:rPr>
        <w:t>(</w:t>
      </w:r>
      <w:r w:rsidR="00E466DE" w:rsidRPr="00E73B6A">
        <w:rPr>
          <w:rFonts w:asciiTheme="minorHAnsi" w:hAnsiTheme="minorHAnsi" w:cstheme="minorHAnsi"/>
          <w:color w:val="000000" w:themeColor="text1"/>
          <w:sz w:val="22"/>
          <w:szCs w:val="22"/>
        </w:rPr>
        <w:t>5</w:t>
      </w:r>
      <w:r w:rsidR="00104A23" w:rsidRPr="00E73B6A">
        <w:rPr>
          <w:rFonts w:asciiTheme="minorHAnsi" w:hAnsiTheme="minorHAnsi" w:cstheme="minorHAnsi"/>
          <w:color w:val="000000" w:themeColor="text1"/>
          <w:sz w:val="22"/>
          <w:szCs w:val="22"/>
        </w:rPr>
        <w:t>7</w:t>
      </w:r>
      <w:r w:rsidR="00053413" w:rsidRPr="00E73B6A">
        <w:rPr>
          <w:rFonts w:asciiTheme="minorHAnsi" w:hAnsiTheme="minorHAnsi" w:cstheme="minorHAnsi"/>
          <w:color w:val="000000" w:themeColor="text1"/>
          <w:sz w:val="22"/>
          <w:szCs w:val="22"/>
        </w:rPr>
        <w:t>)</w:t>
      </w:r>
      <w:r w:rsidR="00053413" w:rsidRPr="00E73B6A">
        <w:rPr>
          <w:rFonts w:asciiTheme="minorHAnsi" w:hAnsiTheme="minorHAnsi" w:cstheme="minorHAnsi"/>
          <w:color w:val="000000" w:themeColor="text1"/>
          <w:sz w:val="22"/>
          <w:szCs w:val="22"/>
        </w:rPr>
        <w:tab/>
        <w:t>Auf</w:t>
      </w:r>
      <w:r w:rsidR="007654E4" w:rsidRPr="00E73B6A">
        <w:rPr>
          <w:rFonts w:asciiTheme="minorHAnsi" w:hAnsiTheme="minorHAnsi" w:cstheme="minorHAnsi"/>
          <w:color w:val="000000" w:themeColor="text1"/>
          <w:sz w:val="22"/>
          <w:szCs w:val="22"/>
        </w:rPr>
        <w:t xml:space="preserve"> G</w:t>
      </w:r>
      <w:r w:rsidR="00053413" w:rsidRPr="00E73B6A">
        <w:rPr>
          <w:rFonts w:asciiTheme="minorHAnsi" w:hAnsiTheme="minorHAnsi" w:cstheme="minorHAnsi"/>
          <w:color w:val="000000" w:themeColor="text1"/>
          <w:sz w:val="22"/>
          <w:szCs w:val="22"/>
        </w:rPr>
        <w:t>rund der gesetzlichen Vorgabe in § 8 Abs</w:t>
      </w:r>
      <w:r w:rsidR="00D71BB1" w:rsidRPr="00E73B6A">
        <w:rPr>
          <w:rFonts w:asciiTheme="minorHAnsi" w:hAnsiTheme="minorHAnsi" w:cstheme="minorHAnsi"/>
          <w:color w:val="000000" w:themeColor="text1"/>
          <w:sz w:val="22"/>
          <w:szCs w:val="22"/>
        </w:rPr>
        <w:t>atz</w:t>
      </w:r>
      <w:r w:rsidR="00053413" w:rsidRPr="00E73B6A">
        <w:rPr>
          <w:rFonts w:asciiTheme="minorHAnsi" w:hAnsiTheme="minorHAnsi" w:cstheme="minorHAnsi"/>
          <w:color w:val="000000" w:themeColor="text1"/>
          <w:sz w:val="22"/>
          <w:szCs w:val="22"/>
        </w:rPr>
        <w:t xml:space="preserve"> 9 </w:t>
      </w:r>
      <w:proofErr w:type="spellStart"/>
      <w:r w:rsidR="00053413" w:rsidRPr="00E73B6A">
        <w:rPr>
          <w:rFonts w:asciiTheme="minorHAnsi" w:hAnsiTheme="minorHAnsi" w:cstheme="minorHAnsi"/>
          <w:color w:val="000000" w:themeColor="text1"/>
          <w:sz w:val="22"/>
          <w:szCs w:val="22"/>
        </w:rPr>
        <w:t>KHEntgG</w:t>
      </w:r>
      <w:proofErr w:type="spellEnd"/>
      <w:r w:rsidR="00053413" w:rsidRPr="00E73B6A">
        <w:rPr>
          <w:rFonts w:asciiTheme="minorHAnsi" w:hAnsiTheme="minorHAnsi" w:cstheme="minorHAnsi"/>
          <w:color w:val="000000" w:themeColor="text1"/>
          <w:sz w:val="22"/>
          <w:szCs w:val="22"/>
        </w:rPr>
        <w:t xml:space="preserve"> sind der DRG-</w:t>
      </w:r>
      <w:r w:rsidR="00053413" w:rsidRPr="00E73B6A">
        <w:rPr>
          <w:rFonts w:asciiTheme="minorHAnsi" w:hAnsiTheme="minorHAnsi" w:cstheme="minorHAnsi"/>
          <w:sz w:val="22"/>
          <w:szCs w:val="22"/>
        </w:rPr>
        <w:t>Systemzuschlag nach § 17b Abs</w:t>
      </w:r>
      <w:r w:rsidR="00D71BB1" w:rsidRPr="00E73B6A">
        <w:rPr>
          <w:rFonts w:asciiTheme="minorHAnsi" w:hAnsiTheme="minorHAnsi" w:cstheme="minorHAnsi"/>
          <w:sz w:val="22"/>
          <w:szCs w:val="22"/>
        </w:rPr>
        <w:t>atz</w:t>
      </w:r>
      <w:r w:rsidR="00053413" w:rsidRPr="00E73B6A">
        <w:rPr>
          <w:rFonts w:asciiTheme="minorHAnsi" w:hAnsiTheme="minorHAnsi" w:cstheme="minorHAnsi"/>
          <w:sz w:val="22"/>
          <w:szCs w:val="22"/>
        </w:rPr>
        <w:t xml:space="preserve"> 5 KHG, der Systemzuschlag für den Gemeinsamen Bundesausschuss und das Institut für Qualität und Wirtschaftlichkeit im Gesundheitswesen nach § 91 Abs</w:t>
      </w:r>
      <w:r w:rsidR="00D71BB1" w:rsidRPr="00E73B6A">
        <w:rPr>
          <w:rFonts w:asciiTheme="minorHAnsi" w:hAnsiTheme="minorHAnsi" w:cstheme="minorHAnsi"/>
          <w:sz w:val="22"/>
          <w:szCs w:val="22"/>
        </w:rPr>
        <w:t>atz</w:t>
      </w:r>
      <w:r w:rsidR="00053413" w:rsidRPr="00E73B6A">
        <w:rPr>
          <w:rFonts w:asciiTheme="minorHAnsi" w:hAnsiTheme="minorHAnsi" w:cstheme="minorHAnsi"/>
          <w:sz w:val="22"/>
          <w:szCs w:val="22"/>
        </w:rPr>
        <w:t xml:space="preserve"> 3 Satz 1 </w:t>
      </w:r>
      <w:proofErr w:type="spellStart"/>
      <w:r w:rsidR="00053413" w:rsidRPr="00E73B6A">
        <w:rPr>
          <w:rFonts w:asciiTheme="minorHAnsi" w:hAnsiTheme="minorHAnsi" w:cstheme="minorHAnsi"/>
          <w:sz w:val="22"/>
          <w:szCs w:val="22"/>
        </w:rPr>
        <w:t>i.V.m</w:t>
      </w:r>
      <w:proofErr w:type="spellEnd"/>
      <w:r w:rsidR="00053413" w:rsidRPr="00E73B6A">
        <w:rPr>
          <w:rFonts w:asciiTheme="minorHAnsi" w:hAnsiTheme="minorHAnsi" w:cstheme="minorHAnsi"/>
          <w:sz w:val="22"/>
          <w:szCs w:val="22"/>
        </w:rPr>
        <w:t>. § 139c SGB V</w:t>
      </w:r>
      <w:r w:rsidR="00AA2638" w:rsidRPr="00E73B6A">
        <w:rPr>
          <w:rFonts w:asciiTheme="minorHAnsi" w:hAnsiTheme="minorHAnsi" w:cstheme="minorHAnsi"/>
          <w:sz w:val="22"/>
          <w:szCs w:val="22"/>
        </w:rPr>
        <w:t>, der Zuschlag für das Institut für Qualitätssicherung und Transparenz im Gesundheitswesen</w:t>
      </w:r>
      <w:r w:rsidR="00053413" w:rsidRPr="00E73B6A">
        <w:rPr>
          <w:rFonts w:asciiTheme="minorHAnsi" w:hAnsiTheme="minorHAnsi" w:cstheme="minorHAnsi"/>
          <w:sz w:val="22"/>
          <w:szCs w:val="22"/>
        </w:rPr>
        <w:t xml:space="preserve"> </w:t>
      </w:r>
      <w:r w:rsidR="00AA2638" w:rsidRPr="00E73B6A">
        <w:rPr>
          <w:rFonts w:asciiTheme="minorHAnsi" w:hAnsiTheme="minorHAnsi" w:cstheme="minorHAnsi"/>
          <w:sz w:val="22"/>
          <w:szCs w:val="22"/>
        </w:rPr>
        <w:t>nach § 137a Abs</w:t>
      </w:r>
      <w:r w:rsidR="00D71BB1" w:rsidRPr="00E73B6A">
        <w:rPr>
          <w:rFonts w:asciiTheme="minorHAnsi" w:hAnsiTheme="minorHAnsi" w:cstheme="minorHAnsi"/>
          <w:sz w:val="22"/>
          <w:szCs w:val="22"/>
        </w:rPr>
        <w:t>atz</w:t>
      </w:r>
      <w:r w:rsidR="00AA2638" w:rsidRPr="00E73B6A">
        <w:rPr>
          <w:rFonts w:asciiTheme="minorHAnsi" w:hAnsiTheme="minorHAnsi" w:cstheme="minorHAnsi"/>
          <w:sz w:val="22"/>
          <w:szCs w:val="22"/>
        </w:rPr>
        <w:t xml:space="preserve"> 8 i. V. m. § 139c SGB V </w:t>
      </w:r>
      <w:r w:rsidR="00053413" w:rsidRPr="00E73B6A">
        <w:rPr>
          <w:rFonts w:asciiTheme="minorHAnsi" w:hAnsiTheme="minorHAnsi" w:cstheme="minorHAnsi"/>
          <w:sz w:val="22"/>
          <w:szCs w:val="22"/>
        </w:rPr>
        <w:t xml:space="preserve">sowie der nach § </w:t>
      </w:r>
      <w:r w:rsidR="00AD6A70" w:rsidRPr="00E73B6A">
        <w:rPr>
          <w:rFonts w:asciiTheme="minorHAnsi" w:hAnsiTheme="minorHAnsi" w:cstheme="minorHAnsi"/>
          <w:sz w:val="22"/>
          <w:szCs w:val="22"/>
        </w:rPr>
        <w:t>377 Abs</w:t>
      </w:r>
      <w:r w:rsidR="00D71BB1" w:rsidRPr="00E73B6A">
        <w:rPr>
          <w:rFonts w:asciiTheme="minorHAnsi" w:hAnsiTheme="minorHAnsi" w:cstheme="minorHAnsi"/>
          <w:sz w:val="22"/>
          <w:szCs w:val="22"/>
        </w:rPr>
        <w:t>atz</w:t>
      </w:r>
      <w:r w:rsidR="00AD6A70" w:rsidRPr="00E73B6A">
        <w:rPr>
          <w:rFonts w:asciiTheme="minorHAnsi" w:hAnsiTheme="minorHAnsi" w:cstheme="minorHAnsi"/>
          <w:sz w:val="22"/>
          <w:szCs w:val="22"/>
        </w:rPr>
        <w:t xml:space="preserve"> 1 </w:t>
      </w:r>
      <w:r w:rsidR="00053413" w:rsidRPr="00E73B6A">
        <w:rPr>
          <w:rFonts w:asciiTheme="minorHAnsi" w:hAnsiTheme="minorHAnsi" w:cstheme="minorHAnsi"/>
          <w:sz w:val="22"/>
          <w:szCs w:val="22"/>
        </w:rPr>
        <w:t xml:space="preserve">SGB V zu erhebende </w:t>
      </w:r>
      <w:proofErr w:type="spellStart"/>
      <w:r w:rsidR="00053413" w:rsidRPr="00E73B6A">
        <w:rPr>
          <w:rFonts w:asciiTheme="minorHAnsi" w:hAnsiTheme="minorHAnsi" w:cstheme="minorHAnsi"/>
          <w:sz w:val="22"/>
          <w:szCs w:val="22"/>
        </w:rPr>
        <w:t>Telematikzuschlag</w:t>
      </w:r>
      <w:proofErr w:type="spellEnd"/>
      <w:r w:rsidR="00053413" w:rsidRPr="00E73B6A">
        <w:rPr>
          <w:rFonts w:asciiTheme="minorHAnsi" w:hAnsiTheme="minorHAnsi" w:cstheme="minorHAnsi"/>
          <w:sz w:val="22"/>
          <w:szCs w:val="22"/>
        </w:rPr>
        <w:t xml:space="preserve"> in eine</w:t>
      </w:r>
      <w:r w:rsidR="005F2D15" w:rsidRPr="00E73B6A">
        <w:rPr>
          <w:rFonts w:asciiTheme="minorHAnsi" w:hAnsiTheme="minorHAnsi" w:cstheme="minorHAnsi"/>
          <w:sz w:val="22"/>
          <w:szCs w:val="22"/>
        </w:rPr>
        <w:t>m</w:t>
      </w:r>
      <w:r w:rsidR="00053413" w:rsidRPr="00E73B6A">
        <w:rPr>
          <w:rFonts w:asciiTheme="minorHAnsi" w:hAnsiTheme="minorHAnsi" w:cstheme="minorHAnsi"/>
          <w:sz w:val="22"/>
          <w:szCs w:val="22"/>
        </w:rPr>
        <w:t xml:space="preserve"> Systemzuschlag zu bündeln, obwohl die einzelnen Spezialgesetze einen gesonderten Ausweis dieser Zuschläge vorsehen.</w:t>
      </w:r>
      <w:r w:rsidR="005F2D15" w:rsidRPr="00E73B6A">
        <w:rPr>
          <w:rFonts w:asciiTheme="minorHAnsi" w:hAnsiTheme="minorHAnsi" w:cstheme="minorHAnsi"/>
          <w:sz w:val="22"/>
          <w:szCs w:val="22"/>
        </w:rPr>
        <w:t xml:space="preserve"> D</w:t>
      </w:r>
      <w:r w:rsidR="00053413" w:rsidRPr="00E73B6A">
        <w:rPr>
          <w:rFonts w:asciiTheme="minorHAnsi" w:hAnsiTheme="minorHAnsi" w:cstheme="minorHAnsi"/>
          <w:sz w:val="22"/>
          <w:szCs w:val="22"/>
        </w:rPr>
        <w:t xml:space="preserve">iese Zuschläge werden erhoben zur Entwicklung, Einführung und laufenden Pflege des Systems der Abrechnung nach Fallpauschalen einschließlich dessen elektronischer Weiterentwicklung sowie zur Sicherstellung eines einheitlichen Qualitätsstandards der Krankenhausbehandlung. </w:t>
      </w:r>
      <w:r w:rsidR="005F2D15" w:rsidRPr="00E73B6A">
        <w:rPr>
          <w:rFonts w:asciiTheme="minorHAnsi" w:hAnsiTheme="minorHAnsi" w:cstheme="minorHAnsi"/>
          <w:sz w:val="22"/>
          <w:szCs w:val="22"/>
        </w:rPr>
        <w:t>De</w:t>
      </w:r>
      <w:r w:rsidR="00053413" w:rsidRPr="00E73B6A">
        <w:rPr>
          <w:rFonts w:asciiTheme="minorHAnsi" w:hAnsiTheme="minorHAnsi" w:cstheme="minorHAnsi"/>
          <w:sz w:val="22"/>
          <w:szCs w:val="22"/>
        </w:rPr>
        <w:t xml:space="preserve">r </w:t>
      </w:r>
      <w:r w:rsidR="005F2D15" w:rsidRPr="00E73B6A">
        <w:rPr>
          <w:rFonts w:asciiTheme="minorHAnsi" w:hAnsiTheme="minorHAnsi" w:cstheme="minorHAnsi"/>
          <w:sz w:val="22"/>
          <w:szCs w:val="22"/>
        </w:rPr>
        <w:t xml:space="preserve">zusammengefasste Systemzuschlag </w:t>
      </w:r>
      <w:r w:rsidR="00053413" w:rsidRPr="00E73B6A">
        <w:rPr>
          <w:rFonts w:asciiTheme="minorHAnsi" w:hAnsiTheme="minorHAnsi" w:cstheme="minorHAnsi"/>
          <w:sz w:val="22"/>
          <w:szCs w:val="22"/>
        </w:rPr>
        <w:t xml:space="preserve">beträgt </w:t>
      </w:r>
      <w:r w:rsidR="007654E4" w:rsidRPr="00E73B6A">
        <w:rPr>
          <w:rFonts w:asciiTheme="minorHAnsi" w:hAnsiTheme="minorHAnsi" w:cstheme="minorHAnsi"/>
          <w:sz w:val="22"/>
          <w:szCs w:val="22"/>
        </w:rPr>
        <w:t>zurzeit ….</w:t>
      </w:r>
      <w:r w:rsidR="00053413" w:rsidRPr="00E73B6A">
        <w:rPr>
          <w:rFonts w:asciiTheme="minorHAnsi" w:hAnsiTheme="minorHAnsi" w:cstheme="minorHAnsi"/>
          <w:sz w:val="22"/>
          <w:szCs w:val="22"/>
        </w:rPr>
        <w:t xml:space="preserve"> </w:t>
      </w:r>
    </w:p>
    <w:p w14:paraId="6850ADAA" w14:textId="77777777" w:rsidR="00053413" w:rsidRPr="00E73B6A" w:rsidRDefault="00053413" w:rsidP="00053413">
      <w:pPr>
        <w:ind w:left="705" w:hanging="705"/>
        <w:jc w:val="both"/>
        <w:rPr>
          <w:rFonts w:asciiTheme="minorHAnsi" w:hAnsiTheme="minorHAnsi" w:cstheme="minorHAnsi"/>
          <w:sz w:val="22"/>
          <w:szCs w:val="22"/>
        </w:rPr>
      </w:pPr>
    </w:p>
    <w:p w14:paraId="7A2330CA" w14:textId="77777777" w:rsidR="00591B4B" w:rsidRPr="00E73B6A" w:rsidRDefault="00591B4B" w:rsidP="00053413">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w:t>
      </w:r>
      <w:r w:rsidR="00104A23" w:rsidRPr="00E73B6A">
        <w:rPr>
          <w:rFonts w:asciiTheme="minorHAnsi" w:hAnsiTheme="minorHAnsi" w:cstheme="minorHAnsi"/>
          <w:color w:val="000000" w:themeColor="text1"/>
          <w:sz w:val="22"/>
          <w:szCs w:val="22"/>
        </w:rPr>
        <w:t>58</w:t>
      </w:r>
      <w:r w:rsidRPr="00E73B6A">
        <w:rPr>
          <w:rFonts w:asciiTheme="minorHAnsi" w:hAnsiTheme="minorHAnsi" w:cstheme="minorHAnsi"/>
          <w:sz w:val="22"/>
          <w:szCs w:val="22"/>
        </w:rPr>
        <w:t>)</w:t>
      </w:r>
      <w:r w:rsidR="007179AA" w:rsidRPr="00E73B6A">
        <w:rPr>
          <w:rFonts w:asciiTheme="minorHAnsi" w:hAnsiTheme="minorHAnsi" w:cstheme="minorHAnsi"/>
          <w:sz w:val="22"/>
          <w:szCs w:val="22"/>
        </w:rPr>
        <w:tab/>
        <w:t>Erfolgt statt einer vollstationären Behandlung eine tagesstationäre Behandlung im Krankenhaus ohne Übernachtung des Patienten, ist für die nicht anfallenden Übernachtungs- und Versorgungskosten ein Abzug vorzunehmen, Dieser beträgt pauschal 0,04 Bewertungsrelationen je betreffender Nacht von den für den vollstationären Aufenthalt insgesamt berechneten Entgelten, maximal jedoch 30 % dieser Entgelte.</w:t>
      </w:r>
    </w:p>
    <w:p w14:paraId="3313B403" w14:textId="77777777" w:rsidR="00591B4B" w:rsidRPr="00E73B6A" w:rsidRDefault="00591B4B" w:rsidP="00053413">
      <w:pPr>
        <w:ind w:left="705" w:hanging="705"/>
        <w:jc w:val="both"/>
        <w:rPr>
          <w:rFonts w:asciiTheme="minorHAnsi" w:hAnsiTheme="minorHAnsi" w:cstheme="minorHAnsi"/>
          <w:sz w:val="22"/>
          <w:szCs w:val="22"/>
        </w:rPr>
      </w:pPr>
    </w:p>
    <w:p w14:paraId="15EDB008" w14:textId="77777777" w:rsidR="000C4EF7" w:rsidRPr="001C7358" w:rsidRDefault="00116DF1" w:rsidP="000C4EF7">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w:t>
      </w:r>
      <w:r w:rsidR="00104A23" w:rsidRPr="001C7358">
        <w:rPr>
          <w:rFonts w:asciiTheme="minorHAnsi" w:hAnsiTheme="minorHAnsi" w:cstheme="minorHAnsi"/>
          <w:sz w:val="22"/>
          <w:szCs w:val="22"/>
        </w:rPr>
        <w:t>59</w:t>
      </w:r>
      <w:r w:rsidR="00053413" w:rsidRPr="00E73B6A">
        <w:rPr>
          <w:rFonts w:asciiTheme="minorHAnsi" w:hAnsiTheme="minorHAnsi" w:cstheme="minorHAnsi"/>
          <w:sz w:val="22"/>
          <w:szCs w:val="22"/>
        </w:rPr>
        <w:t>)</w:t>
      </w:r>
      <w:r w:rsidR="00053413" w:rsidRPr="00E73B6A">
        <w:rPr>
          <w:rFonts w:asciiTheme="minorHAnsi" w:hAnsiTheme="minorHAnsi" w:cstheme="minorHAnsi"/>
          <w:sz w:val="22"/>
          <w:szCs w:val="22"/>
        </w:rPr>
        <w:tab/>
      </w:r>
      <w:r w:rsidR="000C4EF7" w:rsidRPr="001C7358">
        <w:rPr>
          <w:rFonts w:asciiTheme="minorHAnsi" w:hAnsiTheme="minorHAnsi" w:cstheme="minorHAnsi"/>
          <w:sz w:val="22"/>
          <w:szCs w:val="22"/>
        </w:rPr>
        <w:t xml:space="preserve">Dies ist die Hybrid-DRG laut der Verordnung des Bundesministeriums für Gesundheit über eine spezielle sektorengleiche Vergütung (Hybrid-DRG-Verordnung) vom 19.12.2023, die in Ihrem Behandlungsfall zur Anwendung kommt. Die Abrechnung einer Hybrid-DRG kommt nur anstelle einer DRG-Fallpauschale (Nr. 1) oder </w:t>
      </w:r>
      <w:r w:rsidR="00E73B6A" w:rsidRPr="001C7358">
        <w:rPr>
          <w:rFonts w:asciiTheme="minorHAnsi" w:hAnsiTheme="minorHAnsi" w:cstheme="minorHAnsi"/>
          <w:sz w:val="22"/>
          <w:szCs w:val="22"/>
        </w:rPr>
        <w:t>eines sonstigen Entgeltes (Nr. 9) in Betracht.</w:t>
      </w:r>
    </w:p>
    <w:p w14:paraId="5A86EDAF" w14:textId="77777777" w:rsidR="000C4EF7" w:rsidRPr="00E73B6A" w:rsidRDefault="000C4EF7" w:rsidP="00053413">
      <w:pPr>
        <w:ind w:left="705" w:hanging="705"/>
        <w:jc w:val="both"/>
        <w:rPr>
          <w:rFonts w:asciiTheme="minorHAnsi" w:hAnsiTheme="minorHAnsi" w:cstheme="minorHAnsi"/>
          <w:sz w:val="22"/>
          <w:szCs w:val="22"/>
        </w:rPr>
      </w:pPr>
    </w:p>
    <w:p w14:paraId="0559370F" w14:textId="77777777" w:rsidR="000C4EF7" w:rsidRPr="001C7358" w:rsidRDefault="000C4EF7" w:rsidP="000C4EF7">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lastRenderedPageBreak/>
        <w:t>(</w:t>
      </w:r>
      <w:r w:rsidRPr="001C7358">
        <w:rPr>
          <w:rFonts w:asciiTheme="minorHAnsi" w:hAnsiTheme="minorHAnsi" w:cstheme="minorHAnsi"/>
          <w:sz w:val="22"/>
          <w:szCs w:val="22"/>
        </w:rPr>
        <w:t>60</w:t>
      </w:r>
      <w:r w:rsidRPr="00E73B6A">
        <w:rPr>
          <w:rFonts w:asciiTheme="minorHAnsi" w:hAnsiTheme="minorHAnsi" w:cstheme="minorHAnsi"/>
          <w:sz w:val="22"/>
          <w:szCs w:val="22"/>
        </w:rPr>
        <w:t>)</w:t>
      </w:r>
      <w:r w:rsidRPr="00E73B6A">
        <w:rPr>
          <w:rFonts w:asciiTheme="minorHAnsi" w:hAnsiTheme="minorHAnsi" w:cstheme="minorHAnsi"/>
          <w:color w:val="FF0000"/>
          <w:sz w:val="22"/>
          <w:szCs w:val="22"/>
        </w:rPr>
        <w:t xml:space="preserve"> </w:t>
      </w:r>
      <w:r w:rsidRPr="00E73B6A">
        <w:rPr>
          <w:rFonts w:asciiTheme="minorHAnsi" w:hAnsiTheme="minorHAnsi" w:cstheme="minorHAnsi"/>
          <w:color w:val="FF0000"/>
          <w:sz w:val="22"/>
          <w:szCs w:val="22"/>
        </w:rPr>
        <w:tab/>
      </w:r>
      <w:r w:rsidRPr="001C7358">
        <w:rPr>
          <w:rFonts w:asciiTheme="minorHAnsi" w:hAnsiTheme="minorHAnsi" w:cstheme="minorHAnsi"/>
          <w:sz w:val="22"/>
          <w:szCs w:val="22"/>
        </w:rPr>
        <w:t>Hier wird die offizielle Bezeichnung der abzurechnenden Hybrid-DRG laut der Hybrid-DRG-Verordnung wiedergegeben.</w:t>
      </w:r>
    </w:p>
    <w:p w14:paraId="4AA1DDD1" w14:textId="77777777" w:rsidR="000C4EF7" w:rsidRPr="00E73B6A" w:rsidRDefault="000C4EF7" w:rsidP="00053413">
      <w:pPr>
        <w:ind w:left="705" w:hanging="705"/>
        <w:jc w:val="both"/>
        <w:rPr>
          <w:rFonts w:asciiTheme="minorHAnsi" w:hAnsiTheme="minorHAnsi" w:cstheme="minorHAnsi"/>
          <w:sz w:val="22"/>
          <w:szCs w:val="22"/>
        </w:rPr>
      </w:pPr>
    </w:p>
    <w:p w14:paraId="3EC76A93" w14:textId="77777777" w:rsidR="000C4EF7" w:rsidRPr="001C7358" w:rsidRDefault="000C4EF7" w:rsidP="000C4EF7">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w:t>
      </w:r>
      <w:r w:rsidRPr="001C7358">
        <w:rPr>
          <w:rFonts w:asciiTheme="minorHAnsi" w:hAnsiTheme="minorHAnsi" w:cstheme="minorHAnsi"/>
          <w:sz w:val="22"/>
          <w:szCs w:val="22"/>
        </w:rPr>
        <w:t>61</w:t>
      </w:r>
      <w:r w:rsidRPr="00E73B6A">
        <w:rPr>
          <w:rFonts w:asciiTheme="minorHAnsi" w:hAnsiTheme="minorHAnsi" w:cstheme="minorHAnsi"/>
          <w:sz w:val="22"/>
          <w:szCs w:val="22"/>
        </w:rPr>
        <w:t>)</w:t>
      </w:r>
      <w:r w:rsidRPr="00E73B6A">
        <w:rPr>
          <w:rFonts w:asciiTheme="minorHAnsi" w:hAnsiTheme="minorHAnsi" w:cstheme="minorHAnsi"/>
          <w:sz w:val="22"/>
          <w:szCs w:val="22"/>
        </w:rPr>
        <w:tab/>
      </w:r>
      <w:r w:rsidRPr="001C7358">
        <w:rPr>
          <w:rFonts w:asciiTheme="minorHAnsi" w:hAnsiTheme="minorHAnsi" w:cstheme="minorHAnsi"/>
          <w:sz w:val="22"/>
          <w:szCs w:val="22"/>
        </w:rPr>
        <w:t xml:space="preserve">Die anwendbare Hybrid-DRG wird mit einem festen Eurobetrag vergütet. Dieser ist in der Hybrid-DRG-Verordnung aufgeführt. Mit der Hybrid-DRG sind alle im Zusammenhang mit Ihrer Behandlung entstandenen Aufwände, ausgenommen die Entgelte für gesondert vereinbarte Wahlleistungen (siehe dazu Nr. 62) oder einzelne, verbrauchsabhängige Entgelte (siehe dazu Nr. 63), abgegolten. </w:t>
      </w:r>
    </w:p>
    <w:p w14:paraId="03506678" w14:textId="77777777" w:rsidR="000C4EF7" w:rsidRPr="00E73B6A" w:rsidRDefault="000C4EF7" w:rsidP="00053413">
      <w:pPr>
        <w:ind w:left="705" w:hanging="705"/>
        <w:jc w:val="both"/>
        <w:rPr>
          <w:rFonts w:asciiTheme="minorHAnsi" w:hAnsiTheme="minorHAnsi" w:cstheme="minorHAnsi"/>
          <w:sz w:val="22"/>
          <w:szCs w:val="22"/>
        </w:rPr>
      </w:pPr>
    </w:p>
    <w:p w14:paraId="3E77ADA2" w14:textId="77777777" w:rsidR="00053413" w:rsidRPr="00E73B6A" w:rsidRDefault="000C4EF7" w:rsidP="000C4EF7">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(62)</w:t>
      </w:r>
      <w:r w:rsidRPr="00E73B6A">
        <w:rPr>
          <w:rFonts w:asciiTheme="minorHAnsi" w:hAnsiTheme="minorHAnsi" w:cstheme="minorHAnsi"/>
          <w:sz w:val="22"/>
          <w:szCs w:val="22"/>
        </w:rPr>
        <w:tab/>
      </w:r>
      <w:r w:rsidR="00053413" w:rsidRPr="00E73B6A">
        <w:rPr>
          <w:rFonts w:asciiTheme="minorHAnsi" w:hAnsiTheme="minorHAnsi" w:cstheme="minorHAnsi"/>
          <w:sz w:val="22"/>
          <w:szCs w:val="22"/>
        </w:rPr>
        <w:t>Hier finden Sie die Entgelte für die Wahlleistung Unterkunft. Dabei handelt es sich um eine Zusatzleistung des Krankenhauses, deren Erbringung Sie separat vereinbart haben. Berechnet werden der Tag der Aufnahme und jeder weitere Aufenthaltstag, nicht jedoch der Tag der Entlassung oder der Verlegung. Der Preis ist Ihnen vorab bereits bekannt gegeben worden.</w:t>
      </w:r>
    </w:p>
    <w:p w14:paraId="104D07DC" w14:textId="77777777" w:rsidR="00053413" w:rsidRPr="00E73B6A" w:rsidRDefault="00053413" w:rsidP="00053413">
      <w:pPr>
        <w:ind w:left="705" w:hanging="705"/>
        <w:jc w:val="both"/>
        <w:rPr>
          <w:rFonts w:asciiTheme="minorHAnsi" w:hAnsiTheme="minorHAnsi" w:cstheme="minorHAnsi"/>
          <w:sz w:val="22"/>
          <w:szCs w:val="22"/>
        </w:rPr>
      </w:pPr>
    </w:p>
    <w:p w14:paraId="76332B88" w14:textId="77777777" w:rsidR="00053413" w:rsidRPr="00E73B6A" w:rsidRDefault="00053413" w:rsidP="00053413">
      <w:pPr>
        <w:ind w:left="705"/>
        <w:jc w:val="both"/>
        <w:rPr>
          <w:rFonts w:asciiTheme="minorHAnsi" w:hAnsiTheme="minorHAnsi" w:cstheme="minorHAnsi"/>
          <w:sz w:val="22"/>
          <w:szCs w:val="22"/>
        </w:rPr>
      </w:pPr>
      <w:r w:rsidRPr="00E73B6A">
        <w:rPr>
          <w:rFonts w:asciiTheme="minorHAnsi" w:hAnsiTheme="minorHAnsi" w:cstheme="minorHAnsi"/>
          <w:sz w:val="22"/>
          <w:szCs w:val="22"/>
        </w:rPr>
        <w:t>Ein Einbettzimmer kann auch dann für bis zu vier Tage abgerechnet werden, obwohl Sie es z. B. wegen eines Aufenthalts auf der Intensivstation nicht nutzen konnten, sofern eine entsprechende Reservierung mit Ihnen vereinbart wurde. In diesem Fall ist der Preis für die Reservierungstage jeweils um 25 % gemindert worden.</w:t>
      </w:r>
    </w:p>
    <w:p w14:paraId="2419EB7B" w14:textId="77777777" w:rsidR="00053413" w:rsidRPr="00E73B6A" w:rsidRDefault="00053413" w:rsidP="00053413">
      <w:pPr>
        <w:ind w:left="705" w:hanging="705"/>
        <w:jc w:val="both"/>
        <w:rPr>
          <w:rFonts w:asciiTheme="minorHAnsi" w:hAnsiTheme="minorHAnsi" w:cstheme="minorHAnsi"/>
          <w:sz w:val="22"/>
          <w:szCs w:val="22"/>
        </w:rPr>
      </w:pPr>
    </w:p>
    <w:p w14:paraId="116B96E4" w14:textId="77777777" w:rsidR="00053413" w:rsidRPr="00E73B6A" w:rsidRDefault="00D45205" w:rsidP="00053413">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w:t>
      </w:r>
      <w:r w:rsidR="00104A23" w:rsidRPr="00E73B6A">
        <w:rPr>
          <w:rFonts w:asciiTheme="minorHAnsi" w:hAnsiTheme="minorHAnsi" w:cstheme="minorHAnsi"/>
          <w:color w:val="000000" w:themeColor="text1"/>
          <w:sz w:val="22"/>
          <w:szCs w:val="22"/>
        </w:rPr>
        <w:t>6</w:t>
      </w:r>
      <w:r w:rsidR="000C4EF7" w:rsidRPr="00E73B6A">
        <w:rPr>
          <w:rFonts w:asciiTheme="minorHAnsi" w:hAnsiTheme="minorHAnsi" w:cstheme="minorHAnsi"/>
          <w:color w:val="000000" w:themeColor="text1"/>
          <w:sz w:val="22"/>
          <w:szCs w:val="22"/>
        </w:rPr>
        <w:t>3</w:t>
      </w:r>
      <w:r w:rsidR="00053413" w:rsidRPr="00E73B6A">
        <w:rPr>
          <w:rFonts w:asciiTheme="minorHAnsi" w:hAnsiTheme="minorHAnsi" w:cstheme="minorHAnsi"/>
          <w:sz w:val="22"/>
          <w:szCs w:val="22"/>
        </w:rPr>
        <w:t>)</w:t>
      </w:r>
      <w:r w:rsidR="00053413" w:rsidRPr="00E73B6A">
        <w:rPr>
          <w:rFonts w:asciiTheme="minorHAnsi" w:hAnsiTheme="minorHAnsi" w:cstheme="minorHAnsi"/>
          <w:sz w:val="22"/>
          <w:szCs w:val="22"/>
        </w:rPr>
        <w:tab/>
        <w:t xml:space="preserve">Hierbei handelt es sich um einzelne, verbrauchsabhängige Entgelte, z. B. um Telefonkosten. </w:t>
      </w:r>
    </w:p>
    <w:p w14:paraId="67886E0F" w14:textId="77777777" w:rsidR="00053413" w:rsidRPr="00E73B6A" w:rsidRDefault="00053413" w:rsidP="00053413">
      <w:pPr>
        <w:ind w:left="705" w:hanging="705"/>
        <w:jc w:val="both"/>
        <w:rPr>
          <w:rFonts w:asciiTheme="minorHAnsi" w:hAnsiTheme="minorHAnsi" w:cstheme="minorHAnsi"/>
          <w:sz w:val="22"/>
          <w:szCs w:val="22"/>
        </w:rPr>
      </w:pPr>
    </w:p>
    <w:p w14:paraId="77F32F5B" w14:textId="77777777" w:rsidR="00053413" w:rsidRPr="00E73B6A" w:rsidRDefault="00116DF1" w:rsidP="00053413">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w:t>
      </w:r>
      <w:r w:rsidR="00104A23" w:rsidRPr="00E73B6A">
        <w:rPr>
          <w:rFonts w:asciiTheme="minorHAnsi" w:hAnsiTheme="minorHAnsi" w:cstheme="minorHAnsi"/>
          <w:color w:val="000000" w:themeColor="text1"/>
          <w:sz w:val="22"/>
          <w:szCs w:val="22"/>
        </w:rPr>
        <w:t>6</w:t>
      </w:r>
      <w:r w:rsidR="000C4EF7" w:rsidRPr="00E73B6A">
        <w:rPr>
          <w:rFonts w:asciiTheme="minorHAnsi" w:hAnsiTheme="minorHAnsi" w:cstheme="minorHAnsi"/>
          <w:color w:val="000000" w:themeColor="text1"/>
          <w:sz w:val="22"/>
          <w:szCs w:val="22"/>
        </w:rPr>
        <w:t>4</w:t>
      </w:r>
      <w:r w:rsidR="00053413" w:rsidRPr="00E73B6A">
        <w:rPr>
          <w:rFonts w:asciiTheme="minorHAnsi" w:hAnsiTheme="minorHAnsi" w:cstheme="minorHAnsi"/>
          <w:sz w:val="22"/>
          <w:szCs w:val="22"/>
        </w:rPr>
        <w:t>)</w:t>
      </w:r>
      <w:r w:rsidR="00053413" w:rsidRPr="00E73B6A">
        <w:rPr>
          <w:rFonts w:asciiTheme="minorHAnsi" w:hAnsiTheme="minorHAnsi" w:cstheme="minorHAnsi"/>
          <w:sz w:val="22"/>
          <w:szCs w:val="22"/>
        </w:rPr>
        <w:tab/>
        <w:t>Krankenhausbehandlungsleistungen sowie eng damit verbundene Umsätze sind grundsätzlich umsatzsteuerfrei, § 4 Nr. 14</w:t>
      </w:r>
      <w:r w:rsidR="007968E0" w:rsidRPr="00E73B6A">
        <w:rPr>
          <w:rFonts w:asciiTheme="minorHAnsi" w:hAnsiTheme="minorHAnsi" w:cstheme="minorHAnsi"/>
          <w:sz w:val="22"/>
          <w:szCs w:val="22"/>
        </w:rPr>
        <w:t>b</w:t>
      </w:r>
      <w:r w:rsidR="00053413" w:rsidRPr="00E73B6A">
        <w:rPr>
          <w:rFonts w:asciiTheme="minorHAnsi" w:hAnsiTheme="minorHAnsi" w:cstheme="minorHAnsi"/>
          <w:sz w:val="22"/>
          <w:szCs w:val="22"/>
        </w:rPr>
        <w:t xml:space="preserve"> UStG. Dies gilt jedoch nicht für Leistungen, deren Erbringung nicht medizinisch indiziert ist, z.B. ästhetische Operationen. Diese Leistungen sind umsatzsteuerpflichtig in Höhe von </w:t>
      </w:r>
      <w:r w:rsidR="007654E4" w:rsidRPr="00E73B6A">
        <w:rPr>
          <w:rFonts w:asciiTheme="minorHAnsi" w:hAnsiTheme="minorHAnsi" w:cstheme="minorHAnsi"/>
          <w:sz w:val="22"/>
          <w:szCs w:val="22"/>
        </w:rPr>
        <w:t>zurzeit</w:t>
      </w:r>
      <w:r w:rsidR="00053413" w:rsidRPr="00E73B6A">
        <w:rPr>
          <w:rFonts w:asciiTheme="minorHAnsi" w:hAnsiTheme="minorHAnsi" w:cstheme="minorHAnsi"/>
          <w:sz w:val="22"/>
          <w:szCs w:val="22"/>
        </w:rPr>
        <w:t xml:space="preserve"> 19 %.</w:t>
      </w:r>
    </w:p>
    <w:p w14:paraId="476CA434" w14:textId="77777777" w:rsidR="00053413" w:rsidRPr="00E73B6A" w:rsidRDefault="00053413" w:rsidP="00053413">
      <w:pPr>
        <w:ind w:left="705" w:hanging="705"/>
        <w:jc w:val="both"/>
        <w:rPr>
          <w:rFonts w:asciiTheme="minorHAnsi" w:hAnsiTheme="minorHAnsi" w:cstheme="minorHAnsi"/>
          <w:sz w:val="22"/>
          <w:szCs w:val="22"/>
        </w:rPr>
      </w:pPr>
    </w:p>
    <w:p w14:paraId="2DE43955" w14:textId="77777777" w:rsidR="00053413" w:rsidRPr="00E73B6A" w:rsidRDefault="00053413" w:rsidP="00053413">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ab/>
        <w:t>Da nicht sämtliche Rechnungspositionen umsatzsteuerpflichtig sind, ist ein Ausweis in der Rechnung erforderlich, auf welche Rechnungsposition Umsatzsteuer zu erheben ist. Diese Positionen werden durch Angabe ihrer Nummer in der Rechnung ausgewiesen.</w:t>
      </w:r>
    </w:p>
    <w:p w14:paraId="27782E93" w14:textId="77777777" w:rsidR="00053413" w:rsidRPr="00E73B6A" w:rsidRDefault="00053413" w:rsidP="00053413">
      <w:pPr>
        <w:ind w:left="705" w:hanging="705"/>
        <w:jc w:val="both"/>
        <w:rPr>
          <w:rFonts w:asciiTheme="minorHAnsi" w:hAnsiTheme="minorHAnsi" w:cstheme="minorHAnsi"/>
          <w:sz w:val="22"/>
          <w:szCs w:val="22"/>
        </w:rPr>
      </w:pPr>
    </w:p>
    <w:p w14:paraId="489F75D3" w14:textId="77777777" w:rsidR="00053413" w:rsidRPr="00E73B6A" w:rsidRDefault="00116DF1" w:rsidP="00053413">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w:t>
      </w:r>
      <w:r w:rsidR="00104A23" w:rsidRPr="00E73B6A">
        <w:rPr>
          <w:rFonts w:asciiTheme="minorHAnsi" w:hAnsiTheme="minorHAnsi" w:cstheme="minorHAnsi"/>
          <w:color w:val="000000" w:themeColor="text1"/>
          <w:sz w:val="22"/>
          <w:szCs w:val="22"/>
        </w:rPr>
        <w:t>6</w:t>
      </w:r>
      <w:r w:rsidR="000C4EF7" w:rsidRPr="00E73B6A">
        <w:rPr>
          <w:rFonts w:asciiTheme="minorHAnsi" w:hAnsiTheme="minorHAnsi" w:cstheme="minorHAnsi"/>
          <w:color w:val="000000" w:themeColor="text1"/>
          <w:sz w:val="22"/>
          <w:szCs w:val="22"/>
        </w:rPr>
        <w:t>5</w:t>
      </w:r>
      <w:r w:rsidRPr="00E73B6A">
        <w:rPr>
          <w:rFonts w:asciiTheme="minorHAnsi" w:hAnsiTheme="minorHAnsi" w:cstheme="minorHAnsi"/>
          <w:sz w:val="22"/>
          <w:szCs w:val="22"/>
        </w:rPr>
        <w:t>)</w:t>
      </w:r>
      <w:r w:rsidR="00053413" w:rsidRPr="00E73B6A">
        <w:rPr>
          <w:rFonts w:asciiTheme="minorHAnsi" w:hAnsiTheme="minorHAnsi" w:cstheme="minorHAnsi"/>
          <w:sz w:val="22"/>
          <w:szCs w:val="22"/>
        </w:rPr>
        <w:tab/>
        <w:t>Die Geltendmachung eines höheren Zinssatzes durch das Krankenhaus ist möglich, wenn es diesen höheren Zinssatz begründen und im Streitfalle nachweisen kann. Denkbar ist die Geltendmachung eines höheren Zinssatzes z. B. in den Fällen, in denen das Krankenhaus selbst Kredite in Anspruch nehmen und dafür höhere Zinssätze zahlen muss oder dem Krankenhaus durch die Verzugslage besondere Aufwendungen für Porto, Sach- oder Personalmittel entstanden sind.</w:t>
      </w:r>
    </w:p>
    <w:p w14:paraId="2877F0E0" w14:textId="77777777" w:rsidR="00053413" w:rsidRPr="00E73B6A" w:rsidRDefault="00053413" w:rsidP="00053413">
      <w:pPr>
        <w:ind w:left="705" w:hanging="705"/>
        <w:jc w:val="both"/>
        <w:rPr>
          <w:rFonts w:asciiTheme="minorHAnsi" w:hAnsiTheme="minorHAnsi" w:cstheme="minorHAnsi"/>
          <w:sz w:val="22"/>
          <w:szCs w:val="22"/>
        </w:rPr>
      </w:pPr>
    </w:p>
    <w:p w14:paraId="1C609752" w14:textId="77777777" w:rsidR="00053413" w:rsidRPr="00E73B6A" w:rsidRDefault="00D45205" w:rsidP="00053413">
      <w:pPr>
        <w:ind w:left="705" w:hanging="705"/>
        <w:jc w:val="both"/>
        <w:rPr>
          <w:rFonts w:asciiTheme="minorHAnsi" w:hAnsiTheme="minorHAnsi" w:cstheme="minorHAnsi"/>
          <w:b/>
          <w:sz w:val="22"/>
          <w:szCs w:val="22"/>
        </w:rPr>
      </w:pPr>
      <w:r w:rsidRPr="00E73B6A">
        <w:rPr>
          <w:rFonts w:asciiTheme="minorHAnsi" w:hAnsiTheme="minorHAnsi" w:cstheme="minorHAnsi"/>
          <w:sz w:val="22"/>
          <w:szCs w:val="22"/>
        </w:rPr>
        <w:t>(</w:t>
      </w:r>
      <w:r w:rsidR="00104A23" w:rsidRPr="00E73B6A">
        <w:rPr>
          <w:rFonts w:asciiTheme="minorHAnsi" w:hAnsiTheme="minorHAnsi" w:cstheme="minorHAnsi"/>
          <w:color w:val="000000" w:themeColor="text1"/>
          <w:sz w:val="22"/>
          <w:szCs w:val="22"/>
        </w:rPr>
        <w:t>6</w:t>
      </w:r>
      <w:r w:rsidR="000C4EF7" w:rsidRPr="00E73B6A">
        <w:rPr>
          <w:rFonts w:asciiTheme="minorHAnsi" w:hAnsiTheme="minorHAnsi" w:cstheme="minorHAnsi"/>
          <w:color w:val="000000" w:themeColor="text1"/>
          <w:sz w:val="22"/>
          <w:szCs w:val="22"/>
        </w:rPr>
        <w:t>6</w:t>
      </w:r>
      <w:r w:rsidR="00053413" w:rsidRPr="00E73B6A">
        <w:rPr>
          <w:rFonts w:asciiTheme="minorHAnsi" w:hAnsiTheme="minorHAnsi" w:cstheme="minorHAnsi"/>
          <w:sz w:val="22"/>
          <w:szCs w:val="22"/>
        </w:rPr>
        <w:t>)</w:t>
      </w:r>
      <w:r w:rsidR="00053413" w:rsidRPr="00E73B6A">
        <w:rPr>
          <w:rFonts w:asciiTheme="minorHAnsi" w:hAnsiTheme="minorHAnsi" w:cstheme="minorHAnsi"/>
          <w:sz w:val="22"/>
          <w:szCs w:val="22"/>
        </w:rPr>
        <w:tab/>
        <w:t>Eine Geltendmachung von Mahngebühren zusätzlich zu der Geltendmachung von Verzugszinsen ist bis zur Höhe des nach dem gewöhnlichen Lauf der Dinge zu erwartenden Verzugsschadens zulässig.</w:t>
      </w:r>
    </w:p>
    <w:sectPr w:rsidR="00053413" w:rsidRPr="00E73B6A" w:rsidSect="00AE053C">
      <w:pgSz w:w="11906" w:h="16838" w:code="9"/>
      <w:pgMar w:top="1418" w:right="1418" w:bottom="1134" w:left="1418" w:header="709" w:footer="709" w:gutter="0"/>
      <w:paperSrc w:first="256" w:other="256"/>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018C2"/>
    <w:multiLevelType w:val="hybridMultilevel"/>
    <w:tmpl w:val="13C4B54C"/>
    <w:lvl w:ilvl="0" w:tplc="04070015">
      <w:start w:val="48"/>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D6D531D"/>
    <w:multiLevelType w:val="multilevel"/>
    <w:tmpl w:val="677EBA3C"/>
    <w:lvl w:ilvl="0">
      <w:start w:val="8"/>
      <w:numFmt w:val="decimal"/>
      <w:lvlText w:val="%1."/>
      <w:lvlJc w:val="left"/>
      <w:pPr>
        <w:tabs>
          <w:tab w:val="num" w:pos="705"/>
        </w:tabs>
        <w:ind w:left="705" w:hanging="705"/>
      </w:pPr>
      <w:rPr>
        <w:rFonts w:hint="default"/>
      </w:rPr>
    </w:lvl>
    <w:lvl w:ilvl="1">
      <w:start w:val="2"/>
      <w:numFmt w:val="decimal"/>
      <w:lvlText w:val="%1.%2."/>
      <w:lvlJc w:val="left"/>
      <w:pPr>
        <w:tabs>
          <w:tab w:val="num" w:pos="1057"/>
        </w:tabs>
        <w:ind w:left="1057" w:hanging="705"/>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2" w15:restartNumberingAfterBreak="0">
    <w:nsid w:val="0E516819"/>
    <w:multiLevelType w:val="multilevel"/>
    <w:tmpl w:val="C35E6C72"/>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735"/>
        </w:tabs>
        <w:ind w:left="735" w:hanging="55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 w15:restartNumberingAfterBreak="0">
    <w:nsid w:val="13652F7F"/>
    <w:multiLevelType w:val="multilevel"/>
    <w:tmpl w:val="C93447EE"/>
    <w:lvl w:ilvl="0">
      <w:start w:val="8"/>
      <w:numFmt w:val="decimal"/>
      <w:lvlText w:val="%1."/>
      <w:lvlJc w:val="left"/>
      <w:pPr>
        <w:tabs>
          <w:tab w:val="num" w:pos="705"/>
        </w:tabs>
        <w:ind w:left="705" w:hanging="705"/>
      </w:pPr>
      <w:rPr>
        <w:rFonts w:hint="default"/>
      </w:rPr>
    </w:lvl>
    <w:lvl w:ilvl="1">
      <w:start w:val="3"/>
      <w:numFmt w:val="decimal"/>
      <w:lvlText w:val="%1.%2."/>
      <w:lvlJc w:val="left"/>
      <w:pPr>
        <w:tabs>
          <w:tab w:val="num" w:pos="1057"/>
        </w:tabs>
        <w:ind w:left="1057" w:hanging="705"/>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4" w15:restartNumberingAfterBreak="0">
    <w:nsid w:val="1A3D5619"/>
    <w:multiLevelType w:val="multilevel"/>
    <w:tmpl w:val="77FA2EF4"/>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780"/>
        </w:tabs>
        <w:ind w:left="780" w:hanging="600"/>
      </w:pPr>
      <w:rPr>
        <w:rFonts w:hint="default"/>
      </w:rPr>
    </w:lvl>
    <w:lvl w:ilvl="2">
      <w:start w:val="4"/>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5" w15:restartNumberingAfterBreak="0">
    <w:nsid w:val="1C26233E"/>
    <w:multiLevelType w:val="hybridMultilevel"/>
    <w:tmpl w:val="602E3140"/>
    <w:lvl w:ilvl="0" w:tplc="04070001">
      <w:start w:val="1"/>
      <w:numFmt w:val="bullet"/>
      <w:lvlText w:val=""/>
      <w:lvlJc w:val="left"/>
      <w:pPr>
        <w:ind w:left="1425" w:hanging="360"/>
      </w:pPr>
      <w:rPr>
        <w:rFonts w:ascii="Symbol" w:hAnsi="Symbol" w:hint="default"/>
      </w:rPr>
    </w:lvl>
    <w:lvl w:ilvl="1" w:tplc="04070003">
      <w:start w:val="1"/>
      <w:numFmt w:val="bullet"/>
      <w:lvlText w:val="o"/>
      <w:lvlJc w:val="left"/>
      <w:pPr>
        <w:ind w:left="2145" w:hanging="360"/>
      </w:pPr>
      <w:rPr>
        <w:rFonts w:ascii="Courier New" w:hAnsi="Courier New" w:cs="Courier New" w:hint="default"/>
      </w:rPr>
    </w:lvl>
    <w:lvl w:ilvl="2" w:tplc="04070005">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6" w15:restartNumberingAfterBreak="0">
    <w:nsid w:val="32C73AD1"/>
    <w:multiLevelType w:val="multilevel"/>
    <w:tmpl w:val="470600A6"/>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1057"/>
        </w:tabs>
        <w:ind w:left="1057" w:hanging="705"/>
      </w:pPr>
      <w:rPr>
        <w:rFonts w:hint="default"/>
      </w:rPr>
    </w:lvl>
    <w:lvl w:ilvl="2">
      <w:start w:val="4"/>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7" w15:restartNumberingAfterBreak="0">
    <w:nsid w:val="3B672164"/>
    <w:multiLevelType w:val="multilevel"/>
    <w:tmpl w:val="50147008"/>
    <w:lvl w:ilvl="0">
      <w:start w:val="10"/>
      <w:numFmt w:val="decimal"/>
      <w:lvlText w:val="%1."/>
      <w:lvlJc w:val="left"/>
      <w:pPr>
        <w:tabs>
          <w:tab w:val="num" w:pos="615"/>
        </w:tabs>
        <w:ind w:left="615" w:hanging="615"/>
      </w:pPr>
      <w:rPr>
        <w:rFonts w:hint="default"/>
      </w:rPr>
    </w:lvl>
    <w:lvl w:ilvl="1">
      <w:start w:val="3"/>
      <w:numFmt w:val="decimal"/>
      <w:lvlText w:val="%1.%2."/>
      <w:lvlJc w:val="left"/>
      <w:pPr>
        <w:tabs>
          <w:tab w:val="num" w:pos="795"/>
        </w:tabs>
        <w:ind w:left="795" w:hanging="615"/>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8" w15:restartNumberingAfterBreak="0">
    <w:nsid w:val="472759C5"/>
    <w:multiLevelType w:val="multilevel"/>
    <w:tmpl w:val="481E2FBA"/>
    <w:lvl w:ilvl="0">
      <w:start w:val="10"/>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9" w15:restartNumberingAfterBreak="0">
    <w:nsid w:val="48C62800"/>
    <w:multiLevelType w:val="multilevel"/>
    <w:tmpl w:val="82FC77E4"/>
    <w:lvl w:ilvl="0">
      <w:start w:val="9"/>
      <w:numFmt w:val="decimal"/>
      <w:lvlText w:val="%1."/>
      <w:lvlJc w:val="left"/>
      <w:pPr>
        <w:tabs>
          <w:tab w:val="num" w:pos="495"/>
        </w:tabs>
        <w:ind w:left="495" w:hanging="495"/>
      </w:pPr>
      <w:rPr>
        <w:rFonts w:hint="default"/>
      </w:rPr>
    </w:lvl>
    <w:lvl w:ilvl="1">
      <w:start w:val="2"/>
      <w:numFmt w:val="decimal"/>
      <w:lvlText w:val="%1.%2."/>
      <w:lvlJc w:val="left"/>
      <w:pPr>
        <w:tabs>
          <w:tab w:val="num" w:pos="675"/>
        </w:tabs>
        <w:ind w:left="675" w:hanging="49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0" w15:restartNumberingAfterBreak="0">
    <w:nsid w:val="49336283"/>
    <w:multiLevelType w:val="multilevel"/>
    <w:tmpl w:val="2F42844A"/>
    <w:lvl w:ilvl="0">
      <w:start w:val="9"/>
      <w:numFmt w:val="decimal"/>
      <w:lvlText w:val="%1."/>
      <w:lvlJc w:val="left"/>
      <w:pPr>
        <w:tabs>
          <w:tab w:val="num" w:pos="495"/>
        </w:tabs>
        <w:ind w:left="495" w:hanging="495"/>
      </w:pPr>
      <w:rPr>
        <w:rFonts w:hint="default"/>
      </w:rPr>
    </w:lvl>
    <w:lvl w:ilvl="1">
      <w:start w:val="1"/>
      <w:numFmt w:val="decimal"/>
      <w:lvlText w:val="%1.%2."/>
      <w:lvlJc w:val="left"/>
      <w:pPr>
        <w:tabs>
          <w:tab w:val="num" w:pos="675"/>
        </w:tabs>
        <w:ind w:left="675" w:hanging="495"/>
      </w:pPr>
      <w:rPr>
        <w:rFonts w:hint="default"/>
      </w:rPr>
    </w:lvl>
    <w:lvl w:ilvl="2">
      <w:start w:val="4"/>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1" w15:restartNumberingAfterBreak="0">
    <w:nsid w:val="4A1B3C09"/>
    <w:multiLevelType w:val="multilevel"/>
    <w:tmpl w:val="B6B26ACC"/>
    <w:lvl w:ilvl="0">
      <w:start w:val="9"/>
      <w:numFmt w:val="decimal"/>
      <w:lvlText w:val="%1."/>
      <w:lvlJc w:val="left"/>
      <w:pPr>
        <w:tabs>
          <w:tab w:val="num" w:pos="495"/>
        </w:tabs>
        <w:ind w:left="495" w:hanging="495"/>
      </w:pPr>
      <w:rPr>
        <w:rFonts w:hint="default"/>
      </w:rPr>
    </w:lvl>
    <w:lvl w:ilvl="1">
      <w:start w:val="1"/>
      <w:numFmt w:val="decimal"/>
      <w:lvlText w:val="%1.%2."/>
      <w:lvlJc w:val="left"/>
      <w:pPr>
        <w:tabs>
          <w:tab w:val="num" w:pos="847"/>
        </w:tabs>
        <w:ind w:left="847" w:hanging="495"/>
      </w:pPr>
      <w:rPr>
        <w:rFonts w:hint="default"/>
      </w:rPr>
    </w:lvl>
    <w:lvl w:ilvl="2">
      <w:start w:val="4"/>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12" w15:restartNumberingAfterBreak="0">
    <w:nsid w:val="60777A53"/>
    <w:multiLevelType w:val="multilevel"/>
    <w:tmpl w:val="113A1F76"/>
    <w:lvl w:ilvl="0">
      <w:start w:val="10"/>
      <w:numFmt w:val="decimal"/>
      <w:lvlText w:val="%1."/>
      <w:lvlJc w:val="left"/>
      <w:pPr>
        <w:tabs>
          <w:tab w:val="num" w:pos="615"/>
        </w:tabs>
        <w:ind w:left="615" w:hanging="615"/>
      </w:pPr>
      <w:rPr>
        <w:rFonts w:hint="default"/>
      </w:rPr>
    </w:lvl>
    <w:lvl w:ilvl="1">
      <w:start w:val="1"/>
      <w:numFmt w:val="decimal"/>
      <w:lvlText w:val="%1.%2."/>
      <w:lvlJc w:val="left"/>
      <w:pPr>
        <w:tabs>
          <w:tab w:val="num" w:pos="795"/>
        </w:tabs>
        <w:ind w:left="795" w:hanging="61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3" w15:restartNumberingAfterBreak="0">
    <w:nsid w:val="745116A1"/>
    <w:multiLevelType w:val="hybridMultilevel"/>
    <w:tmpl w:val="E29AD8C4"/>
    <w:lvl w:ilvl="0" w:tplc="9EAE076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5225BF7"/>
    <w:multiLevelType w:val="multilevel"/>
    <w:tmpl w:val="DA5A4EB0"/>
    <w:lvl w:ilvl="0">
      <w:start w:val="9"/>
      <w:numFmt w:val="decimal"/>
      <w:lvlText w:val="%1."/>
      <w:lvlJc w:val="left"/>
      <w:pPr>
        <w:tabs>
          <w:tab w:val="num" w:pos="495"/>
        </w:tabs>
        <w:ind w:left="495" w:hanging="495"/>
      </w:pPr>
      <w:rPr>
        <w:rFonts w:hint="default"/>
      </w:rPr>
    </w:lvl>
    <w:lvl w:ilvl="1">
      <w:start w:val="3"/>
      <w:numFmt w:val="decimal"/>
      <w:lvlText w:val="%1.%2."/>
      <w:lvlJc w:val="left"/>
      <w:pPr>
        <w:tabs>
          <w:tab w:val="num" w:pos="847"/>
        </w:tabs>
        <w:ind w:left="847" w:hanging="495"/>
      </w:pPr>
      <w:rPr>
        <w:rFonts w:hint="default"/>
      </w:rPr>
    </w:lvl>
    <w:lvl w:ilvl="2">
      <w:start w:val="2"/>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num w:numId="1" w16cid:durableId="762578615">
    <w:abstractNumId w:val="6"/>
  </w:num>
  <w:num w:numId="2" w16cid:durableId="1388144202">
    <w:abstractNumId w:val="1"/>
  </w:num>
  <w:num w:numId="3" w16cid:durableId="2042776383">
    <w:abstractNumId w:val="3"/>
  </w:num>
  <w:num w:numId="4" w16cid:durableId="343174539">
    <w:abstractNumId w:val="11"/>
  </w:num>
  <w:num w:numId="5" w16cid:durableId="2088578032">
    <w:abstractNumId w:val="10"/>
  </w:num>
  <w:num w:numId="6" w16cid:durableId="124542711">
    <w:abstractNumId w:val="9"/>
  </w:num>
  <w:num w:numId="7" w16cid:durableId="420807214">
    <w:abstractNumId w:val="14"/>
  </w:num>
  <w:num w:numId="8" w16cid:durableId="1202934458">
    <w:abstractNumId w:val="4"/>
  </w:num>
  <w:num w:numId="9" w16cid:durableId="453058014">
    <w:abstractNumId w:val="8"/>
  </w:num>
  <w:num w:numId="10" w16cid:durableId="259148180">
    <w:abstractNumId w:val="7"/>
  </w:num>
  <w:num w:numId="11" w16cid:durableId="2082563008">
    <w:abstractNumId w:val="2"/>
  </w:num>
  <w:num w:numId="12" w16cid:durableId="453256989">
    <w:abstractNumId w:val="12"/>
  </w:num>
  <w:num w:numId="13" w16cid:durableId="862012478">
    <w:abstractNumId w:val="0"/>
  </w:num>
  <w:num w:numId="14" w16cid:durableId="691885184">
    <w:abstractNumId w:val="5"/>
  </w:num>
  <w:num w:numId="15" w16cid:durableId="160584067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85A"/>
    <w:rsid w:val="0000225F"/>
    <w:rsid w:val="0002074D"/>
    <w:rsid w:val="00045147"/>
    <w:rsid w:val="00051CE2"/>
    <w:rsid w:val="00053413"/>
    <w:rsid w:val="00054551"/>
    <w:rsid w:val="00055A2B"/>
    <w:rsid w:val="000641C3"/>
    <w:rsid w:val="00087E90"/>
    <w:rsid w:val="00091AD3"/>
    <w:rsid w:val="000968F5"/>
    <w:rsid w:val="000C4EF7"/>
    <w:rsid w:val="000C7E47"/>
    <w:rsid w:val="000D2FE8"/>
    <w:rsid w:val="000E0941"/>
    <w:rsid w:val="000E144B"/>
    <w:rsid w:val="000E5F39"/>
    <w:rsid w:val="000E65CF"/>
    <w:rsid w:val="000F1EA9"/>
    <w:rsid w:val="000F3FF5"/>
    <w:rsid w:val="00103CD0"/>
    <w:rsid w:val="00103EAB"/>
    <w:rsid w:val="00104A23"/>
    <w:rsid w:val="00105EA4"/>
    <w:rsid w:val="001138AF"/>
    <w:rsid w:val="00116DF1"/>
    <w:rsid w:val="00123157"/>
    <w:rsid w:val="00131E8A"/>
    <w:rsid w:val="001331DF"/>
    <w:rsid w:val="00162968"/>
    <w:rsid w:val="0018373B"/>
    <w:rsid w:val="001A0425"/>
    <w:rsid w:val="001A5C58"/>
    <w:rsid w:val="001A735F"/>
    <w:rsid w:val="001B5C8F"/>
    <w:rsid w:val="001C6AB5"/>
    <w:rsid w:val="001C7358"/>
    <w:rsid w:val="001D1D80"/>
    <w:rsid w:val="001E1252"/>
    <w:rsid w:val="00212DB7"/>
    <w:rsid w:val="00240E9D"/>
    <w:rsid w:val="00244EE2"/>
    <w:rsid w:val="00271F0A"/>
    <w:rsid w:val="002747AB"/>
    <w:rsid w:val="0028424E"/>
    <w:rsid w:val="00284950"/>
    <w:rsid w:val="00295912"/>
    <w:rsid w:val="002A2701"/>
    <w:rsid w:val="002B5A81"/>
    <w:rsid w:val="002C7788"/>
    <w:rsid w:val="002D3E6E"/>
    <w:rsid w:val="002F3E07"/>
    <w:rsid w:val="0030217D"/>
    <w:rsid w:val="003062F3"/>
    <w:rsid w:val="0032350F"/>
    <w:rsid w:val="003249F7"/>
    <w:rsid w:val="003409F1"/>
    <w:rsid w:val="00345260"/>
    <w:rsid w:val="00383404"/>
    <w:rsid w:val="00383808"/>
    <w:rsid w:val="00394666"/>
    <w:rsid w:val="003A1BE4"/>
    <w:rsid w:val="003A531B"/>
    <w:rsid w:val="003B430D"/>
    <w:rsid w:val="003C3573"/>
    <w:rsid w:val="003E0BD6"/>
    <w:rsid w:val="0040502F"/>
    <w:rsid w:val="00405572"/>
    <w:rsid w:val="00417EF3"/>
    <w:rsid w:val="00421449"/>
    <w:rsid w:val="00423F5A"/>
    <w:rsid w:val="00444FDC"/>
    <w:rsid w:val="00463EC4"/>
    <w:rsid w:val="00470FB2"/>
    <w:rsid w:val="00482813"/>
    <w:rsid w:val="004843A4"/>
    <w:rsid w:val="004A170E"/>
    <w:rsid w:val="004A42D2"/>
    <w:rsid w:val="004A44F8"/>
    <w:rsid w:val="004E0E19"/>
    <w:rsid w:val="004E77C7"/>
    <w:rsid w:val="004E794A"/>
    <w:rsid w:val="004F3453"/>
    <w:rsid w:val="004F53CC"/>
    <w:rsid w:val="004F598A"/>
    <w:rsid w:val="004F7B1B"/>
    <w:rsid w:val="00516473"/>
    <w:rsid w:val="005246F6"/>
    <w:rsid w:val="00526D16"/>
    <w:rsid w:val="00535207"/>
    <w:rsid w:val="005529FF"/>
    <w:rsid w:val="00567C21"/>
    <w:rsid w:val="00591B4B"/>
    <w:rsid w:val="005A0D09"/>
    <w:rsid w:val="005A1298"/>
    <w:rsid w:val="005C6CED"/>
    <w:rsid w:val="005E62F3"/>
    <w:rsid w:val="005F2D15"/>
    <w:rsid w:val="00610977"/>
    <w:rsid w:val="00615516"/>
    <w:rsid w:val="006436B6"/>
    <w:rsid w:val="00651CDD"/>
    <w:rsid w:val="00656B75"/>
    <w:rsid w:val="00676734"/>
    <w:rsid w:val="00677B3F"/>
    <w:rsid w:val="00680C88"/>
    <w:rsid w:val="00683D96"/>
    <w:rsid w:val="00687468"/>
    <w:rsid w:val="006B107D"/>
    <w:rsid w:val="006B3214"/>
    <w:rsid w:val="006C1FAB"/>
    <w:rsid w:val="006E0E81"/>
    <w:rsid w:val="006E607E"/>
    <w:rsid w:val="006F0B0F"/>
    <w:rsid w:val="006F3064"/>
    <w:rsid w:val="006F7880"/>
    <w:rsid w:val="007179AA"/>
    <w:rsid w:val="007247BC"/>
    <w:rsid w:val="00734A19"/>
    <w:rsid w:val="00737D2A"/>
    <w:rsid w:val="00740F20"/>
    <w:rsid w:val="00743ACB"/>
    <w:rsid w:val="00743FD0"/>
    <w:rsid w:val="00752B28"/>
    <w:rsid w:val="007654E4"/>
    <w:rsid w:val="00766296"/>
    <w:rsid w:val="00771803"/>
    <w:rsid w:val="00785B26"/>
    <w:rsid w:val="00792C84"/>
    <w:rsid w:val="007968E0"/>
    <w:rsid w:val="007A1A20"/>
    <w:rsid w:val="007A5B5C"/>
    <w:rsid w:val="007C3F59"/>
    <w:rsid w:val="007C7809"/>
    <w:rsid w:val="007F2A8A"/>
    <w:rsid w:val="00816A1E"/>
    <w:rsid w:val="00816D45"/>
    <w:rsid w:val="00841FFF"/>
    <w:rsid w:val="00852B0A"/>
    <w:rsid w:val="00873E1A"/>
    <w:rsid w:val="008835E0"/>
    <w:rsid w:val="008A6CCB"/>
    <w:rsid w:val="008C43CB"/>
    <w:rsid w:val="008C68C0"/>
    <w:rsid w:val="008D54A0"/>
    <w:rsid w:val="008E109F"/>
    <w:rsid w:val="008E4A73"/>
    <w:rsid w:val="008E5E2C"/>
    <w:rsid w:val="008F0F82"/>
    <w:rsid w:val="009122BF"/>
    <w:rsid w:val="0091527F"/>
    <w:rsid w:val="00916016"/>
    <w:rsid w:val="00921B80"/>
    <w:rsid w:val="00927C0C"/>
    <w:rsid w:val="00941498"/>
    <w:rsid w:val="0094585A"/>
    <w:rsid w:val="00946B66"/>
    <w:rsid w:val="00953090"/>
    <w:rsid w:val="00967765"/>
    <w:rsid w:val="009770D9"/>
    <w:rsid w:val="00980992"/>
    <w:rsid w:val="0098407C"/>
    <w:rsid w:val="00996964"/>
    <w:rsid w:val="009A2769"/>
    <w:rsid w:val="009D0C53"/>
    <w:rsid w:val="009D44FF"/>
    <w:rsid w:val="009D5677"/>
    <w:rsid w:val="009D7141"/>
    <w:rsid w:val="00A35AF2"/>
    <w:rsid w:val="00A547B1"/>
    <w:rsid w:val="00A77F57"/>
    <w:rsid w:val="00A87214"/>
    <w:rsid w:val="00A875D3"/>
    <w:rsid w:val="00AA24D1"/>
    <w:rsid w:val="00AA2638"/>
    <w:rsid w:val="00AC78F9"/>
    <w:rsid w:val="00AD6A70"/>
    <w:rsid w:val="00AE053C"/>
    <w:rsid w:val="00AE0BBA"/>
    <w:rsid w:val="00AF1830"/>
    <w:rsid w:val="00AF29CC"/>
    <w:rsid w:val="00B0157A"/>
    <w:rsid w:val="00B14705"/>
    <w:rsid w:val="00B2046A"/>
    <w:rsid w:val="00B22953"/>
    <w:rsid w:val="00B35F6D"/>
    <w:rsid w:val="00B36C73"/>
    <w:rsid w:val="00B474C3"/>
    <w:rsid w:val="00B5741F"/>
    <w:rsid w:val="00B62678"/>
    <w:rsid w:val="00B63406"/>
    <w:rsid w:val="00B6557A"/>
    <w:rsid w:val="00B7134D"/>
    <w:rsid w:val="00B7198F"/>
    <w:rsid w:val="00B73008"/>
    <w:rsid w:val="00B86D1A"/>
    <w:rsid w:val="00B92074"/>
    <w:rsid w:val="00B9720D"/>
    <w:rsid w:val="00BA273C"/>
    <w:rsid w:val="00BB621D"/>
    <w:rsid w:val="00BC3D0C"/>
    <w:rsid w:val="00BD6C5E"/>
    <w:rsid w:val="00BE0587"/>
    <w:rsid w:val="00C009D7"/>
    <w:rsid w:val="00C05B47"/>
    <w:rsid w:val="00C13B01"/>
    <w:rsid w:val="00C169A2"/>
    <w:rsid w:val="00C17CAC"/>
    <w:rsid w:val="00C246DE"/>
    <w:rsid w:val="00C3251E"/>
    <w:rsid w:val="00C51CA8"/>
    <w:rsid w:val="00C57A94"/>
    <w:rsid w:val="00C66D9C"/>
    <w:rsid w:val="00C71833"/>
    <w:rsid w:val="00C93018"/>
    <w:rsid w:val="00CB27CA"/>
    <w:rsid w:val="00CB50E6"/>
    <w:rsid w:val="00CC1053"/>
    <w:rsid w:val="00CD0072"/>
    <w:rsid w:val="00CD0260"/>
    <w:rsid w:val="00CD2F0B"/>
    <w:rsid w:val="00CE057B"/>
    <w:rsid w:val="00D102BE"/>
    <w:rsid w:val="00D14C2D"/>
    <w:rsid w:val="00D265D5"/>
    <w:rsid w:val="00D33E60"/>
    <w:rsid w:val="00D45205"/>
    <w:rsid w:val="00D458D4"/>
    <w:rsid w:val="00D5644D"/>
    <w:rsid w:val="00D56E60"/>
    <w:rsid w:val="00D66FC8"/>
    <w:rsid w:val="00D71BB1"/>
    <w:rsid w:val="00DA25E8"/>
    <w:rsid w:val="00DA66AB"/>
    <w:rsid w:val="00DA79B1"/>
    <w:rsid w:val="00DD51F8"/>
    <w:rsid w:val="00DD72A3"/>
    <w:rsid w:val="00DE1F9A"/>
    <w:rsid w:val="00DF75C8"/>
    <w:rsid w:val="00E0031A"/>
    <w:rsid w:val="00E00653"/>
    <w:rsid w:val="00E01F90"/>
    <w:rsid w:val="00E3654A"/>
    <w:rsid w:val="00E466DE"/>
    <w:rsid w:val="00E6335E"/>
    <w:rsid w:val="00E73B6A"/>
    <w:rsid w:val="00E7497F"/>
    <w:rsid w:val="00E76F9D"/>
    <w:rsid w:val="00E82D2A"/>
    <w:rsid w:val="00E85B93"/>
    <w:rsid w:val="00E9043F"/>
    <w:rsid w:val="00EA17EE"/>
    <w:rsid w:val="00EA61AD"/>
    <w:rsid w:val="00EB7567"/>
    <w:rsid w:val="00EC5F30"/>
    <w:rsid w:val="00EF12BD"/>
    <w:rsid w:val="00F11866"/>
    <w:rsid w:val="00F22D27"/>
    <w:rsid w:val="00F251A4"/>
    <w:rsid w:val="00F30604"/>
    <w:rsid w:val="00F41161"/>
    <w:rsid w:val="00F51021"/>
    <w:rsid w:val="00F70C6F"/>
    <w:rsid w:val="00F719A2"/>
    <w:rsid w:val="00F9618A"/>
    <w:rsid w:val="00F962A1"/>
    <w:rsid w:val="00FA0AE3"/>
    <w:rsid w:val="00FA3531"/>
    <w:rsid w:val="00FB3D70"/>
    <w:rsid w:val="00FB6730"/>
    <w:rsid w:val="00FC088F"/>
    <w:rsid w:val="00FC765A"/>
    <w:rsid w:val="00FF34F7"/>
    <w:rsid w:val="00FF51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27F122"/>
  <w15:chartTrackingRefBased/>
  <w15:docId w15:val="{62EB8D4A-D448-4CE3-942D-71AA1CE4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D265D5"/>
    <w:rPr>
      <w:rFonts w:ascii="Tahoma" w:hAnsi="Tahoma" w:cs="Tahoma"/>
      <w:sz w:val="16"/>
      <w:szCs w:val="16"/>
    </w:rPr>
  </w:style>
  <w:style w:type="character" w:styleId="Kommentarzeichen">
    <w:name w:val="annotation reference"/>
    <w:rsid w:val="00E76F9D"/>
    <w:rPr>
      <w:sz w:val="16"/>
      <w:szCs w:val="16"/>
    </w:rPr>
  </w:style>
  <w:style w:type="paragraph" w:styleId="Kommentartext">
    <w:name w:val="annotation text"/>
    <w:basedOn w:val="Standard"/>
    <w:link w:val="KommentartextZchn"/>
    <w:rsid w:val="00E76F9D"/>
    <w:rPr>
      <w:sz w:val="20"/>
      <w:szCs w:val="20"/>
    </w:rPr>
  </w:style>
  <w:style w:type="character" w:customStyle="1" w:styleId="KommentartextZchn">
    <w:name w:val="Kommentartext Zchn"/>
    <w:basedOn w:val="Absatz-Standardschriftart"/>
    <w:link w:val="Kommentartext"/>
    <w:rsid w:val="00E76F9D"/>
  </w:style>
  <w:style w:type="paragraph" w:styleId="Kommentarthema">
    <w:name w:val="annotation subject"/>
    <w:basedOn w:val="Kommentartext"/>
    <w:next w:val="Kommentartext"/>
    <w:link w:val="KommentarthemaZchn"/>
    <w:rsid w:val="00E76F9D"/>
    <w:rPr>
      <w:b/>
      <w:bCs/>
    </w:rPr>
  </w:style>
  <w:style w:type="character" w:customStyle="1" w:styleId="KommentarthemaZchn">
    <w:name w:val="Kommentarthema Zchn"/>
    <w:link w:val="Kommentarthema"/>
    <w:rsid w:val="00E76F9D"/>
    <w:rPr>
      <w:b/>
      <w:bCs/>
    </w:rPr>
  </w:style>
  <w:style w:type="paragraph" w:styleId="Listenabsatz">
    <w:name w:val="List Paragraph"/>
    <w:basedOn w:val="Standard"/>
    <w:uiPriority w:val="34"/>
    <w:qFormat/>
    <w:rsid w:val="000F1E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5123137">
      <w:bodyDiv w:val="1"/>
      <w:marLeft w:val="0"/>
      <w:marRight w:val="0"/>
      <w:marTop w:val="0"/>
      <w:marBottom w:val="0"/>
      <w:divBdr>
        <w:top w:val="none" w:sz="0" w:space="0" w:color="auto"/>
        <w:left w:val="none" w:sz="0" w:space="0" w:color="auto"/>
        <w:bottom w:val="none" w:sz="0" w:space="0" w:color="auto"/>
        <w:right w:val="none" w:sz="0" w:space="0" w:color="auto"/>
      </w:divBdr>
      <w:divsChild>
        <w:div w:id="623577770">
          <w:marLeft w:val="0"/>
          <w:marRight w:val="0"/>
          <w:marTop w:val="0"/>
          <w:marBottom w:val="0"/>
          <w:divBdr>
            <w:top w:val="none" w:sz="0" w:space="0" w:color="auto"/>
            <w:left w:val="none" w:sz="0" w:space="0" w:color="auto"/>
            <w:bottom w:val="none" w:sz="0" w:space="0" w:color="auto"/>
            <w:right w:val="none" w:sz="0" w:space="0" w:color="auto"/>
          </w:divBdr>
        </w:div>
        <w:div w:id="1161849050">
          <w:marLeft w:val="0"/>
          <w:marRight w:val="0"/>
          <w:marTop w:val="0"/>
          <w:marBottom w:val="0"/>
          <w:divBdr>
            <w:top w:val="none" w:sz="0" w:space="0" w:color="auto"/>
            <w:left w:val="none" w:sz="0" w:space="0" w:color="auto"/>
            <w:bottom w:val="none" w:sz="0" w:space="0" w:color="auto"/>
            <w:right w:val="none" w:sz="0" w:space="0" w:color="auto"/>
          </w:divBdr>
        </w:div>
      </w:divsChild>
    </w:div>
    <w:div w:id="124236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A18D7-E389-4E2F-9EB8-70A525AAF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4451</Words>
  <Characters>29538</Characters>
  <Application>Microsoft Office Word</Application>
  <DocSecurity>4</DocSecurity>
  <Lines>246</Lines>
  <Paragraphs>67</Paragraphs>
  <ScaleCrop>false</ScaleCrop>
  <HeadingPairs>
    <vt:vector size="2" baseType="variant">
      <vt:variant>
        <vt:lpstr>Titel</vt:lpstr>
      </vt:variant>
      <vt:variant>
        <vt:i4>1</vt:i4>
      </vt:variant>
    </vt:vector>
  </HeadingPairs>
  <TitlesOfParts>
    <vt:vector size="1" baseType="lpstr">
      <vt:lpstr>Anlage</vt:lpstr>
    </vt:vector>
  </TitlesOfParts>
  <Company>Deutsche Krankenhausgesellschaft e.V.</Company>
  <LinksUpToDate>false</LinksUpToDate>
  <CharactersWithSpaces>33922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dc:title>
  <dc:subject/>
  <dc:creator>zz-adm</dc:creator>
  <cp:keywords/>
  <cp:lastModifiedBy>Maier, Gertrude</cp:lastModifiedBy>
  <cp:revision>2</cp:revision>
  <cp:lastPrinted>2024-05-28T12:53:00Z</cp:lastPrinted>
  <dcterms:created xsi:type="dcterms:W3CDTF">2024-06-05T06:02:00Z</dcterms:created>
  <dcterms:modified xsi:type="dcterms:W3CDTF">2024-06-05T06:02:00Z</dcterms:modified>
</cp:coreProperties>
</file>